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91" w:type="dxa"/>
        <w:tblLayout w:type="fixed"/>
        <w:tblLook w:val="0000" w:firstRow="0" w:lastRow="0" w:firstColumn="0" w:lastColumn="0" w:noHBand="0" w:noVBand="0"/>
      </w:tblPr>
      <w:tblGrid>
        <w:gridCol w:w="3240"/>
        <w:gridCol w:w="96"/>
        <w:gridCol w:w="4950"/>
        <w:gridCol w:w="1793"/>
        <w:gridCol w:w="12"/>
      </w:tblGrid>
      <w:tr w:rsidR="0027205B" w:rsidTr="00A941AB">
        <w:tblPrEx>
          <w:tblCellMar>
            <w:top w:w="0" w:type="dxa"/>
            <w:bottom w:w="0" w:type="dxa"/>
          </w:tblCellMar>
        </w:tblPrEx>
        <w:trPr>
          <w:gridAfter w:val="1"/>
          <w:wAfter w:w="12" w:type="dxa"/>
          <w:cantSplit/>
          <w:trHeight w:val="960"/>
        </w:trPr>
        <w:tc>
          <w:tcPr>
            <w:tcW w:w="3240" w:type="dxa"/>
            <w:vAlign w:val="bottom"/>
          </w:tcPr>
          <w:p w:rsidR="0027205B" w:rsidRDefault="0063675F">
            <w:pPr>
              <w:pStyle w:val="ZDISCLAIMER"/>
              <w:spacing w:after="0"/>
            </w:pPr>
            <w:r>
              <w:rPr>
                <w:noProof/>
                <w:lang w:val="en-US" w:eastAsia="zh-CN"/>
              </w:rPr>
              <w:drawing>
                <wp:inline distT="0" distB="0" distL="0" distR="0" wp14:anchorId="34C45525" wp14:editId="6B032B9B">
                  <wp:extent cx="1828800" cy="5186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1828800" cy="518615"/>
                          </a:xfrm>
                          <a:prstGeom prst="rect">
                            <a:avLst/>
                          </a:prstGeom>
                          <a:noFill/>
                          <a:ln>
                            <a:noFill/>
                          </a:ln>
                        </pic:spPr>
                      </pic:pic>
                    </a:graphicData>
                  </a:graphic>
                </wp:inline>
              </w:drawing>
            </w:r>
          </w:p>
        </w:tc>
        <w:tc>
          <w:tcPr>
            <w:tcW w:w="6839" w:type="dxa"/>
            <w:gridSpan w:val="3"/>
            <w:vAlign w:val="bottom"/>
          </w:tcPr>
          <w:p w:rsidR="0027205B" w:rsidRDefault="0027205B">
            <w:pPr>
              <w:pStyle w:val="Approval"/>
              <w:tabs>
                <w:tab w:val="left" w:pos="2704"/>
              </w:tabs>
              <w:jc w:val="center"/>
            </w:pPr>
          </w:p>
        </w:tc>
      </w:tr>
      <w:tr w:rsidR="0027205B" w:rsidTr="00A941AB">
        <w:tblPrEx>
          <w:tblCellMar>
            <w:top w:w="0" w:type="dxa"/>
            <w:bottom w:w="0" w:type="dxa"/>
          </w:tblCellMar>
        </w:tblPrEx>
        <w:trPr>
          <w:gridAfter w:val="1"/>
          <w:wAfter w:w="12" w:type="dxa"/>
          <w:cantSplit/>
          <w:trHeight w:hRule="exact" w:val="2370"/>
        </w:trPr>
        <w:tc>
          <w:tcPr>
            <w:tcW w:w="10079" w:type="dxa"/>
            <w:gridSpan w:val="4"/>
            <w:vAlign w:val="bottom"/>
          </w:tcPr>
          <w:p w:rsidR="0027205B" w:rsidRDefault="009E565E">
            <w:pPr>
              <w:pStyle w:val="Title"/>
              <w:spacing w:before="120"/>
              <w:rPr>
                <w:rStyle w:val="ZDONTMODIFY"/>
                <w:rFonts w:ascii="Arial Narrow" w:hAnsi="Arial Narrow"/>
                <w:sz w:val="40"/>
              </w:rPr>
            </w:pPr>
            <w:r>
              <w:rPr>
                <w:rFonts w:ascii="Arial Narrow" w:hAnsi="Arial Narrow"/>
                <w:sz w:val="40"/>
              </w:rPr>
              <w:t>Converged Address Book</w:t>
            </w:r>
            <w:r w:rsidR="0027205B">
              <w:rPr>
                <w:rFonts w:ascii="Arial Narrow" w:hAnsi="Arial Narrow"/>
                <w:sz w:val="40"/>
              </w:rPr>
              <w:t xml:space="preserve"> Architecture</w:t>
            </w:r>
          </w:p>
        </w:tc>
      </w:tr>
      <w:tr w:rsidR="0027205B" w:rsidRPr="009E565E" w:rsidTr="00A941AB">
        <w:tblPrEx>
          <w:tblCellMar>
            <w:top w:w="0" w:type="dxa"/>
            <w:bottom w:w="0" w:type="dxa"/>
          </w:tblCellMar>
        </w:tblPrEx>
        <w:trPr>
          <w:gridAfter w:val="1"/>
          <w:wAfter w:w="12" w:type="dxa"/>
          <w:cantSplit/>
          <w:trHeight w:val="1833"/>
        </w:trPr>
        <w:tc>
          <w:tcPr>
            <w:tcW w:w="10079" w:type="dxa"/>
            <w:gridSpan w:val="4"/>
          </w:tcPr>
          <w:p w:rsidR="0027205B" w:rsidRPr="009E565E" w:rsidRDefault="00A941AB" w:rsidP="00A941AB">
            <w:pPr>
              <w:pStyle w:val="ZCOVER"/>
              <w:pBdr>
                <w:bottom w:val="single" w:sz="12" w:space="0" w:color="800000"/>
              </w:pBdr>
              <w:rPr>
                <w:rStyle w:val="ZDONTMODIFY"/>
                <w:lang w:val="en-US"/>
              </w:rPr>
            </w:pPr>
            <w:r>
              <w:rPr>
                <w:rStyle w:val="ZDONTMODIFY"/>
                <w:lang w:val="en-US"/>
              </w:rPr>
              <w:t>Approved</w:t>
            </w:r>
            <w:r w:rsidR="008402A5" w:rsidRPr="008402A5">
              <w:rPr>
                <w:rStyle w:val="ZDONTMODIFY"/>
                <w:lang w:val="en-US"/>
              </w:rPr>
              <w:t xml:space="preserve"> Version 1.1 – </w:t>
            </w:r>
            <w:r>
              <w:rPr>
                <w:rStyle w:val="ZDONTMODIFY"/>
                <w:lang w:val="en-US"/>
              </w:rPr>
              <w:t>21</w:t>
            </w:r>
            <w:r w:rsidR="008402A5" w:rsidRPr="008402A5">
              <w:rPr>
                <w:rStyle w:val="ZDONTMODIFY"/>
                <w:lang w:val="en-US"/>
              </w:rPr>
              <w:t xml:space="preserve"> </w:t>
            </w:r>
            <w:r>
              <w:rPr>
                <w:rStyle w:val="ZDONTMODIFY"/>
                <w:lang w:val="en-US"/>
              </w:rPr>
              <w:t>Jun</w:t>
            </w:r>
            <w:r w:rsidR="008402A5" w:rsidRPr="008402A5">
              <w:rPr>
                <w:rStyle w:val="ZDONTMODIFY"/>
                <w:lang w:val="en-US"/>
              </w:rPr>
              <w:t xml:space="preserve"> 201</w:t>
            </w:r>
            <w:r>
              <w:rPr>
                <w:rStyle w:val="ZDONTMODIFY"/>
                <w:lang w:val="en-US"/>
              </w:rPr>
              <w:t>8</w:t>
            </w:r>
          </w:p>
        </w:tc>
      </w:tr>
      <w:tr w:rsidR="0027205B" w:rsidTr="00A941AB">
        <w:tblPrEx>
          <w:tblCellMar>
            <w:top w:w="0" w:type="dxa"/>
            <w:bottom w:w="0" w:type="dxa"/>
          </w:tblCellMar>
        </w:tblPrEx>
        <w:trPr>
          <w:gridAfter w:val="1"/>
          <w:wAfter w:w="12" w:type="dxa"/>
          <w:cantSplit/>
          <w:trHeight w:hRule="exact" w:val="1065"/>
        </w:trPr>
        <w:tc>
          <w:tcPr>
            <w:tcW w:w="10079" w:type="dxa"/>
            <w:gridSpan w:val="4"/>
            <w:vAlign w:val="bottom"/>
          </w:tcPr>
          <w:p w:rsidR="0027205B" w:rsidRDefault="0027205B">
            <w:pPr>
              <w:pStyle w:val="ZCOVER"/>
              <w:rPr>
                <w:rStyle w:val="ZDONTMODIFY"/>
                <w:b/>
                <w:bCs/>
              </w:rPr>
            </w:pPr>
            <w:r>
              <w:rPr>
                <w:rStyle w:val="ZDONTMODIFY"/>
                <w:b/>
                <w:bCs/>
              </w:rPr>
              <w:t xml:space="preserve">Open Mobile </w:t>
            </w:r>
            <w:smartTag w:uri="urn:schemas-microsoft-com:office:smarttags" w:element="place">
              <w:smartTag w:uri="urn:schemas-microsoft-com:office:smarttags" w:element="City">
                <w:r>
                  <w:rPr>
                    <w:rStyle w:val="ZDONTMODIFY"/>
                    <w:b/>
                    <w:bCs/>
                  </w:rPr>
                  <w:t>Alliance</w:t>
                </w:r>
              </w:smartTag>
            </w:smartTag>
          </w:p>
        </w:tc>
      </w:tr>
      <w:tr w:rsidR="0027205B" w:rsidRPr="009E565E" w:rsidTr="00A941AB">
        <w:tblPrEx>
          <w:tblCellMar>
            <w:top w:w="0" w:type="dxa"/>
            <w:bottom w:w="0" w:type="dxa"/>
          </w:tblCellMar>
        </w:tblPrEx>
        <w:trPr>
          <w:gridAfter w:val="1"/>
          <w:wAfter w:w="12" w:type="dxa"/>
          <w:cantSplit/>
          <w:trHeight w:val="2463"/>
        </w:trPr>
        <w:tc>
          <w:tcPr>
            <w:tcW w:w="10079" w:type="dxa"/>
            <w:gridSpan w:val="4"/>
          </w:tcPr>
          <w:p w:rsidR="0027205B" w:rsidRPr="009E565E" w:rsidRDefault="0027205B" w:rsidP="00A941AB">
            <w:pPr>
              <w:pStyle w:val="ZDID"/>
              <w:rPr>
                <w:sz w:val="28"/>
                <w:lang w:val="it-IT"/>
              </w:rPr>
            </w:pPr>
            <w:r w:rsidRPr="009E565E">
              <w:rPr>
                <w:rStyle w:val="ZDONTMODIFY"/>
                <w:lang w:val="it-IT"/>
              </w:rPr>
              <w:t>OMA-AD-</w:t>
            </w:r>
            <w:r w:rsidR="009E565E" w:rsidRPr="009E565E">
              <w:rPr>
                <w:rStyle w:val="ZREGNAME"/>
                <w:lang w:val="it-IT"/>
              </w:rPr>
              <w:t>CAB</w:t>
            </w:r>
            <w:r w:rsidR="009E565E" w:rsidRPr="009E565E">
              <w:rPr>
                <w:rStyle w:val="ZDONTMODIFY"/>
                <w:lang w:val="it-IT"/>
              </w:rPr>
              <w:t>-V1_1</w:t>
            </w:r>
            <w:r w:rsidRPr="009E565E">
              <w:rPr>
                <w:rStyle w:val="ZDONTMODIFY"/>
                <w:lang w:val="it-IT"/>
              </w:rPr>
              <w:t>-</w:t>
            </w:r>
            <w:r w:rsidR="008402A5" w:rsidRPr="008402A5">
              <w:rPr>
                <w:rStyle w:val="ZMODIFY"/>
                <w:lang w:val="it-IT"/>
              </w:rPr>
              <w:t>201</w:t>
            </w:r>
            <w:r w:rsidR="00A941AB">
              <w:rPr>
                <w:rStyle w:val="ZMODIFY"/>
                <w:lang w:val="it-IT"/>
              </w:rPr>
              <w:t>80621</w:t>
            </w:r>
            <w:r w:rsidR="008402A5" w:rsidRPr="008402A5">
              <w:rPr>
                <w:rStyle w:val="ZMODIFY"/>
                <w:lang w:val="it-IT"/>
              </w:rPr>
              <w:t>-</w:t>
            </w:r>
            <w:r w:rsidR="00A941AB">
              <w:rPr>
                <w:rStyle w:val="ZMODIFY"/>
                <w:lang w:val="it-IT"/>
              </w:rPr>
              <w:t>A</w:t>
            </w:r>
          </w:p>
        </w:tc>
      </w:tr>
      <w:tr w:rsidR="0027205B" w:rsidRPr="009E565E" w:rsidTr="00A941AB">
        <w:tblPrEx>
          <w:tblCellMar>
            <w:top w:w="0" w:type="dxa"/>
            <w:bottom w:w="0" w:type="dxa"/>
          </w:tblCellMar>
        </w:tblPrEx>
        <w:trPr>
          <w:cantSplit/>
          <w:trHeight w:val="1410"/>
        </w:trPr>
        <w:tc>
          <w:tcPr>
            <w:tcW w:w="8286" w:type="dxa"/>
            <w:gridSpan w:val="3"/>
            <w:vAlign w:val="center"/>
          </w:tcPr>
          <w:p w:rsidR="0027205B" w:rsidRPr="009E565E" w:rsidRDefault="0027205B">
            <w:pPr>
              <w:pStyle w:val="ZCOVER"/>
              <w:rPr>
                <w:rStyle w:val="ZDONTMODIFY"/>
                <w:lang w:val="it-IT"/>
              </w:rPr>
            </w:pPr>
          </w:p>
        </w:tc>
        <w:tc>
          <w:tcPr>
            <w:tcW w:w="1805" w:type="dxa"/>
            <w:gridSpan w:val="2"/>
            <w:vAlign w:val="center"/>
          </w:tcPr>
          <w:p w:rsidR="0027205B" w:rsidRPr="009E565E" w:rsidRDefault="0027205B">
            <w:pPr>
              <w:pStyle w:val="ZCOVER"/>
              <w:rPr>
                <w:rStyle w:val="ZDONTMODIFY"/>
                <w:lang w:val="it-IT"/>
              </w:rPr>
            </w:pPr>
          </w:p>
        </w:tc>
      </w:tr>
      <w:tr w:rsidR="0027205B" w:rsidRPr="009E565E" w:rsidTr="00A941AB">
        <w:tblPrEx>
          <w:tblCellMar>
            <w:top w:w="0" w:type="dxa"/>
            <w:bottom w:w="0" w:type="dxa"/>
          </w:tblCellMar>
        </w:tblPrEx>
        <w:trPr>
          <w:cantSplit/>
          <w:trHeight w:val="1997"/>
        </w:trPr>
        <w:tc>
          <w:tcPr>
            <w:tcW w:w="10091" w:type="dxa"/>
            <w:gridSpan w:val="5"/>
            <w:vAlign w:val="bottom"/>
          </w:tcPr>
          <w:p w:rsidR="0027205B" w:rsidRPr="009E565E" w:rsidRDefault="0027205B">
            <w:pPr>
              <w:pStyle w:val="ZCOVER"/>
              <w:rPr>
                <w:lang w:val="it-IT"/>
              </w:rPr>
            </w:pPr>
          </w:p>
        </w:tc>
      </w:tr>
      <w:tr w:rsidR="0027205B" w:rsidRPr="009E565E" w:rsidTr="00A941AB">
        <w:tblPrEx>
          <w:tblCellMar>
            <w:top w:w="0" w:type="dxa"/>
            <w:bottom w:w="0" w:type="dxa"/>
          </w:tblCellMar>
        </w:tblPrEx>
        <w:trPr>
          <w:cantSplit/>
          <w:trHeight w:val="890"/>
        </w:trPr>
        <w:tc>
          <w:tcPr>
            <w:tcW w:w="3336" w:type="dxa"/>
            <w:gridSpan w:val="2"/>
            <w:vAlign w:val="center"/>
          </w:tcPr>
          <w:p w:rsidR="0027205B" w:rsidRPr="009E565E" w:rsidRDefault="0027205B">
            <w:pPr>
              <w:pStyle w:val="Approval"/>
              <w:tabs>
                <w:tab w:val="left" w:pos="2704"/>
              </w:tabs>
              <w:jc w:val="left"/>
              <w:rPr>
                <w:lang w:val="it-IT"/>
              </w:rPr>
            </w:pPr>
          </w:p>
        </w:tc>
        <w:tc>
          <w:tcPr>
            <w:tcW w:w="6755" w:type="dxa"/>
            <w:gridSpan w:val="3"/>
            <w:vAlign w:val="center"/>
          </w:tcPr>
          <w:p w:rsidR="0027205B" w:rsidRPr="009E565E" w:rsidRDefault="0027205B">
            <w:pPr>
              <w:pStyle w:val="ZCOVER"/>
              <w:rPr>
                <w:lang w:val="it-IT"/>
              </w:rPr>
            </w:pPr>
          </w:p>
        </w:tc>
      </w:tr>
    </w:tbl>
    <w:p w:rsidR="0027205B" w:rsidRDefault="0027205B">
      <w:r>
        <w:lastRenderedPageBreak/>
        <w:t xml:space="preserve">Use of this document is subject to all of the terms and conditions of the Use Agreement located at </w:t>
      </w:r>
      <w:hyperlink r:id="rId9" w:history="1">
        <w:r>
          <w:rPr>
            <w:rStyle w:val="Hyperlink"/>
          </w:rPr>
          <w:t>http://www.openmobilealliance.org/UseAgreement.html</w:t>
        </w:r>
      </w:hyperlink>
      <w:r>
        <w:t>.</w:t>
      </w:r>
    </w:p>
    <w:p w:rsidR="0027205B" w:rsidRDefault="0027205B">
      <w:r>
        <w:t>Unless this document is clearly designated as an approved specification, this document is a work in process, is not an approved Open Mobile Alliance™ specification, and is subject to revision or removal without notice.</w:t>
      </w:r>
    </w:p>
    <w:p w:rsidR="0027205B" w:rsidRDefault="0027205B">
      <w:r>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27205B" w:rsidRDefault="0027205B">
      <w:r>
        <w:t xml:space="preserve">Each Open Mobile Alliance member has agreed to use reasonable </w:t>
      </w:r>
      <w:proofErr w:type="spellStart"/>
      <w:r>
        <w:t>endeavors</w:t>
      </w:r>
      <w:proofErr w:type="spellEnd"/>
      <w:r>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Pr>
            <w:rStyle w:val="Hyperlink"/>
          </w:rPr>
          <w:t>http://www.openmobilealliance.org/ipr.html</w:t>
        </w:r>
      </w:hyperlink>
      <w:r>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27205B" w:rsidRDefault="0027205B">
      <w: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27205B" w:rsidRDefault="0027205B">
      <w:r>
        <w:t xml:space="preserve">THE OPEN MOBILE </w:t>
      </w:r>
      <w:smartTag w:uri="urn:schemas-microsoft-com:office:smarttags" w:element="place">
        <w:smartTag w:uri="urn:schemas-microsoft-com:office:smarttags" w:element="City">
          <w:r>
            <w:t>ALLIANCE</w:t>
          </w:r>
        </w:smartTag>
      </w:smartTag>
      <w:r>
        <w:t xml:space="preserve"> IS NOT LIABLE FOR AND HEREBY DISCLAIMS ANY DIRECT, INDIRECT, PUNITIVE, SPECIAL, INCIDENTAL, CONSEQUENTIAL, OR EXEMPLARY DAMAGES ARISING OUT OF OR IN CONNECTION WITH THE USE OF DOCUMENTS AND THE INFORMATION CONTAINED IN THE DOCUMENTS.</w:t>
      </w:r>
    </w:p>
    <w:p w:rsidR="0027205B" w:rsidRDefault="00BE7EAB">
      <w:r>
        <w:t xml:space="preserve">© </w:t>
      </w:r>
      <w:r w:rsidR="0024206E">
        <w:t>201</w:t>
      </w:r>
      <w:r w:rsidR="00A941AB">
        <w:t>8</w:t>
      </w:r>
      <w:r w:rsidR="0024206E">
        <w:t xml:space="preserve"> </w:t>
      </w:r>
      <w:r w:rsidR="0027205B">
        <w:t>Open Mobile Alliance All Rights Reserved.</w:t>
      </w:r>
      <w:r w:rsidR="0027205B">
        <w:br/>
        <w:t>Used with the permission of the Open Mobile Alliance under the terms set forth above.</w:t>
      </w:r>
    </w:p>
    <w:p w:rsidR="0027205B" w:rsidRDefault="0027205B">
      <w:pPr>
        <w:pStyle w:val="TOChead"/>
        <w:keepNext/>
      </w:pPr>
      <w:r>
        <w:br w:type="page"/>
      </w:r>
      <w:r>
        <w:lastRenderedPageBreak/>
        <w:t>Contents</w:t>
      </w:r>
    </w:p>
    <w:p w:rsidR="00A941AB" w:rsidRDefault="0027205B">
      <w:pPr>
        <w:pStyle w:val="TOC1"/>
        <w:tabs>
          <w:tab w:val="left" w:pos="400"/>
          <w:tab w:val="right" w:leader="dot" w:pos="10070"/>
        </w:tabs>
        <w:rPr>
          <w:rFonts w:asciiTheme="minorHAnsi" w:hAnsiTheme="minorHAnsi" w:cstheme="minorBidi"/>
          <w:b w:val="0"/>
          <w:caps w:val="0"/>
          <w:noProof/>
          <w:kern w:val="2"/>
          <w:sz w:val="21"/>
          <w:szCs w:val="22"/>
          <w:lang w:val="en-US" w:eastAsia="zh-CN"/>
        </w:rPr>
      </w:pPr>
      <w:r>
        <w:fldChar w:fldCharType="begin"/>
      </w:r>
      <w:r>
        <w:instrText xml:space="preserve"> TOC \o "1-3" \h \z </w:instrText>
      </w:r>
      <w:r>
        <w:fldChar w:fldCharType="separate"/>
      </w:r>
      <w:hyperlink w:anchor="_Toc516833172" w:history="1">
        <w:r w:rsidR="00A941AB" w:rsidRPr="006974BE">
          <w:rPr>
            <w:rStyle w:val="Hyperlink"/>
            <w:noProof/>
          </w:rPr>
          <w:t>1.</w:t>
        </w:r>
        <w:r w:rsidR="00A941AB">
          <w:rPr>
            <w:rFonts w:asciiTheme="minorHAnsi" w:hAnsiTheme="minorHAnsi" w:cstheme="minorBidi"/>
            <w:b w:val="0"/>
            <w:caps w:val="0"/>
            <w:noProof/>
            <w:kern w:val="2"/>
            <w:sz w:val="21"/>
            <w:szCs w:val="22"/>
            <w:lang w:val="en-US" w:eastAsia="zh-CN"/>
          </w:rPr>
          <w:tab/>
        </w:r>
        <w:r w:rsidR="00A941AB" w:rsidRPr="006974BE">
          <w:rPr>
            <w:rStyle w:val="Hyperlink"/>
            <w:noProof/>
          </w:rPr>
          <w:t>Scope (Informative)</w:t>
        </w:r>
        <w:r w:rsidR="00A941AB">
          <w:rPr>
            <w:noProof/>
            <w:webHidden/>
          </w:rPr>
          <w:tab/>
        </w:r>
        <w:r w:rsidR="00A941AB">
          <w:rPr>
            <w:noProof/>
            <w:webHidden/>
          </w:rPr>
          <w:fldChar w:fldCharType="begin"/>
        </w:r>
        <w:r w:rsidR="00A941AB">
          <w:rPr>
            <w:noProof/>
            <w:webHidden/>
          </w:rPr>
          <w:instrText xml:space="preserve"> PAGEREF _Toc516833172 \h </w:instrText>
        </w:r>
        <w:r w:rsidR="00A941AB">
          <w:rPr>
            <w:noProof/>
            <w:webHidden/>
          </w:rPr>
        </w:r>
        <w:r w:rsidR="00A941AB">
          <w:rPr>
            <w:noProof/>
            <w:webHidden/>
          </w:rPr>
          <w:fldChar w:fldCharType="separate"/>
        </w:r>
        <w:r w:rsidR="00523157">
          <w:rPr>
            <w:noProof/>
            <w:webHidden/>
          </w:rPr>
          <w:t>4</w:t>
        </w:r>
        <w:r w:rsidR="00A941AB">
          <w:rPr>
            <w:noProof/>
            <w:webHidden/>
          </w:rPr>
          <w:fldChar w:fldCharType="end"/>
        </w:r>
      </w:hyperlink>
    </w:p>
    <w:p w:rsidR="00A941AB" w:rsidRDefault="00A941AB">
      <w:pPr>
        <w:pStyle w:val="TOC1"/>
        <w:tabs>
          <w:tab w:val="left" w:pos="400"/>
          <w:tab w:val="right" w:leader="dot" w:pos="10070"/>
        </w:tabs>
        <w:rPr>
          <w:rFonts w:asciiTheme="minorHAnsi" w:hAnsiTheme="minorHAnsi" w:cstheme="minorBidi"/>
          <w:b w:val="0"/>
          <w:caps w:val="0"/>
          <w:noProof/>
          <w:kern w:val="2"/>
          <w:sz w:val="21"/>
          <w:szCs w:val="22"/>
          <w:lang w:val="en-US" w:eastAsia="zh-CN"/>
        </w:rPr>
      </w:pPr>
      <w:hyperlink w:anchor="_Toc516833173" w:history="1">
        <w:r w:rsidRPr="006974BE">
          <w:rPr>
            <w:rStyle w:val="Hyperlink"/>
            <w:noProof/>
          </w:rPr>
          <w:t>2.</w:t>
        </w:r>
        <w:r>
          <w:rPr>
            <w:rFonts w:asciiTheme="minorHAnsi" w:hAnsiTheme="minorHAnsi" w:cstheme="minorBidi"/>
            <w:b w:val="0"/>
            <w:caps w:val="0"/>
            <w:noProof/>
            <w:kern w:val="2"/>
            <w:sz w:val="21"/>
            <w:szCs w:val="22"/>
            <w:lang w:val="en-US" w:eastAsia="zh-CN"/>
          </w:rPr>
          <w:tab/>
        </w:r>
        <w:r w:rsidRPr="006974BE">
          <w:rPr>
            <w:rStyle w:val="Hyperlink"/>
            <w:noProof/>
          </w:rPr>
          <w:t>References</w:t>
        </w:r>
        <w:r>
          <w:rPr>
            <w:noProof/>
            <w:webHidden/>
          </w:rPr>
          <w:tab/>
        </w:r>
        <w:r>
          <w:rPr>
            <w:noProof/>
            <w:webHidden/>
          </w:rPr>
          <w:fldChar w:fldCharType="begin"/>
        </w:r>
        <w:r>
          <w:rPr>
            <w:noProof/>
            <w:webHidden/>
          </w:rPr>
          <w:instrText xml:space="preserve"> PAGEREF _Toc516833173 \h </w:instrText>
        </w:r>
        <w:r>
          <w:rPr>
            <w:noProof/>
            <w:webHidden/>
          </w:rPr>
        </w:r>
        <w:r>
          <w:rPr>
            <w:noProof/>
            <w:webHidden/>
          </w:rPr>
          <w:fldChar w:fldCharType="separate"/>
        </w:r>
        <w:r w:rsidR="00523157">
          <w:rPr>
            <w:noProof/>
            <w:webHidden/>
          </w:rPr>
          <w:t>5</w:t>
        </w:r>
        <w:r>
          <w:rPr>
            <w:noProof/>
            <w:webHidden/>
          </w:rPr>
          <w:fldChar w:fldCharType="end"/>
        </w:r>
      </w:hyperlink>
    </w:p>
    <w:p w:rsidR="00A941AB" w:rsidRDefault="00A941AB">
      <w:pPr>
        <w:pStyle w:val="TOC2"/>
        <w:tabs>
          <w:tab w:val="left" w:pos="800"/>
          <w:tab w:val="right" w:leader="dot" w:pos="10070"/>
        </w:tabs>
        <w:rPr>
          <w:rFonts w:asciiTheme="minorHAnsi" w:hAnsiTheme="minorHAnsi" w:cstheme="minorBidi"/>
          <w:b w:val="0"/>
          <w:smallCaps w:val="0"/>
          <w:noProof/>
          <w:kern w:val="2"/>
          <w:sz w:val="21"/>
          <w:szCs w:val="22"/>
          <w:lang w:val="en-US" w:eastAsia="zh-CN"/>
        </w:rPr>
      </w:pPr>
      <w:hyperlink w:anchor="_Toc516833174" w:history="1">
        <w:r w:rsidRPr="006974BE">
          <w:rPr>
            <w:rStyle w:val="Hyperlink"/>
            <w:noProof/>
          </w:rPr>
          <w:t>2.1</w:t>
        </w:r>
        <w:r>
          <w:rPr>
            <w:rFonts w:asciiTheme="minorHAnsi" w:hAnsiTheme="minorHAnsi" w:cstheme="minorBidi"/>
            <w:b w:val="0"/>
            <w:smallCaps w:val="0"/>
            <w:noProof/>
            <w:kern w:val="2"/>
            <w:sz w:val="21"/>
            <w:szCs w:val="22"/>
            <w:lang w:val="en-US" w:eastAsia="zh-CN"/>
          </w:rPr>
          <w:tab/>
        </w:r>
        <w:r w:rsidRPr="006974BE">
          <w:rPr>
            <w:rStyle w:val="Hyperlink"/>
            <w:noProof/>
          </w:rPr>
          <w:t>Normative References</w:t>
        </w:r>
        <w:r>
          <w:rPr>
            <w:noProof/>
            <w:webHidden/>
          </w:rPr>
          <w:tab/>
        </w:r>
        <w:r>
          <w:rPr>
            <w:noProof/>
            <w:webHidden/>
          </w:rPr>
          <w:fldChar w:fldCharType="begin"/>
        </w:r>
        <w:r>
          <w:rPr>
            <w:noProof/>
            <w:webHidden/>
          </w:rPr>
          <w:instrText xml:space="preserve"> PAGEREF _Toc516833174 \h </w:instrText>
        </w:r>
        <w:r>
          <w:rPr>
            <w:noProof/>
            <w:webHidden/>
          </w:rPr>
        </w:r>
        <w:r>
          <w:rPr>
            <w:noProof/>
            <w:webHidden/>
          </w:rPr>
          <w:fldChar w:fldCharType="separate"/>
        </w:r>
        <w:r w:rsidR="00523157">
          <w:rPr>
            <w:noProof/>
            <w:webHidden/>
          </w:rPr>
          <w:t>5</w:t>
        </w:r>
        <w:r>
          <w:rPr>
            <w:noProof/>
            <w:webHidden/>
          </w:rPr>
          <w:fldChar w:fldCharType="end"/>
        </w:r>
      </w:hyperlink>
    </w:p>
    <w:p w:rsidR="00A941AB" w:rsidRDefault="00A941AB">
      <w:pPr>
        <w:pStyle w:val="TOC2"/>
        <w:tabs>
          <w:tab w:val="left" w:pos="800"/>
          <w:tab w:val="right" w:leader="dot" w:pos="10070"/>
        </w:tabs>
        <w:rPr>
          <w:rFonts w:asciiTheme="minorHAnsi" w:hAnsiTheme="minorHAnsi" w:cstheme="minorBidi"/>
          <w:b w:val="0"/>
          <w:smallCaps w:val="0"/>
          <w:noProof/>
          <w:kern w:val="2"/>
          <w:sz w:val="21"/>
          <w:szCs w:val="22"/>
          <w:lang w:val="en-US" w:eastAsia="zh-CN"/>
        </w:rPr>
      </w:pPr>
      <w:hyperlink w:anchor="_Toc516833175" w:history="1">
        <w:r w:rsidRPr="006974BE">
          <w:rPr>
            <w:rStyle w:val="Hyperlink"/>
            <w:noProof/>
          </w:rPr>
          <w:t>2.2</w:t>
        </w:r>
        <w:r>
          <w:rPr>
            <w:rFonts w:asciiTheme="minorHAnsi" w:hAnsiTheme="minorHAnsi" w:cstheme="minorBidi"/>
            <w:b w:val="0"/>
            <w:smallCaps w:val="0"/>
            <w:noProof/>
            <w:kern w:val="2"/>
            <w:sz w:val="21"/>
            <w:szCs w:val="22"/>
            <w:lang w:val="en-US" w:eastAsia="zh-CN"/>
          </w:rPr>
          <w:tab/>
        </w:r>
        <w:r w:rsidRPr="006974BE">
          <w:rPr>
            <w:rStyle w:val="Hyperlink"/>
            <w:noProof/>
          </w:rPr>
          <w:t>Informative References</w:t>
        </w:r>
        <w:r>
          <w:rPr>
            <w:noProof/>
            <w:webHidden/>
          </w:rPr>
          <w:tab/>
        </w:r>
        <w:r>
          <w:rPr>
            <w:noProof/>
            <w:webHidden/>
          </w:rPr>
          <w:fldChar w:fldCharType="begin"/>
        </w:r>
        <w:r>
          <w:rPr>
            <w:noProof/>
            <w:webHidden/>
          </w:rPr>
          <w:instrText xml:space="preserve"> PAGEREF _Toc516833175 \h </w:instrText>
        </w:r>
        <w:r>
          <w:rPr>
            <w:noProof/>
            <w:webHidden/>
          </w:rPr>
        </w:r>
        <w:r>
          <w:rPr>
            <w:noProof/>
            <w:webHidden/>
          </w:rPr>
          <w:fldChar w:fldCharType="separate"/>
        </w:r>
        <w:r w:rsidR="00523157">
          <w:rPr>
            <w:noProof/>
            <w:webHidden/>
          </w:rPr>
          <w:t>5</w:t>
        </w:r>
        <w:r>
          <w:rPr>
            <w:noProof/>
            <w:webHidden/>
          </w:rPr>
          <w:fldChar w:fldCharType="end"/>
        </w:r>
      </w:hyperlink>
    </w:p>
    <w:p w:rsidR="00A941AB" w:rsidRDefault="00A941AB">
      <w:pPr>
        <w:pStyle w:val="TOC1"/>
        <w:tabs>
          <w:tab w:val="left" w:pos="400"/>
          <w:tab w:val="right" w:leader="dot" w:pos="10070"/>
        </w:tabs>
        <w:rPr>
          <w:rFonts w:asciiTheme="minorHAnsi" w:hAnsiTheme="minorHAnsi" w:cstheme="minorBidi"/>
          <w:b w:val="0"/>
          <w:caps w:val="0"/>
          <w:noProof/>
          <w:kern w:val="2"/>
          <w:sz w:val="21"/>
          <w:szCs w:val="22"/>
          <w:lang w:val="en-US" w:eastAsia="zh-CN"/>
        </w:rPr>
      </w:pPr>
      <w:hyperlink w:anchor="_Toc516833176" w:history="1">
        <w:r w:rsidRPr="006974BE">
          <w:rPr>
            <w:rStyle w:val="Hyperlink"/>
            <w:noProof/>
          </w:rPr>
          <w:t>3.</w:t>
        </w:r>
        <w:r>
          <w:rPr>
            <w:rFonts w:asciiTheme="minorHAnsi" w:hAnsiTheme="minorHAnsi" w:cstheme="minorBidi"/>
            <w:b w:val="0"/>
            <w:caps w:val="0"/>
            <w:noProof/>
            <w:kern w:val="2"/>
            <w:sz w:val="21"/>
            <w:szCs w:val="22"/>
            <w:lang w:val="en-US" w:eastAsia="zh-CN"/>
          </w:rPr>
          <w:tab/>
        </w:r>
        <w:r w:rsidRPr="006974BE">
          <w:rPr>
            <w:rStyle w:val="Hyperlink"/>
            <w:noProof/>
          </w:rPr>
          <w:t>Terminology and Conventions</w:t>
        </w:r>
        <w:r>
          <w:rPr>
            <w:noProof/>
            <w:webHidden/>
          </w:rPr>
          <w:tab/>
        </w:r>
        <w:r>
          <w:rPr>
            <w:noProof/>
            <w:webHidden/>
          </w:rPr>
          <w:fldChar w:fldCharType="begin"/>
        </w:r>
        <w:r>
          <w:rPr>
            <w:noProof/>
            <w:webHidden/>
          </w:rPr>
          <w:instrText xml:space="preserve"> PAGEREF _Toc516833176 \h </w:instrText>
        </w:r>
        <w:r>
          <w:rPr>
            <w:noProof/>
            <w:webHidden/>
          </w:rPr>
        </w:r>
        <w:r>
          <w:rPr>
            <w:noProof/>
            <w:webHidden/>
          </w:rPr>
          <w:fldChar w:fldCharType="separate"/>
        </w:r>
        <w:r w:rsidR="00523157">
          <w:rPr>
            <w:noProof/>
            <w:webHidden/>
          </w:rPr>
          <w:t>6</w:t>
        </w:r>
        <w:r>
          <w:rPr>
            <w:noProof/>
            <w:webHidden/>
          </w:rPr>
          <w:fldChar w:fldCharType="end"/>
        </w:r>
      </w:hyperlink>
    </w:p>
    <w:p w:rsidR="00A941AB" w:rsidRDefault="00A941AB">
      <w:pPr>
        <w:pStyle w:val="TOC2"/>
        <w:tabs>
          <w:tab w:val="left" w:pos="800"/>
          <w:tab w:val="right" w:leader="dot" w:pos="10070"/>
        </w:tabs>
        <w:rPr>
          <w:rFonts w:asciiTheme="minorHAnsi" w:hAnsiTheme="minorHAnsi" w:cstheme="minorBidi"/>
          <w:b w:val="0"/>
          <w:smallCaps w:val="0"/>
          <w:noProof/>
          <w:kern w:val="2"/>
          <w:sz w:val="21"/>
          <w:szCs w:val="22"/>
          <w:lang w:val="en-US" w:eastAsia="zh-CN"/>
        </w:rPr>
      </w:pPr>
      <w:hyperlink w:anchor="_Toc516833177" w:history="1">
        <w:r w:rsidRPr="006974BE">
          <w:rPr>
            <w:rStyle w:val="Hyperlink"/>
            <w:noProof/>
          </w:rPr>
          <w:t>3.1</w:t>
        </w:r>
        <w:r>
          <w:rPr>
            <w:rFonts w:asciiTheme="minorHAnsi" w:hAnsiTheme="minorHAnsi" w:cstheme="minorBidi"/>
            <w:b w:val="0"/>
            <w:smallCaps w:val="0"/>
            <w:noProof/>
            <w:kern w:val="2"/>
            <w:sz w:val="21"/>
            <w:szCs w:val="22"/>
            <w:lang w:val="en-US" w:eastAsia="zh-CN"/>
          </w:rPr>
          <w:tab/>
        </w:r>
        <w:r w:rsidRPr="006974BE">
          <w:rPr>
            <w:rStyle w:val="Hyperlink"/>
            <w:noProof/>
          </w:rPr>
          <w:t>Conventions</w:t>
        </w:r>
        <w:r>
          <w:rPr>
            <w:noProof/>
            <w:webHidden/>
          </w:rPr>
          <w:tab/>
        </w:r>
        <w:r>
          <w:rPr>
            <w:noProof/>
            <w:webHidden/>
          </w:rPr>
          <w:fldChar w:fldCharType="begin"/>
        </w:r>
        <w:r>
          <w:rPr>
            <w:noProof/>
            <w:webHidden/>
          </w:rPr>
          <w:instrText xml:space="preserve"> PAGEREF _Toc516833177 \h </w:instrText>
        </w:r>
        <w:r>
          <w:rPr>
            <w:noProof/>
            <w:webHidden/>
          </w:rPr>
        </w:r>
        <w:r>
          <w:rPr>
            <w:noProof/>
            <w:webHidden/>
          </w:rPr>
          <w:fldChar w:fldCharType="separate"/>
        </w:r>
        <w:r w:rsidR="00523157">
          <w:rPr>
            <w:noProof/>
            <w:webHidden/>
          </w:rPr>
          <w:t>6</w:t>
        </w:r>
        <w:r>
          <w:rPr>
            <w:noProof/>
            <w:webHidden/>
          </w:rPr>
          <w:fldChar w:fldCharType="end"/>
        </w:r>
      </w:hyperlink>
    </w:p>
    <w:p w:rsidR="00A941AB" w:rsidRDefault="00A941AB">
      <w:pPr>
        <w:pStyle w:val="TOC2"/>
        <w:tabs>
          <w:tab w:val="left" w:pos="800"/>
          <w:tab w:val="right" w:leader="dot" w:pos="10070"/>
        </w:tabs>
        <w:rPr>
          <w:rFonts w:asciiTheme="minorHAnsi" w:hAnsiTheme="minorHAnsi" w:cstheme="minorBidi"/>
          <w:b w:val="0"/>
          <w:smallCaps w:val="0"/>
          <w:noProof/>
          <w:kern w:val="2"/>
          <w:sz w:val="21"/>
          <w:szCs w:val="22"/>
          <w:lang w:val="en-US" w:eastAsia="zh-CN"/>
        </w:rPr>
      </w:pPr>
      <w:hyperlink w:anchor="_Toc516833178" w:history="1">
        <w:r w:rsidRPr="006974BE">
          <w:rPr>
            <w:rStyle w:val="Hyperlink"/>
            <w:noProof/>
          </w:rPr>
          <w:t>3.2</w:t>
        </w:r>
        <w:r>
          <w:rPr>
            <w:rFonts w:asciiTheme="minorHAnsi" w:hAnsiTheme="minorHAnsi" w:cstheme="minorBidi"/>
            <w:b w:val="0"/>
            <w:smallCaps w:val="0"/>
            <w:noProof/>
            <w:kern w:val="2"/>
            <w:sz w:val="21"/>
            <w:szCs w:val="22"/>
            <w:lang w:val="en-US" w:eastAsia="zh-CN"/>
          </w:rPr>
          <w:tab/>
        </w:r>
        <w:r w:rsidRPr="006974BE">
          <w:rPr>
            <w:rStyle w:val="Hyperlink"/>
            <w:noProof/>
          </w:rPr>
          <w:t>Definitions</w:t>
        </w:r>
        <w:r>
          <w:rPr>
            <w:noProof/>
            <w:webHidden/>
          </w:rPr>
          <w:tab/>
        </w:r>
        <w:r>
          <w:rPr>
            <w:noProof/>
            <w:webHidden/>
          </w:rPr>
          <w:fldChar w:fldCharType="begin"/>
        </w:r>
        <w:r>
          <w:rPr>
            <w:noProof/>
            <w:webHidden/>
          </w:rPr>
          <w:instrText xml:space="preserve"> PAGEREF _Toc516833178 \h </w:instrText>
        </w:r>
        <w:r>
          <w:rPr>
            <w:noProof/>
            <w:webHidden/>
          </w:rPr>
        </w:r>
        <w:r>
          <w:rPr>
            <w:noProof/>
            <w:webHidden/>
          </w:rPr>
          <w:fldChar w:fldCharType="separate"/>
        </w:r>
        <w:r w:rsidR="00523157">
          <w:rPr>
            <w:noProof/>
            <w:webHidden/>
          </w:rPr>
          <w:t>6</w:t>
        </w:r>
        <w:r>
          <w:rPr>
            <w:noProof/>
            <w:webHidden/>
          </w:rPr>
          <w:fldChar w:fldCharType="end"/>
        </w:r>
      </w:hyperlink>
    </w:p>
    <w:p w:rsidR="00A941AB" w:rsidRDefault="00A941AB">
      <w:pPr>
        <w:pStyle w:val="TOC2"/>
        <w:tabs>
          <w:tab w:val="left" w:pos="800"/>
          <w:tab w:val="right" w:leader="dot" w:pos="10070"/>
        </w:tabs>
        <w:rPr>
          <w:rFonts w:asciiTheme="minorHAnsi" w:hAnsiTheme="minorHAnsi" w:cstheme="minorBidi"/>
          <w:b w:val="0"/>
          <w:smallCaps w:val="0"/>
          <w:noProof/>
          <w:kern w:val="2"/>
          <w:sz w:val="21"/>
          <w:szCs w:val="22"/>
          <w:lang w:val="en-US" w:eastAsia="zh-CN"/>
        </w:rPr>
      </w:pPr>
      <w:hyperlink w:anchor="_Toc516833179" w:history="1">
        <w:r w:rsidRPr="006974BE">
          <w:rPr>
            <w:rStyle w:val="Hyperlink"/>
            <w:noProof/>
          </w:rPr>
          <w:t>3.3</w:t>
        </w:r>
        <w:r>
          <w:rPr>
            <w:rFonts w:asciiTheme="minorHAnsi" w:hAnsiTheme="minorHAnsi" w:cstheme="minorBidi"/>
            <w:b w:val="0"/>
            <w:smallCaps w:val="0"/>
            <w:noProof/>
            <w:kern w:val="2"/>
            <w:sz w:val="21"/>
            <w:szCs w:val="22"/>
            <w:lang w:val="en-US" w:eastAsia="zh-CN"/>
          </w:rPr>
          <w:tab/>
        </w:r>
        <w:r w:rsidRPr="006974BE">
          <w:rPr>
            <w:rStyle w:val="Hyperlink"/>
            <w:noProof/>
          </w:rPr>
          <w:t>Abbreviations</w:t>
        </w:r>
        <w:r>
          <w:rPr>
            <w:noProof/>
            <w:webHidden/>
          </w:rPr>
          <w:tab/>
        </w:r>
        <w:r>
          <w:rPr>
            <w:noProof/>
            <w:webHidden/>
          </w:rPr>
          <w:fldChar w:fldCharType="begin"/>
        </w:r>
        <w:r>
          <w:rPr>
            <w:noProof/>
            <w:webHidden/>
          </w:rPr>
          <w:instrText xml:space="preserve"> PAGEREF _Toc516833179 \h </w:instrText>
        </w:r>
        <w:r>
          <w:rPr>
            <w:noProof/>
            <w:webHidden/>
          </w:rPr>
        </w:r>
        <w:r>
          <w:rPr>
            <w:noProof/>
            <w:webHidden/>
          </w:rPr>
          <w:fldChar w:fldCharType="separate"/>
        </w:r>
        <w:r w:rsidR="00523157">
          <w:rPr>
            <w:noProof/>
            <w:webHidden/>
          </w:rPr>
          <w:t>7</w:t>
        </w:r>
        <w:r>
          <w:rPr>
            <w:noProof/>
            <w:webHidden/>
          </w:rPr>
          <w:fldChar w:fldCharType="end"/>
        </w:r>
      </w:hyperlink>
    </w:p>
    <w:p w:rsidR="00A941AB" w:rsidRDefault="00A941AB">
      <w:pPr>
        <w:pStyle w:val="TOC1"/>
        <w:tabs>
          <w:tab w:val="left" w:pos="400"/>
          <w:tab w:val="right" w:leader="dot" w:pos="10070"/>
        </w:tabs>
        <w:rPr>
          <w:rFonts w:asciiTheme="minorHAnsi" w:hAnsiTheme="minorHAnsi" w:cstheme="minorBidi"/>
          <w:b w:val="0"/>
          <w:caps w:val="0"/>
          <w:noProof/>
          <w:kern w:val="2"/>
          <w:sz w:val="21"/>
          <w:szCs w:val="22"/>
          <w:lang w:val="en-US" w:eastAsia="zh-CN"/>
        </w:rPr>
      </w:pPr>
      <w:hyperlink w:anchor="_Toc516833180" w:history="1">
        <w:r w:rsidRPr="006974BE">
          <w:rPr>
            <w:rStyle w:val="Hyperlink"/>
            <w:noProof/>
          </w:rPr>
          <w:t>4.</w:t>
        </w:r>
        <w:r>
          <w:rPr>
            <w:rFonts w:asciiTheme="minorHAnsi" w:hAnsiTheme="minorHAnsi" w:cstheme="minorBidi"/>
            <w:b w:val="0"/>
            <w:caps w:val="0"/>
            <w:noProof/>
            <w:kern w:val="2"/>
            <w:sz w:val="21"/>
            <w:szCs w:val="22"/>
            <w:lang w:val="en-US" w:eastAsia="zh-CN"/>
          </w:rPr>
          <w:tab/>
        </w:r>
        <w:r w:rsidRPr="006974BE">
          <w:rPr>
            <w:rStyle w:val="Hyperlink"/>
            <w:noProof/>
          </w:rPr>
          <w:t>Introduction (Informative)</w:t>
        </w:r>
        <w:r>
          <w:rPr>
            <w:noProof/>
            <w:webHidden/>
          </w:rPr>
          <w:tab/>
        </w:r>
        <w:r>
          <w:rPr>
            <w:noProof/>
            <w:webHidden/>
          </w:rPr>
          <w:fldChar w:fldCharType="begin"/>
        </w:r>
        <w:r>
          <w:rPr>
            <w:noProof/>
            <w:webHidden/>
          </w:rPr>
          <w:instrText xml:space="preserve"> PAGEREF _Toc516833180 \h </w:instrText>
        </w:r>
        <w:r>
          <w:rPr>
            <w:noProof/>
            <w:webHidden/>
          </w:rPr>
        </w:r>
        <w:r>
          <w:rPr>
            <w:noProof/>
            <w:webHidden/>
          </w:rPr>
          <w:fldChar w:fldCharType="separate"/>
        </w:r>
        <w:r w:rsidR="00523157">
          <w:rPr>
            <w:noProof/>
            <w:webHidden/>
          </w:rPr>
          <w:t>8</w:t>
        </w:r>
        <w:r>
          <w:rPr>
            <w:noProof/>
            <w:webHidden/>
          </w:rPr>
          <w:fldChar w:fldCharType="end"/>
        </w:r>
      </w:hyperlink>
    </w:p>
    <w:p w:rsidR="00A941AB" w:rsidRDefault="00A941AB">
      <w:pPr>
        <w:pStyle w:val="TOC2"/>
        <w:tabs>
          <w:tab w:val="left" w:pos="800"/>
          <w:tab w:val="right" w:leader="dot" w:pos="10070"/>
        </w:tabs>
        <w:rPr>
          <w:rFonts w:asciiTheme="minorHAnsi" w:hAnsiTheme="minorHAnsi" w:cstheme="minorBidi"/>
          <w:b w:val="0"/>
          <w:smallCaps w:val="0"/>
          <w:noProof/>
          <w:kern w:val="2"/>
          <w:sz w:val="21"/>
          <w:szCs w:val="22"/>
          <w:lang w:val="en-US" w:eastAsia="zh-CN"/>
        </w:rPr>
      </w:pPr>
      <w:hyperlink w:anchor="_Toc516833181" w:history="1">
        <w:r w:rsidRPr="006974BE">
          <w:rPr>
            <w:rStyle w:val="Hyperlink"/>
            <w:noProof/>
          </w:rPr>
          <w:t>4.1</w:t>
        </w:r>
        <w:r>
          <w:rPr>
            <w:rFonts w:asciiTheme="minorHAnsi" w:hAnsiTheme="minorHAnsi" w:cstheme="minorBidi"/>
            <w:b w:val="0"/>
            <w:smallCaps w:val="0"/>
            <w:noProof/>
            <w:kern w:val="2"/>
            <w:sz w:val="21"/>
            <w:szCs w:val="22"/>
            <w:lang w:val="en-US" w:eastAsia="zh-CN"/>
          </w:rPr>
          <w:tab/>
        </w:r>
        <w:r w:rsidRPr="006974BE">
          <w:rPr>
            <w:rStyle w:val="Hyperlink"/>
            <w:noProof/>
          </w:rPr>
          <w:t>Version 1.1</w:t>
        </w:r>
        <w:r>
          <w:rPr>
            <w:noProof/>
            <w:webHidden/>
          </w:rPr>
          <w:tab/>
        </w:r>
        <w:r>
          <w:rPr>
            <w:noProof/>
            <w:webHidden/>
          </w:rPr>
          <w:fldChar w:fldCharType="begin"/>
        </w:r>
        <w:r>
          <w:rPr>
            <w:noProof/>
            <w:webHidden/>
          </w:rPr>
          <w:instrText xml:space="preserve"> PAGEREF _Toc516833181 \h </w:instrText>
        </w:r>
        <w:r>
          <w:rPr>
            <w:noProof/>
            <w:webHidden/>
          </w:rPr>
        </w:r>
        <w:r>
          <w:rPr>
            <w:noProof/>
            <w:webHidden/>
          </w:rPr>
          <w:fldChar w:fldCharType="separate"/>
        </w:r>
        <w:r w:rsidR="00523157">
          <w:rPr>
            <w:noProof/>
            <w:webHidden/>
          </w:rPr>
          <w:t>8</w:t>
        </w:r>
        <w:r>
          <w:rPr>
            <w:noProof/>
            <w:webHidden/>
          </w:rPr>
          <w:fldChar w:fldCharType="end"/>
        </w:r>
      </w:hyperlink>
    </w:p>
    <w:p w:rsidR="00A941AB" w:rsidRDefault="00A941AB">
      <w:pPr>
        <w:pStyle w:val="TOC1"/>
        <w:tabs>
          <w:tab w:val="left" w:pos="400"/>
          <w:tab w:val="right" w:leader="dot" w:pos="10070"/>
        </w:tabs>
        <w:rPr>
          <w:rFonts w:asciiTheme="minorHAnsi" w:hAnsiTheme="minorHAnsi" w:cstheme="minorBidi"/>
          <w:b w:val="0"/>
          <w:caps w:val="0"/>
          <w:noProof/>
          <w:kern w:val="2"/>
          <w:sz w:val="21"/>
          <w:szCs w:val="22"/>
          <w:lang w:val="en-US" w:eastAsia="zh-CN"/>
        </w:rPr>
      </w:pPr>
      <w:hyperlink w:anchor="_Toc516833182" w:history="1">
        <w:r w:rsidRPr="006974BE">
          <w:rPr>
            <w:rStyle w:val="Hyperlink"/>
            <w:noProof/>
          </w:rPr>
          <w:t>5.</w:t>
        </w:r>
        <w:r>
          <w:rPr>
            <w:rFonts w:asciiTheme="minorHAnsi" w:hAnsiTheme="minorHAnsi" w:cstheme="minorBidi"/>
            <w:b w:val="0"/>
            <w:caps w:val="0"/>
            <w:noProof/>
            <w:kern w:val="2"/>
            <w:sz w:val="21"/>
            <w:szCs w:val="22"/>
            <w:lang w:val="en-US" w:eastAsia="zh-CN"/>
          </w:rPr>
          <w:tab/>
        </w:r>
        <w:r w:rsidRPr="006974BE">
          <w:rPr>
            <w:rStyle w:val="Hyperlink"/>
            <w:noProof/>
          </w:rPr>
          <w:t>Architectural Model</w:t>
        </w:r>
        <w:r>
          <w:rPr>
            <w:noProof/>
            <w:webHidden/>
          </w:rPr>
          <w:tab/>
        </w:r>
        <w:r>
          <w:rPr>
            <w:noProof/>
            <w:webHidden/>
          </w:rPr>
          <w:fldChar w:fldCharType="begin"/>
        </w:r>
        <w:r>
          <w:rPr>
            <w:noProof/>
            <w:webHidden/>
          </w:rPr>
          <w:instrText xml:space="preserve"> PAGEREF _Toc516833182 \h </w:instrText>
        </w:r>
        <w:r>
          <w:rPr>
            <w:noProof/>
            <w:webHidden/>
          </w:rPr>
        </w:r>
        <w:r>
          <w:rPr>
            <w:noProof/>
            <w:webHidden/>
          </w:rPr>
          <w:fldChar w:fldCharType="separate"/>
        </w:r>
        <w:r w:rsidR="00523157">
          <w:rPr>
            <w:noProof/>
            <w:webHidden/>
          </w:rPr>
          <w:t>10</w:t>
        </w:r>
        <w:r>
          <w:rPr>
            <w:noProof/>
            <w:webHidden/>
          </w:rPr>
          <w:fldChar w:fldCharType="end"/>
        </w:r>
      </w:hyperlink>
    </w:p>
    <w:p w:rsidR="00A941AB" w:rsidRDefault="00A941AB">
      <w:pPr>
        <w:pStyle w:val="TOC2"/>
        <w:tabs>
          <w:tab w:val="left" w:pos="800"/>
          <w:tab w:val="right" w:leader="dot" w:pos="10070"/>
        </w:tabs>
        <w:rPr>
          <w:rFonts w:asciiTheme="minorHAnsi" w:hAnsiTheme="minorHAnsi" w:cstheme="minorBidi"/>
          <w:b w:val="0"/>
          <w:smallCaps w:val="0"/>
          <w:noProof/>
          <w:kern w:val="2"/>
          <w:sz w:val="21"/>
          <w:szCs w:val="22"/>
          <w:lang w:val="en-US" w:eastAsia="zh-CN"/>
        </w:rPr>
      </w:pPr>
      <w:hyperlink w:anchor="_Toc516833183" w:history="1">
        <w:r w:rsidRPr="006974BE">
          <w:rPr>
            <w:rStyle w:val="Hyperlink"/>
            <w:noProof/>
          </w:rPr>
          <w:t>5.1</w:t>
        </w:r>
        <w:r>
          <w:rPr>
            <w:rFonts w:asciiTheme="minorHAnsi" w:hAnsiTheme="minorHAnsi" w:cstheme="minorBidi"/>
            <w:b w:val="0"/>
            <w:smallCaps w:val="0"/>
            <w:noProof/>
            <w:kern w:val="2"/>
            <w:sz w:val="21"/>
            <w:szCs w:val="22"/>
            <w:lang w:val="en-US" w:eastAsia="zh-CN"/>
          </w:rPr>
          <w:tab/>
        </w:r>
        <w:r w:rsidRPr="006974BE">
          <w:rPr>
            <w:rStyle w:val="Hyperlink"/>
            <w:noProof/>
          </w:rPr>
          <w:t>Dependencies</w:t>
        </w:r>
        <w:r>
          <w:rPr>
            <w:noProof/>
            <w:webHidden/>
          </w:rPr>
          <w:tab/>
        </w:r>
        <w:r>
          <w:rPr>
            <w:noProof/>
            <w:webHidden/>
          </w:rPr>
          <w:fldChar w:fldCharType="begin"/>
        </w:r>
        <w:r>
          <w:rPr>
            <w:noProof/>
            <w:webHidden/>
          </w:rPr>
          <w:instrText xml:space="preserve"> PAGEREF _Toc516833183 \h </w:instrText>
        </w:r>
        <w:r>
          <w:rPr>
            <w:noProof/>
            <w:webHidden/>
          </w:rPr>
        </w:r>
        <w:r>
          <w:rPr>
            <w:noProof/>
            <w:webHidden/>
          </w:rPr>
          <w:fldChar w:fldCharType="separate"/>
        </w:r>
        <w:r w:rsidR="00523157">
          <w:rPr>
            <w:noProof/>
            <w:webHidden/>
          </w:rPr>
          <w:t>10</w:t>
        </w:r>
        <w:r>
          <w:rPr>
            <w:noProof/>
            <w:webHidden/>
          </w:rPr>
          <w:fldChar w:fldCharType="end"/>
        </w:r>
      </w:hyperlink>
    </w:p>
    <w:p w:rsidR="00A941AB" w:rsidRDefault="00A941AB">
      <w:pPr>
        <w:pStyle w:val="TOC2"/>
        <w:tabs>
          <w:tab w:val="left" w:pos="800"/>
          <w:tab w:val="right" w:leader="dot" w:pos="10070"/>
        </w:tabs>
        <w:rPr>
          <w:rFonts w:asciiTheme="minorHAnsi" w:hAnsiTheme="minorHAnsi" w:cstheme="minorBidi"/>
          <w:b w:val="0"/>
          <w:smallCaps w:val="0"/>
          <w:noProof/>
          <w:kern w:val="2"/>
          <w:sz w:val="21"/>
          <w:szCs w:val="22"/>
          <w:lang w:val="en-US" w:eastAsia="zh-CN"/>
        </w:rPr>
      </w:pPr>
      <w:hyperlink w:anchor="_Toc516833184" w:history="1">
        <w:r w:rsidRPr="006974BE">
          <w:rPr>
            <w:rStyle w:val="Hyperlink"/>
            <w:noProof/>
          </w:rPr>
          <w:t>5.2</w:t>
        </w:r>
        <w:r>
          <w:rPr>
            <w:rFonts w:asciiTheme="minorHAnsi" w:hAnsiTheme="minorHAnsi" w:cstheme="minorBidi"/>
            <w:b w:val="0"/>
            <w:smallCaps w:val="0"/>
            <w:noProof/>
            <w:kern w:val="2"/>
            <w:sz w:val="21"/>
            <w:szCs w:val="22"/>
            <w:lang w:val="en-US" w:eastAsia="zh-CN"/>
          </w:rPr>
          <w:tab/>
        </w:r>
        <w:r w:rsidRPr="006974BE">
          <w:rPr>
            <w:rStyle w:val="Hyperlink"/>
            <w:noProof/>
          </w:rPr>
          <w:t>Architectural Diagram</w:t>
        </w:r>
        <w:r>
          <w:rPr>
            <w:noProof/>
            <w:webHidden/>
          </w:rPr>
          <w:tab/>
        </w:r>
        <w:r>
          <w:rPr>
            <w:noProof/>
            <w:webHidden/>
          </w:rPr>
          <w:fldChar w:fldCharType="begin"/>
        </w:r>
        <w:r>
          <w:rPr>
            <w:noProof/>
            <w:webHidden/>
          </w:rPr>
          <w:instrText xml:space="preserve"> PAGEREF _Toc516833184 \h </w:instrText>
        </w:r>
        <w:r>
          <w:rPr>
            <w:noProof/>
            <w:webHidden/>
          </w:rPr>
        </w:r>
        <w:r>
          <w:rPr>
            <w:noProof/>
            <w:webHidden/>
          </w:rPr>
          <w:fldChar w:fldCharType="separate"/>
        </w:r>
        <w:r w:rsidR="00523157">
          <w:rPr>
            <w:noProof/>
            <w:webHidden/>
          </w:rPr>
          <w:t>10</w:t>
        </w:r>
        <w:r>
          <w:rPr>
            <w:noProof/>
            <w:webHidden/>
          </w:rPr>
          <w:fldChar w:fldCharType="end"/>
        </w:r>
      </w:hyperlink>
    </w:p>
    <w:p w:rsidR="00A941AB" w:rsidRDefault="00A941AB">
      <w:pPr>
        <w:pStyle w:val="TOC2"/>
        <w:tabs>
          <w:tab w:val="left" w:pos="800"/>
          <w:tab w:val="right" w:leader="dot" w:pos="10070"/>
        </w:tabs>
        <w:rPr>
          <w:rFonts w:asciiTheme="minorHAnsi" w:hAnsiTheme="minorHAnsi" w:cstheme="minorBidi"/>
          <w:b w:val="0"/>
          <w:smallCaps w:val="0"/>
          <w:noProof/>
          <w:kern w:val="2"/>
          <w:sz w:val="21"/>
          <w:szCs w:val="22"/>
          <w:lang w:val="en-US" w:eastAsia="zh-CN"/>
        </w:rPr>
      </w:pPr>
      <w:hyperlink w:anchor="_Toc516833185" w:history="1">
        <w:r w:rsidRPr="006974BE">
          <w:rPr>
            <w:rStyle w:val="Hyperlink"/>
            <w:noProof/>
          </w:rPr>
          <w:t>5.3</w:t>
        </w:r>
        <w:r>
          <w:rPr>
            <w:rFonts w:asciiTheme="minorHAnsi" w:hAnsiTheme="minorHAnsi" w:cstheme="minorBidi"/>
            <w:b w:val="0"/>
            <w:smallCaps w:val="0"/>
            <w:noProof/>
            <w:kern w:val="2"/>
            <w:sz w:val="21"/>
            <w:szCs w:val="22"/>
            <w:lang w:val="en-US" w:eastAsia="zh-CN"/>
          </w:rPr>
          <w:tab/>
        </w:r>
        <w:r w:rsidRPr="006974BE">
          <w:rPr>
            <w:rStyle w:val="Hyperlink"/>
            <w:noProof/>
          </w:rPr>
          <w:t>Functional Components and Interfaces/reference points definition</w:t>
        </w:r>
        <w:r>
          <w:rPr>
            <w:noProof/>
            <w:webHidden/>
          </w:rPr>
          <w:tab/>
        </w:r>
        <w:r>
          <w:rPr>
            <w:noProof/>
            <w:webHidden/>
          </w:rPr>
          <w:fldChar w:fldCharType="begin"/>
        </w:r>
        <w:r>
          <w:rPr>
            <w:noProof/>
            <w:webHidden/>
          </w:rPr>
          <w:instrText xml:space="preserve"> PAGEREF _Toc516833185 \h </w:instrText>
        </w:r>
        <w:r>
          <w:rPr>
            <w:noProof/>
            <w:webHidden/>
          </w:rPr>
        </w:r>
        <w:r>
          <w:rPr>
            <w:noProof/>
            <w:webHidden/>
          </w:rPr>
          <w:fldChar w:fldCharType="separate"/>
        </w:r>
        <w:r w:rsidR="00523157">
          <w:rPr>
            <w:noProof/>
            <w:webHidden/>
          </w:rPr>
          <w:t>11</w:t>
        </w:r>
        <w:r>
          <w:rPr>
            <w:noProof/>
            <w:webHidden/>
          </w:rPr>
          <w:fldChar w:fldCharType="end"/>
        </w:r>
      </w:hyperlink>
    </w:p>
    <w:p w:rsidR="00A941AB" w:rsidRDefault="00A941AB">
      <w:pPr>
        <w:pStyle w:val="TOC3"/>
        <w:tabs>
          <w:tab w:val="left" w:pos="1200"/>
          <w:tab w:val="right" w:leader="dot" w:pos="10070"/>
        </w:tabs>
        <w:rPr>
          <w:rFonts w:asciiTheme="minorHAnsi" w:hAnsiTheme="minorHAnsi" w:cstheme="minorBidi"/>
          <w:noProof/>
          <w:kern w:val="2"/>
          <w:sz w:val="21"/>
          <w:szCs w:val="22"/>
          <w:lang w:val="en-US" w:eastAsia="zh-CN"/>
        </w:rPr>
      </w:pPr>
      <w:hyperlink w:anchor="_Toc516833186" w:history="1">
        <w:r w:rsidRPr="006974BE">
          <w:rPr>
            <w:rStyle w:val="Hyperlink"/>
            <w:noProof/>
          </w:rPr>
          <w:t>5.3.1</w:t>
        </w:r>
        <w:r>
          <w:rPr>
            <w:rFonts w:asciiTheme="minorHAnsi" w:hAnsiTheme="minorHAnsi" w:cstheme="minorBidi"/>
            <w:noProof/>
            <w:kern w:val="2"/>
            <w:sz w:val="21"/>
            <w:szCs w:val="22"/>
            <w:lang w:val="en-US" w:eastAsia="zh-CN"/>
          </w:rPr>
          <w:tab/>
        </w:r>
        <w:r w:rsidRPr="006974BE">
          <w:rPr>
            <w:rStyle w:val="Hyperlink"/>
            <w:noProof/>
          </w:rPr>
          <w:t>Functional Components</w:t>
        </w:r>
        <w:r>
          <w:rPr>
            <w:noProof/>
            <w:webHidden/>
          </w:rPr>
          <w:tab/>
        </w:r>
        <w:r>
          <w:rPr>
            <w:noProof/>
            <w:webHidden/>
          </w:rPr>
          <w:fldChar w:fldCharType="begin"/>
        </w:r>
        <w:r>
          <w:rPr>
            <w:noProof/>
            <w:webHidden/>
          </w:rPr>
          <w:instrText xml:space="preserve"> PAGEREF _Toc516833186 \h </w:instrText>
        </w:r>
        <w:r>
          <w:rPr>
            <w:noProof/>
            <w:webHidden/>
          </w:rPr>
        </w:r>
        <w:r>
          <w:rPr>
            <w:noProof/>
            <w:webHidden/>
          </w:rPr>
          <w:fldChar w:fldCharType="separate"/>
        </w:r>
        <w:r w:rsidR="00523157">
          <w:rPr>
            <w:noProof/>
            <w:webHidden/>
          </w:rPr>
          <w:t>11</w:t>
        </w:r>
        <w:r>
          <w:rPr>
            <w:noProof/>
            <w:webHidden/>
          </w:rPr>
          <w:fldChar w:fldCharType="end"/>
        </w:r>
      </w:hyperlink>
    </w:p>
    <w:p w:rsidR="00A941AB" w:rsidRDefault="00A941AB">
      <w:pPr>
        <w:pStyle w:val="TOC3"/>
        <w:tabs>
          <w:tab w:val="left" w:pos="1200"/>
          <w:tab w:val="right" w:leader="dot" w:pos="10070"/>
        </w:tabs>
        <w:rPr>
          <w:rFonts w:asciiTheme="minorHAnsi" w:hAnsiTheme="minorHAnsi" w:cstheme="minorBidi"/>
          <w:noProof/>
          <w:kern w:val="2"/>
          <w:sz w:val="21"/>
          <w:szCs w:val="22"/>
          <w:lang w:val="en-US" w:eastAsia="zh-CN"/>
        </w:rPr>
      </w:pPr>
      <w:hyperlink w:anchor="_Toc516833187" w:history="1">
        <w:r w:rsidRPr="006974BE">
          <w:rPr>
            <w:rStyle w:val="Hyperlink"/>
            <w:noProof/>
          </w:rPr>
          <w:t>5.3.2</w:t>
        </w:r>
        <w:r>
          <w:rPr>
            <w:rFonts w:asciiTheme="minorHAnsi" w:hAnsiTheme="minorHAnsi" w:cstheme="minorBidi"/>
            <w:noProof/>
            <w:kern w:val="2"/>
            <w:sz w:val="21"/>
            <w:szCs w:val="22"/>
            <w:lang w:val="en-US" w:eastAsia="zh-CN"/>
          </w:rPr>
          <w:tab/>
        </w:r>
        <w:r w:rsidRPr="006974BE">
          <w:rPr>
            <w:rStyle w:val="Hyperlink"/>
            <w:noProof/>
          </w:rPr>
          <w:t>Interfaces/definition</w:t>
        </w:r>
        <w:r>
          <w:rPr>
            <w:noProof/>
            <w:webHidden/>
          </w:rPr>
          <w:tab/>
        </w:r>
        <w:r>
          <w:rPr>
            <w:noProof/>
            <w:webHidden/>
          </w:rPr>
          <w:fldChar w:fldCharType="begin"/>
        </w:r>
        <w:r>
          <w:rPr>
            <w:noProof/>
            <w:webHidden/>
          </w:rPr>
          <w:instrText xml:space="preserve"> PAGEREF _Toc516833187 \h </w:instrText>
        </w:r>
        <w:r>
          <w:rPr>
            <w:noProof/>
            <w:webHidden/>
          </w:rPr>
        </w:r>
        <w:r>
          <w:rPr>
            <w:noProof/>
            <w:webHidden/>
          </w:rPr>
          <w:fldChar w:fldCharType="separate"/>
        </w:r>
        <w:r w:rsidR="00523157">
          <w:rPr>
            <w:noProof/>
            <w:webHidden/>
          </w:rPr>
          <w:t>15</w:t>
        </w:r>
        <w:r>
          <w:rPr>
            <w:noProof/>
            <w:webHidden/>
          </w:rPr>
          <w:fldChar w:fldCharType="end"/>
        </w:r>
      </w:hyperlink>
    </w:p>
    <w:p w:rsidR="00A941AB" w:rsidRDefault="00A941AB">
      <w:pPr>
        <w:pStyle w:val="TOC2"/>
        <w:tabs>
          <w:tab w:val="left" w:pos="800"/>
          <w:tab w:val="right" w:leader="dot" w:pos="10070"/>
        </w:tabs>
        <w:rPr>
          <w:rFonts w:asciiTheme="minorHAnsi" w:hAnsiTheme="minorHAnsi" w:cstheme="minorBidi"/>
          <w:b w:val="0"/>
          <w:smallCaps w:val="0"/>
          <w:noProof/>
          <w:kern w:val="2"/>
          <w:sz w:val="21"/>
          <w:szCs w:val="22"/>
          <w:lang w:val="en-US" w:eastAsia="zh-CN"/>
        </w:rPr>
      </w:pPr>
      <w:hyperlink w:anchor="_Toc516833188" w:history="1">
        <w:r w:rsidRPr="006974BE">
          <w:rPr>
            <w:rStyle w:val="Hyperlink"/>
            <w:noProof/>
          </w:rPr>
          <w:t>5.4</w:t>
        </w:r>
        <w:r>
          <w:rPr>
            <w:rFonts w:asciiTheme="minorHAnsi" w:hAnsiTheme="minorHAnsi" w:cstheme="minorBidi"/>
            <w:b w:val="0"/>
            <w:smallCaps w:val="0"/>
            <w:noProof/>
            <w:kern w:val="2"/>
            <w:sz w:val="21"/>
            <w:szCs w:val="22"/>
            <w:lang w:val="en-US" w:eastAsia="zh-CN"/>
          </w:rPr>
          <w:tab/>
        </w:r>
        <w:r w:rsidRPr="006974BE">
          <w:rPr>
            <w:rStyle w:val="Hyperlink"/>
            <w:noProof/>
          </w:rPr>
          <w:t>Security Considerations</w:t>
        </w:r>
        <w:r>
          <w:rPr>
            <w:noProof/>
            <w:webHidden/>
          </w:rPr>
          <w:tab/>
        </w:r>
        <w:r>
          <w:rPr>
            <w:noProof/>
            <w:webHidden/>
          </w:rPr>
          <w:fldChar w:fldCharType="begin"/>
        </w:r>
        <w:r>
          <w:rPr>
            <w:noProof/>
            <w:webHidden/>
          </w:rPr>
          <w:instrText xml:space="preserve"> PAGEREF _Toc516833188 \h </w:instrText>
        </w:r>
        <w:r>
          <w:rPr>
            <w:noProof/>
            <w:webHidden/>
          </w:rPr>
        </w:r>
        <w:r>
          <w:rPr>
            <w:noProof/>
            <w:webHidden/>
          </w:rPr>
          <w:fldChar w:fldCharType="separate"/>
        </w:r>
        <w:r w:rsidR="00523157">
          <w:rPr>
            <w:noProof/>
            <w:webHidden/>
          </w:rPr>
          <w:t>17</w:t>
        </w:r>
        <w:r>
          <w:rPr>
            <w:noProof/>
            <w:webHidden/>
          </w:rPr>
          <w:fldChar w:fldCharType="end"/>
        </w:r>
      </w:hyperlink>
    </w:p>
    <w:p w:rsidR="00A941AB" w:rsidRDefault="00A941AB">
      <w:pPr>
        <w:pStyle w:val="TOC1"/>
        <w:tabs>
          <w:tab w:val="left" w:pos="1600"/>
          <w:tab w:val="right" w:leader="dot" w:pos="10070"/>
        </w:tabs>
        <w:rPr>
          <w:rFonts w:asciiTheme="minorHAnsi" w:hAnsiTheme="minorHAnsi" w:cstheme="minorBidi"/>
          <w:b w:val="0"/>
          <w:caps w:val="0"/>
          <w:noProof/>
          <w:kern w:val="2"/>
          <w:sz w:val="21"/>
          <w:szCs w:val="22"/>
          <w:lang w:val="en-US" w:eastAsia="zh-CN"/>
        </w:rPr>
      </w:pPr>
      <w:hyperlink w:anchor="_Toc516833189" w:history="1">
        <w:r w:rsidRPr="006974BE">
          <w:rPr>
            <w:rStyle w:val="Hyperlink"/>
            <w:noProof/>
          </w:rPr>
          <w:t>Appendix A.</w:t>
        </w:r>
        <w:r>
          <w:rPr>
            <w:rFonts w:asciiTheme="minorHAnsi" w:hAnsiTheme="minorHAnsi" w:cstheme="minorBidi"/>
            <w:b w:val="0"/>
            <w:caps w:val="0"/>
            <w:noProof/>
            <w:kern w:val="2"/>
            <w:sz w:val="21"/>
            <w:szCs w:val="22"/>
            <w:lang w:val="en-US" w:eastAsia="zh-CN"/>
          </w:rPr>
          <w:tab/>
        </w:r>
        <w:r w:rsidRPr="006974BE">
          <w:rPr>
            <w:rStyle w:val="Hyperlink"/>
            <w:noProof/>
          </w:rPr>
          <w:t>Change History (Informative)</w:t>
        </w:r>
        <w:r>
          <w:rPr>
            <w:noProof/>
            <w:webHidden/>
          </w:rPr>
          <w:tab/>
        </w:r>
        <w:r>
          <w:rPr>
            <w:noProof/>
            <w:webHidden/>
          </w:rPr>
          <w:fldChar w:fldCharType="begin"/>
        </w:r>
        <w:r>
          <w:rPr>
            <w:noProof/>
            <w:webHidden/>
          </w:rPr>
          <w:instrText xml:space="preserve"> PAGEREF _Toc516833189 \h </w:instrText>
        </w:r>
        <w:r>
          <w:rPr>
            <w:noProof/>
            <w:webHidden/>
          </w:rPr>
        </w:r>
        <w:r>
          <w:rPr>
            <w:noProof/>
            <w:webHidden/>
          </w:rPr>
          <w:fldChar w:fldCharType="separate"/>
        </w:r>
        <w:r w:rsidR="00523157">
          <w:rPr>
            <w:noProof/>
            <w:webHidden/>
          </w:rPr>
          <w:t>18</w:t>
        </w:r>
        <w:r>
          <w:rPr>
            <w:noProof/>
            <w:webHidden/>
          </w:rPr>
          <w:fldChar w:fldCharType="end"/>
        </w:r>
      </w:hyperlink>
    </w:p>
    <w:p w:rsidR="00A941AB" w:rsidRDefault="00A941AB">
      <w:pPr>
        <w:pStyle w:val="TOC2"/>
        <w:tabs>
          <w:tab w:val="left" w:pos="800"/>
          <w:tab w:val="right" w:leader="dot" w:pos="10070"/>
        </w:tabs>
        <w:rPr>
          <w:rFonts w:asciiTheme="minorHAnsi" w:hAnsiTheme="minorHAnsi" w:cstheme="minorBidi"/>
          <w:b w:val="0"/>
          <w:smallCaps w:val="0"/>
          <w:noProof/>
          <w:kern w:val="2"/>
          <w:sz w:val="21"/>
          <w:szCs w:val="22"/>
          <w:lang w:val="en-US" w:eastAsia="zh-CN"/>
        </w:rPr>
      </w:pPr>
      <w:hyperlink w:anchor="_Toc516833190" w:history="1">
        <w:r w:rsidRPr="006974BE">
          <w:rPr>
            <w:rStyle w:val="Hyperlink"/>
            <w:noProof/>
          </w:rPr>
          <w:t>A.1</w:t>
        </w:r>
        <w:r>
          <w:rPr>
            <w:rFonts w:asciiTheme="minorHAnsi" w:hAnsiTheme="minorHAnsi" w:cstheme="minorBidi"/>
            <w:b w:val="0"/>
            <w:smallCaps w:val="0"/>
            <w:noProof/>
            <w:kern w:val="2"/>
            <w:sz w:val="21"/>
            <w:szCs w:val="22"/>
            <w:lang w:val="en-US" w:eastAsia="zh-CN"/>
          </w:rPr>
          <w:tab/>
        </w:r>
        <w:r w:rsidRPr="006974BE">
          <w:rPr>
            <w:rStyle w:val="Hyperlink"/>
            <w:noProof/>
          </w:rPr>
          <w:t>Approved Version History</w:t>
        </w:r>
        <w:r>
          <w:rPr>
            <w:noProof/>
            <w:webHidden/>
          </w:rPr>
          <w:tab/>
        </w:r>
        <w:r>
          <w:rPr>
            <w:noProof/>
            <w:webHidden/>
          </w:rPr>
          <w:fldChar w:fldCharType="begin"/>
        </w:r>
        <w:r>
          <w:rPr>
            <w:noProof/>
            <w:webHidden/>
          </w:rPr>
          <w:instrText xml:space="preserve"> PAGEREF _Toc516833190 \h </w:instrText>
        </w:r>
        <w:r>
          <w:rPr>
            <w:noProof/>
            <w:webHidden/>
          </w:rPr>
        </w:r>
        <w:r>
          <w:rPr>
            <w:noProof/>
            <w:webHidden/>
          </w:rPr>
          <w:fldChar w:fldCharType="separate"/>
        </w:r>
        <w:r w:rsidR="00523157">
          <w:rPr>
            <w:noProof/>
            <w:webHidden/>
          </w:rPr>
          <w:t>18</w:t>
        </w:r>
        <w:r>
          <w:rPr>
            <w:noProof/>
            <w:webHidden/>
          </w:rPr>
          <w:fldChar w:fldCharType="end"/>
        </w:r>
      </w:hyperlink>
    </w:p>
    <w:p w:rsidR="00A941AB" w:rsidRDefault="00A941AB">
      <w:pPr>
        <w:pStyle w:val="TOC1"/>
        <w:tabs>
          <w:tab w:val="left" w:pos="1600"/>
          <w:tab w:val="right" w:leader="dot" w:pos="10070"/>
        </w:tabs>
        <w:rPr>
          <w:rFonts w:asciiTheme="minorHAnsi" w:hAnsiTheme="minorHAnsi" w:cstheme="minorBidi"/>
          <w:b w:val="0"/>
          <w:caps w:val="0"/>
          <w:noProof/>
          <w:kern w:val="2"/>
          <w:sz w:val="21"/>
          <w:szCs w:val="22"/>
          <w:lang w:val="en-US" w:eastAsia="zh-CN"/>
        </w:rPr>
      </w:pPr>
      <w:hyperlink w:anchor="_Toc516833191" w:history="1">
        <w:r w:rsidRPr="006974BE">
          <w:rPr>
            <w:rStyle w:val="Hyperlink"/>
            <w:noProof/>
          </w:rPr>
          <w:t>Appendix B.</w:t>
        </w:r>
        <w:r>
          <w:rPr>
            <w:rFonts w:asciiTheme="minorHAnsi" w:hAnsiTheme="minorHAnsi" w:cstheme="minorBidi"/>
            <w:b w:val="0"/>
            <w:caps w:val="0"/>
            <w:noProof/>
            <w:kern w:val="2"/>
            <w:sz w:val="21"/>
            <w:szCs w:val="22"/>
            <w:lang w:val="en-US" w:eastAsia="zh-CN"/>
          </w:rPr>
          <w:tab/>
        </w:r>
        <w:r w:rsidRPr="006974BE">
          <w:rPr>
            <w:rStyle w:val="Hyperlink"/>
            <w:noProof/>
          </w:rPr>
          <w:t>Flows (informative)</w:t>
        </w:r>
        <w:r>
          <w:rPr>
            <w:noProof/>
            <w:webHidden/>
          </w:rPr>
          <w:tab/>
        </w:r>
        <w:r>
          <w:rPr>
            <w:noProof/>
            <w:webHidden/>
          </w:rPr>
          <w:fldChar w:fldCharType="begin"/>
        </w:r>
        <w:r>
          <w:rPr>
            <w:noProof/>
            <w:webHidden/>
          </w:rPr>
          <w:instrText xml:space="preserve"> PAGEREF _Toc516833191 \h </w:instrText>
        </w:r>
        <w:r>
          <w:rPr>
            <w:noProof/>
            <w:webHidden/>
          </w:rPr>
        </w:r>
        <w:r>
          <w:rPr>
            <w:noProof/>
            <w:webHidden/>
          </w:rPr>
          <w:fldChar w:fldCharType="separate"/>
        </w:r>
        <w:r w:rsidR="00523157">
          <w:rPr>
            <w:noProof/>
            <w:webHidden/>
          </w:rPr>
          <w:t>19</w:t>
        </w:r>
        <w:r>
          <w:rPr>
            <w:noProof/>
            <w:webHidden/>
          </w:rPr>
          <w:fldChar w:fldCharType="end"/>
        </w:r>
      </w:hyperlink>
    </w:p>
    <w:p w:rsidR="00A941AB" w:rsidRDefault="00A941AB">
      <w:pPr>
        <w:pStyle w:val="TOC1"/>
        <w:tabs>
          <w:tab w:val="left" w:pos="1600"/>
          <w:tab w:val="right" w:leader="dot" w:pos="10070"/>
        </w:tabs>
        <w:rPr>
          <w:rFonts w:asciiTheme="minorHAnsi" w:hAnsiTheme="minorHAnsi" w:cstheme="minorBidi"/>
          <w:b w:val="0"/>
          <w:caps w:val="0"/>
          <w:noProof/>
          <w:kern w:val="2"/>
          <w:sz w:val="21"/>
          <w:szCs w:val="22"/>
          <w:lang w:val="en-US" w:eastAsia="zh-CN"/>
        </w:rPr>
      </w:pPr>
      <w:hyperlink w:anchor="_Toc516833192" w:history="1">
        <w:r w:rsidRPr="006974BE">
          <w:rPr>
            <w:rStyle w:val="Hyperlink"/>
            <w:noProof/>
          </w:rPr>
          <w:t>Appendix C.</w:t>
        </w:r>
        <w:r>
          <w:rPr>
            <w:rFonts w:asciiTheme="minorHAnsi" w:hAnsiTheme="minorHAnsi" w:cstheme="minorBidi"/>
            <w:b w:val="0"/>
            <w:caps w:val="0"/>
            <w:noProof/>
            <w:kern w:val="2"/>
            <w:sz w:val="21"/>
            <w:szCs w:val="22"/>
            <w:lang w:val="en-US" w:eastAsia="zh-CN"/>
          </w:rPr>
          <w:tab/>
        </w:r>
        <w:r w:rsidRPr="006974BE">
          <w:rPr>
            <w:rStyle w:val="Hyperlink"/>
            <w:noProof/>
          </w:rPr>
          <w:t>Decomposed Architecture Diagram (informative)</w:t>
        </w:r>
        <w:r>
          <w:rPr>
            <w:noProof/>
            <w:webHidden/>
          </w:rPr>
          <w:tab/>
        </w:r>
        <w:r>
          <w:rPr>
            <w:noProof/>
            <w:webHidden/>
          </w:rPr>
          <w:fldChar w:fldCharType="begin"/>
        </w:r>
        <w:r>
          <w:rPr>
            <w:noProof/>
            <w:webHidden/>
          </w:rPr>
          <w:instrText xml:space="preserve"> PAGEREF _Toc516833192 \h </w:instrText>
        </w:r>
        <w:r>
          <w:rPr>
            <w:noProof/>
            <w:webHidden/>
          </w:rPr>
        </w:r>
        <w:r>
          <w:rPr>
            <w:noProof/>
            <w:webHidden/>
          </w:rPr>
          <w:fldChar w:fldCharType="separate"/>
        </w:r>
        <w:r w:rsidR="00523157">
          <w:rPr>
            <w:noProof/>
            <w:webHidden/>
          </w:rPr>
          <w:t>20</w:t>
        </w:r>
        <w:r>
          <w:rPr>
            <w:noProof/>
            <w:webHidden/>
          </w:rPr>
          <w:fldChar w:fldCharType="end"/>
        </w:r>
      </w:hyperlink>
    </w:p>
    <w:p w:rsidR="0027205B" w:rsidRDefault="0027205B">
      <w:pPr>
        <w:pStyle w:val="TOCsep"/>
      </w:pPr>
      <w:r>
        <w:rPr>
          <w:b w:val="0"/>
        </w:rPr>
        <w:fldChar w:fldCharType="end"/>
      </w:r>
    </w:p>
    <w:p w:rsidR="005B4827" w:rsidRDefault="005B4827" w:rsidP="005B4827">
      <w:pPr>
        <w:pStyle w:val="TOChead"/>
      </w:pPr>
      <w:r>
        <w:t>Figures</w:t>
      </w:r>
    </w:p>
    <w:p w:rsidR="00D36C1E" w:rsidRDefault="005B4827">
      <w:pPr>
        <w:pStyle w:val="TableofFigures"/>
        <w:rPr>
          <w:rFonts w:ascii="Calibri" w:hAnsi="Calibri"/>
          <w:b w:val="0"/>
          <w:noProof/>
          <w:sz w:val="22"/>
          <w:szCs w:val="22"/>
          <w:lang w:val="en-US"/>
        </w:rPr>
      </w:pPr>
      <w:r>
        <w:rPr>
          <w:b w:val="0"/>
          <w:bCs/>
        </w:rPr>
        <w:fldChar w:fldCharType="begin"/>
      </w:r>
      <w:r>
        <w:rPr>
          <w:b w:val="0"/>
          <w:bCs/>
        </w:rPr>
        <w:instrText xml:space="preserve"> TOC \h \z \c "Figure" </w:instrText>
      </w:r>
      <w:r>
        <w:rPr>
          <w:b w:val="0"/>
          <w:bCs/>
        </w:rPr>
        <w:fldChar w:fldCharType="separate"/>
      </w:r>
      <w:hyperlink w:anchor="_Toc324772812" w:history="1">
        <w:r w:rsidR="00D36C1E" w:rsidRPr="00C84B41">
          <w:rPr>
            <w:rStyle w:val="Hyperlink"/>
            <w:noProof/>
          </w:rPr>
          <w:t>Figure 1: CAB 1.1 Architecture Diagram</w:t>
        </w:r>
        <w:r w:rsidR="00D36C1E">
          <w:rPr>
            <w:noProof/>
            <w:webHidden/>
          </w:rPr>
          <w:tab/>
        </w:r>
        <w:r w:rsidR="00D36C1E">
          <w:rPr>
            <w:noProof/>
            <w:webHidden/>
          </w:rPr>
          <w:fldChar w:fldCharType="begin"/>
        </w:r>
        <w:r w:rsidR="00D36C1E">
          <w:rPr>
            <w:noProof/>
            <w:webHidden/>
          </w:rPr>
          <w:instrText xml:space="preserve"> PAGEREF _Toc324772812 \h </w:instrText>
        </w:r>
        <w:r w:rsidR="00D36C1E">
          <w:rPr>
            <w:noProof/>
            <w:webHidden/>
          </w:rPr>
        </w:r>
        <w:r w:rsidR="00D36C1E">
          <w:rPr>
            <w:noProof/>
            <w:webHidden/>
          </w:rPr>
          <w:fldChar w:fldCharType="separate"/>
        </w:r>
        <w:r w:rsidR="00523157">
          <w:rPr>
            <w:noProof/>
            <w:webHidden/>
          </w:rPr>
          <w:t>10</w:t>
        </w:r>
        <w:r w:rsidR="00D36C1E">
          <w:rPr>
            <w:noProof/>
            <w:webHidden/>
          </w:rPr>
          <w:fldChar w:fldCharType="end"/>
        </w:r>
      </w:hyperlink>
    </w:p>
    <w:p w:rsidR="00D36C1E" w:rsidRDefault="00D36C1E">
      <w:pPr>
        <w:pStyle w:val="TableofFigures"/>
        <w:rPr>
          <w:rFonts w:ascii="Calibri" w:hAnsi="Calibri"/>
          <w:b w:val="0"/>
          <w:noProof/>
          <w:sz w:val="22"/>
          <w:szCs w:val="22"/>
          <w:lang w:val="en-US"/>
        </w:rPr>
      </w:pPr>
      <w:hyperlink w:anchor="_Toc324772813" w:history="1">
        <w:r w:rsidRPr="00C84B41">
          <w:rPr>
            <w:rStyle w:val="Hyperlink"/>
            <w:noProof/>
          </w:rPr>
          <w:t>Figure 2: Decomposed CAB 1.1 Architecture Diagram (Informative)</w:t>
        </w:r>
        <w:r>
          <w:rPr>
            <w:noProof/>
            <w:webHidden/>
          </w:rPr>
          <w:tab/>
        </w:r>
        <w:r>
          <w:rPr>
            <w:noProof/>
            <w:webHidden/>
          </w:rPr>
          <w:fldChar w:fldCharType="begin"/>
        </w:r>
        <w:r>
          <w:rPr>
            <w:noProof/>
            <w:webHidden/>
          </w:rPr>
          <w:instrText xml:space="preserve"> PAGEREF _Toc324772813 \h </w:instrText>
        </w:r>
        <w:r>
          <w:rPr>
            <w:noProof/>
            <w:webHidden/>
          </w:rPr>
        </w:r>
        <w:r>
          <w:rPr>
            <w:noProof/>
            <w:webHidden/>
          </w:rPr>
          <w:fldChar w:fldCharType="separate"/>
        </w:r>
        <w:r w:rsidR="00523157">
          <w:rPr>
            <w:noProof/>
            <w:webHidden/>
          </w:rPr>
          <w:t>20</w:t>
        </w:r>
        <w:r>
          <w:rPr>
            <w:noProof/>
            <w:webHidden/>
          </w:rPr>
          <w:fldChar w:fldCharType="end"/>
        </w:r>
      </w:hyperlink>
    </w:p>
    <w:p w:rsidR="00D36C1E" w:rsidRDefault="00D36C1E">
      <w:pPr>
        <w:pStyle w:val="TableofFigures"/>
        <w:rPr>
          <w:rFonts w:ascii="Calibri" w:hAnsi="Calibri"/>
          <w:b w:val="0"/>
          <w:noProof/>
          <w:sz w:val="22"/>
          <w:szCs w:val="22"/>
          <w:lang w:val="en-US"/>
        </w:rPr>
      </w:pPr>
      <w:hyperlink w:anchor="_Toc324772814" w:history="1">
        <w:r w:rsidRPr="00C84B41">
          <w:rPr>
            <w:rStyle w:val="Hyperlink"/>
            <w:noProof/>
          </w:rPr>
          <w:t>Figure 3: CAB 1.1 Architecture Diagram depicting CAB Capability population based on the Presence Enabler (Informative)</w:t>
        </w:r>
        <w:r>
          <w:rPr>
            <w:noProof/>
            <w:webHidden/>
          </w:rPr>
          <w:tab/>
        </w:r>
        <w:r>
          <w:rPr>
            <w:noProof/>
            <w:webHidden/>
          </w:rPr>
          <w:fldChar w:fldCharType="begin"/>
        </w:r>
        <w:r>
          <w:rPr>
            <w:noProof/>
            <w:webHidden/>
          </w:rPr>
          <w:instrText xml:space="preserve"> PAGEREF _Toc324772814 \h </w:instrText>
        </w:r>
        <w:r>
          <w:rPr>
            <w:noProof/>
            <w:webHidden/>
          </w:rPr>
        </w:r>
        <w:r>
          <w:rPr>
            <w:noProof/>
            <w:webHidden/>
          </w:rPr>
          <w:fldChar w:fldCharType="separate"/>
        </w:r>
        <w:r w:rsidR="00523157">
          <w:rPr>
            <w:noProof/>
            <w:webHidden/>
          </w:rPr>
          <w:t>21</w:t>
        </w:r>
        <w:r>
          <w:rPr>
            <w:noProof/>
            <w:webHidden/>
          </w:rPr>
          <w:fldChar w:fldCharType="end"/>
        </w:r>
      </w:hyperlink>
    </w:p>
    <w:p w:rsidR="001E463C" w:rsidRDefault="005B4827" w:rsidP="001B50C9">
      <w:pPr>
        <w:pStyle w:val="TOCsep"/>
      </w:pPr>
      <w:r>
        <w:rPr>
          <w:b w:val="0"/>
          <w:bCs/>
        </w:rPr>
        <w:fldChar w:fldCharType="end"/>
      </w:r>
    </w:p>
    <w:p w:rsidR="0027205B" w:rsidRDefault="0027205B">
      <w:pPr>
        <w:pStyle w:val="Heading1"/>
      </w:pPr>
      <w:bookmarkStart w:id="0" w:name="_Ref511812747"/>
      <w:bookmarkStart w:id="1" w:name="_Toc292287976"/>
      <w:bookmarkStart w:id="2" w:name="_Toc516833172"/>
      <w:r>
        <w:lastRenderedPageBreak/>
        <w:t>Scope</w:t>
      </w:r>
      <w:bookmarkEnd w:id="0"/>
      <w:r>
        <w:tab/>
        <w:t>(Informative)</w:t>
      </w:r>
      <w:bookmarkEnd w:id="1"/>
      <w:bookmarkEnd w:id="2"/>
    </w:p>
    <w:p w:rsidR="001B7264" w:rsidRDefault="009E565E" w:rsidP="009E565E">
      <w:bookmarkStart w:id="3" w:name="_Toc417923657"/>
      <w:bookmarkStart w:id="4" w:name="_Toc420918770"/>
      <w:bookmarkStart w:id="5" w:name="_Toc421202735"/>
      <w:r>
        <w:t xml:space="preserve">This document describes the </w:t>
      </w:r>
      <w:r w:rsidR="008F7057">
        <w:t>Converged Address Book (</w:t>
      </w:r>
      <w:r w:rsidR="00403D24">
        <w:t>CAB</w:t>
      </w:r>
      <w:r w:rsidR="008F7057">
        <w:t>)</w:t>
      </w:r>
      <w:r w:rsidR="00403D24">
        <w:t xml:space="preserve"> 1.1 Enabler </w:t>
      </w:r>
      <w:r>
        <w:t xml:space="preserve">architecture designed to fulfil the requirements </w:t>
      </w:r>
      <w:r w:rsidR="001B7264">
        <w:t xml:space="preserve">as described </w:t>
      </w:r>
      <w:r>
        <w:t xml:space="preserve">in </w:t>
      </w:r>
      <w:r w:rsidR="00794A89">
        <w:t>[CAB 1.1 RD]</w:t>
      </w:r>
      <w:r w:rsidR="00403D24">
        <w:t xml:space="preserve">. </w:t>
      </w:r>
    </w:p>
    <w:p w:rsidR="009E565E" w:rsidRPr="00F358BD" w:rsidRDefault="009E565E" w:rsidP="009E565E">
      <w:r>
        <w:t>The description of the architecture comprises the definition of functional components and the interfaces/reference points used or exposed by these functional components.</w:t>
      </w:r>
    </w:p>
    <w:p w:rsidR="0027205B" w:rsidRDefault="0027205B"/>
    <w:p w:rsidR="0027205B" w:rsidRDefault="0027205B">
      <w:pPr>
        <w:pStyle w:val="Heading1"/>
      </w:pPr>
      <w:bookmarkStart w:id="6" w:name="_Toc292287977"/>
      <w:bookmarkStart w:id="7" w:name="_Toc516833173"/>
      <w:bookmarkEnd w:id="3"/>
      <w:bookmarkEnd w:id="4"/>
      <w:bookmarkEnd w:id="5"/>
      <w:r>
        <w:lastRenderedPageBreak/>
        <w:t>References</w:t>
      </w:r>
      <w:bookmarkEnd w:id="6"/>
      <w:bookmarkEnd w:id="7"/>
    </w:p>
    <w:p w:rsidR="0027205B" w:rsidRDefault="0027205B">
      <w:pPr>
        <w:pStyle w:val="Heading2"/>
      </w:pPr>
      <w:bookmarkStart w:id="8" w:name="_Toc292717018"/>
      <w:bookmarkStart w:id="9" w:name="_Toc292287978"/>
      <w:bookmarkStart w:id="10" w:name="_Toc516833174"/>
      <w:bookmarkEnd w:id="8"/>
      <w:r>
        <w:t>Normative References</w:t>
      </w:r>
      <w:bookmarkEnd w:id="9"/>
      <w:bookmarkEnd w:id="10"/>
    </w:p>
    <w:tbl>
      <w:tblPr>
        <w:tblW w:w="10087" w:type="dxa"/>
        <w:jc w:val="center"/>
        <w:tblLayout w:type="fixed"/>
        <w:tblCellMar>
          <w:left w:w="115" w:type="dxa"/>
          <w:right w:w="115" w:type="dxa"/>
        </w:tblCellMar>
        <w:tblLook w:val="0000" w:firstRow="0" w:lastRow="0" w:firstColumn="0" w:lastColumn="0" w:noHBand="0" w:noVBand="0"/>
      </w:tblPr>
      <w:tblGrid>
        <w:gridCol w:w="2161"/>
        <w:gridCol w:w="7926"/>
      </w:tblGrid>
      <w:tr w:rsidR="008402A5" w:rsidDel="00593989" w:rsidTr="00966275">
        <w:tblPrEx>
          <w:tblCellMar>
            <w:top w:w="0" w:type="dxa"/>
            <w:bottom w:w="0" w:type="dxa"/>
          </w:tblCellMar>
        </w:tblPrEx>
        <w:trPr>
          <w:jc w:val="center"/>
        </w:trPr>
        <w:tc>
          <w:tcPr>
            <w:tcW w:w="2161" w:type="dxa"/>
          </w:tcPr>
          <w:p w:rsidR="008402A5" w:rsidDel="00593989" w:rsidRDefault="008402A5">
            <w:pPr>
              <w:pStyle w:val="RefLabel"/>
            </w:pPr>
            <w:r>
              <w:t>[CAB 1.0 AD]</w:t>
            </w:r>
          </w:p>
        </w:tc>
        <w:tc>
          <w:tcPr>
            <w:tcW w:w="7926" w:type="dxa"/>
          </w:tcPr>
          <w:p w:rsidR="008402A5" w:rsidDel="00593989" w:rsidRDefault="008402A5" w:rsidP="00593989">
            <w:pPr>
              <w:pStyle w:val="RefDesc"/>
            </w:pPr>
            <w:r>
              <w:t>“Converged Address Book Architecture”, Open Mobile Alliance</w:t>
            </w:r>
            <w:r w:rsidRPr="00C028D0">
              <w:t>™</w:t>
            </w:r>
            <w:r>
              <w:t xml:space="preserve">, </w:t>
            </w:r>
            <w:r w:rsidRPr="009E565E">
              <w:rPr>
                <w:color w:val="000000"/>
                <w:sz w:val="22"/>
                <w:szCs w:val="22"/>
              </w:rPr>
              <w:t xml:space="preserve"> </w:t>
            </w:r>
            <w:r w:rsidRPr="009E565E">
              <w:rPr>
                <w:color w:val="000000"/>
                <w:szCs w:val="18"/>
              </w:rPr>
              <w:t>OMA-</w:t>
            </w:r>
            <w:r>
              <w:rPr>
                <w:color w:val="000000"/>
                <w:szCs w:val="18"/>
              </w:rPr>
              <w:t>AD</w:t>
            </w:r>
            <w:r w:rsidRPr="009E565E">
              <w:rPr>
                <w:color w:val="000000"/>
                <w:szCs w:val="18"/>
              </w:rPr>
              <w:t>-CAB-V1_</w:t>
            </w:r>
            <w:r>
              <w:rPr>
                <w:color w:val="000000"/>
                <w:szCs w:val="18"/>
              </w:rPr>
              <w:t>0</w:t>
            </w:r>
            <w:r w:rsidRPr="009E565E">
              <w:rPr>
                <w:sz w:val="22"/>
                <w:szCs w:val="22"/>
              </w:rPr>
              <w:t>,</w:t>
            </w:r>
            <w:r>
              <w:br/>
              <w:t>URL:</w:t>
            </w:r>
            <w:hyperlink r:id="rId11" w:history="1">
              <w:r>
                <w:rPr>
                  <w:rStyle w:val="Hyperlink"/>
                </w:rPr>
                <w:t>http://www.openmobilealliance.org/</w:t>
              </w:r>
            </w:hyperlink>
          </w:p>
        </w:tc>
      </w:tr>
      <w:tr w:rsidR="008402A5" w:rsidTr="00966275">
        <w:tblPrEx>
          <w:tblCellMar>
            <w:top w:w="0" w:type="dxa"/>
            <w:bottom w:w="0" w:type="dxa"/>
          </w:tblCellMar>
        </w:tblPrEx>
        <w:trPr>
          <w:jc w:val="center"/>
        </w:trPr>
        <w:tc>
          <w:tcPr>
            <w:tcW w:w="2161" w:type="dxa"/>
          </w:tcPr>
          <w:p w:rsidR="008402A5" w:rsidRDefault="008402A5">
            <w:pPr>
              <w:pStyle w:val="RefLabel"/>
            </w:pPr>
            <w:r>
              <w:t>[CAB 1.1 RD]</w:t>
            </w:r>
          </w:p>
        </w:tc>
        <w:tc>
          <w:tcPr>
            <w:tcW w:w="7926" w:type="dxa"/>
          </w:tcPr>
          <w:p w:rsidR="008402A5" w:rsidRDefault="008402A5">
            <w:pPr>
              <w:pStyle w:val="RefDesc"/>
            </w:pPr>
            <w:r>
              <w:t xml:space="preserve">“Converged Address Book 1.1  Requirements”, Open </w:t>
            </w:r>
            <w:smartTag w:uri="urn:schemas-microsoft-com:office:smarttags" w:element="place">
              <w:r>
                <w:t>Mobile</w:t>
              </w:r>
            </w:smartTag>
            <w:r>
              <w:t xml:space="preserve"> Alliance</w:t>
            </w:r>
            <w:r w:rsidRPr="00C028D0">
              <w:t>™</w:t>
            </w:r>
            <w:r>
              <w:t xml:space="preserve">, </w:t>
            </w:r>
            <w:r w:rsidRPr="009E565E">
              <w:rPr>
                <w:color w:val="000000"/>
                <w:sz w:val="22"/>
                <w:szCs w:val="22"/>
              </w:rPr>
              <w:t xml:space="preserve"> </w:t>
            </w:r>
            <w:r w:rsidRPr="009E565E">
              <w:rPr>
                <w:color w:val="000000"/>
                <w:szCs w:val="18"/>
              </w:rPr>
              <w:t>OMA-RD-CAB-V1_1</w:t>
            </w:r>
            <w:r w:rsidRPr="009E565E">
              <w:rPr>
                <w:sz w:val="22"/>
                <w:szCs w:val="22"/>
              </w:rPr>
              <w:t>,</w:t>
            </w:r>
            <w:r>
              <w:br/>
              <w:t>URL:</w:t>
            </w:r>
            <w:hyperlink r:id="rId12" w:history="1">
              <w:r>
                <w:rPr>
                  <w:rStyle w:val="Hyperlink"/>
                </w:rPr>
                <w:t>http://www.openmobilealliance.org/</w:t>
              </w:r>
            </w:hyperlink>
            <w:r>
              <w:t xml:space="preserve"> </w:t>
            </w:r>
          </w:p>
        </w:tc>
      </w:tr>
      <w:tr w:rsidR="008402A5" w:rsidTr="00966275">
        <w:tblPrEx>
          <w:tblCellMar>
            <w:top w:w="0" w:type="dxa"/>
            <w:bottom w:w="0" w:type="dxa"/>
          </w:tblCellMar>
        </w:tblPrEx>
        <w:trPr>
          <w:jc w:val="center"/>
        </w:trPr>
        <w:tc>
          <w:tcPr>
            <w:tcW w:w="2161" w:type="dxa"/>
          </w:tcPr>
          <w:p w:rsidR="008402A5" w:rsidRDefault="008402A5">
            <w:pPr>
              <w:pStyle w:val="RefLabel"/>
            </w:pPr>
            <w:r>
              <w:t>[CAB 1.1 TS]</w:t>
            </w:r>
          </w:p>
        </w:tc>
        <w:tc>
          <w:tcPr>
            <w:tcW w:w="7926" w:type="dxa"/>
          </w:tcPr>
          <w:p w:rsidR="008402A5" w:rsidRDefault="008402A5">
            <w:pPr>
              <w:pStyle w:val="RefDesc"/>
            </w:pPr>
            <w:r>
              <w:t>“Converged Address Book 1.1  Technical Specification”, Open Mobile Alliance</w:t>
            </w:r>
            <w:r w:rsidRPr="00C028D0">
              <w:t>™</w:t>
            </w:r>
            <w:r>
              <w:t xml:space="preserve">, </w:t>
            </w:r>
            <w:r w:rsidRPr="009E565E">
              <w:rPr>
                <w:color w:val="000000"/>
                <w:sz w:val="22"/>
                <w:szCs w:val="22"/>
              </w:rPr>
              <w:t xml:space="preserve"> </w:t>
            </w:r>
            <w:r>
              <w:rPr>
                <w:color w:val="000000"/>
                <w:szCs w:val="18"/>
              </w:rPr>
              <w:t>OMA-TS</w:t>
            </w:r>
            <w:r w:rsidRPr="009E565E">
              <w:rPr>
                <w:color w:val="000000"/>
                <w:szCs w:val="18"/>
              </w:rPr>
              <w:t>-CAB-V1_1</w:t>
            </w:r>
            <w:r w:rsidRPr="009E565E">
              <w:rPr>
                <w:sz w:val="22"/>
                <w:szCs w:val="22"/>
              </w:rPr>
              <w:t>,</w:t>
            </w:r>
            <w:r>
              <w:br/>
              <w:t>URL:</w:t>
            </w:r>
            <w:hyperlink r:id="rId13" w:history="1">
              <w:r>
                <w:rPr>
                  <w:rStyle w:val="Hyperlink"/>
                </w:rPr>
                <w:t>http://www.openmobilealliance.org/</w:t>
              </w:r>
            </w:hyperlink>
            <w:r>
              <w:t xml:space="preserve"> </w:t>
            </w:r>
          </w:p>
        </w:tc>
      </w:tr>
      <w:tr w:rsidR="008402A5" w:rsidTr="00966275">
        <w:tblPrEx>
          <w:tblCellMar>
            <w:top w:w="0" w:type="dxa"/>
            <w:bottom w:w="0" w:type="dxa"/>
          </w:tblCellMar>
        </w:tblPrEx>
        <w:trPr>
          <w:jc w:val="center"/>
        </w:trPr>
        <w:tc>
          <w:tcPr>
            <w:tcW w:w="2161" w:type="dxa"/>
          </w:tcPr>
          <w:p w:rsidR="008402A5" w:rsidRDefault="008402A5">
            <w:pPr>
              <w:pStyle w:val="RefLabel"/>
            </w:pPr>
            <w:r>
              <w:rPr>
                <w:szCs w:val="18"/>
              </w:rPr>
              <w:t>[</w:t>
            </w:r>
            <w:bookmarkStart w:id="11" w:name="OMADMSO"/>
            <w:r>
              <w:rPr>
                <w:szCs w:val="18"/>
              </w:rPr>
              <w:t>OMA DM SO</w:t>
            </w:r>
            <w:bookmarkEnd w:id="11"/>
            <w:r>
              <w:rPr>
                <w:szCs w:val="18"/>
              </w:rPr>
              <w:t>]</w:t>
            </w:r>
          </w:p>
        </w:tc>
        <w:tc>
          <w:tcPr>
            <w:tcW w:w="7926" w:type="dxa"/>
          </w:tcPr>
          <w:p w:rsidR="008402A5" w:rsidRDefault="008402A5" w:rsidP="001B7264">
            <w:pPr>
              <w:pStyle w:val="RefDesc"/>
              <w:spacing w:after="0"/>
              <w:rPr>
                <w:szCs w:val="18"/>
              </w:rPr>
            </w:pPr>
            <w:r w:rsidRPr="00A069E0">
              <w:rPr>
                <w:szCs w:val="18"/>
              </w:rPr>
              <w:t>“</w:t>
            </w:r>
            <w:r>
              <w:rPr>
                <w:szCs w:val="18"/>
              </w:rPr>
              <w:t xml:space="preserve">OMA </w:t>
            </w:r>
            <w:r w:rsidRPr="00A069E0">
              <w:rPr>
                <w:szCs w:val="18"/>
              </w:rPr>
              <w:t>Device Management</w:t>
            </w:r>
            <w:r>
              <w:rPr>
                <w:szCs w:val="18"/>
              </w:rPr>
              <w:t xml:space="preserve"> Standardized Objects</w:t>
            </w:r>
            <w:r w:rsidRPr="00A069E0">
              <w:rPr>
                <w:szCs w:val="18"/>
              </w:rPr>
              <w:t xml:space="preserve">”, Version 1.2, Open Mobile </w:t>
            </w:r>
            <w:r w:rsidRPr="007E03A7">
              <w:rPr>
                <w:szCs w:val="18"/>
              </w:rPr>
              <w:t>Alliance</w:t>
            </w:r>
            <w:r w:rsidRPr="007E03A7">
              <w:rPr>
                <w:szCs w:val="18"/>
              </w:rPr>
              <w:sym w:font="Symbol" w:char="00D4"/>
            </w:r>
            <w:r w:rsidRPr="00A069E0">
              <w:rPr>
                <w:szCs w:val="18"/>
              </w:rPr>
              <w:t xml:space="preserve">, </w:t>
            </w:r>
            <w:r>
              <w:rPr>
                <w:szCs w:val="18"/>
              </w:rPr>
              <w:br/>
            </w:r>
            <w:r w:rsidRPr="00A069E0">
              <w:rPr>
                <w:szCs w:val="18"/>
              </w:rPr>
              <w:t>OMA-</w:t>
            </w:r>
            <w:r>
              <w:rPr>
                <w:szCs w:val="18"/>
                <w:lang w:eastAsia="ko-KR"/>
              </w:rPr>
              <w:t>TS</w:t>
            </w:r>
            <w:r w:rsidRPr="00A069E0">
              <w:rPr>
                <w:rFonts w:hint="eastAsia"/>
                <w:szCs w:val="18"/>
                <w:lang w:eastAsia="ko-KR"/>
              </w:rPr>
              <w:t>-</w:t>
            </w:r>
            <w:r w:rsidRPr="00A069E0">
              <w:rPr>
                <w:szCs w:val="18"/>
              </w:rPr>
              <w:t>DM-</w:t>
            </w:r>
            <w:r>
              <w:rPr>
                <w:szCs w:val="18"/>
              </w:rPr>
              <w:t>StdObj-</w:t>
            </w:r>
            <w:r w:rsidRPr="00A069E0">
              <w:rPr>
                <w:szCs w:val="18"/>
              </w:rPr>
              <w:t>V1</w:t>
            </w:r>
            <w:r>
              <w:rPr>
                <w:szCs w:val="18"/>
              </w:rPr>
              <w:t>_</w:t>
            </w:r>
            <w:r w:rsidRPr="00A069E0">
              <w:rPr>
                <w:szCs w:val="18"/>
              </w:rPr>
              <w:t xml:space="preserve">2, </w:t>
            </w:r>
          </w:p>
          <w:p w:rsidR="008402A5" w:rsidRDefault="008402A5" w:rsidP="001B7264">
            <w:pPr>
              <w:pStyle w:val="RefDesc"/>
              <w:spacing w:before="0"/>
            </w:pPr>
            <w:r w:rsidRPr="00A069E0">
              <w:rPr>
                <w:szCs w:val="18"/>
              </w:rPr>
              <w:t>URL</w:t>
            </w:r>
            <w:r w:rsidRPr="00A069E0">
              <w:rPr>
                <w:rStyle w:val="ZMODIFY"/>
                <w:szCs w:val="18"/>
              </w:rPr>
              <w:t xml:space="preserve">: </w:t>
            </w:r>
            <w:hyperlink r:id="rId14" w:history="1">
              <w:r w:rsidRPr="000257B1">
                <w:rPr>
                  <w:rStyle w:val="Hyperlink"/>
                  <w:szCs w:val="18"/>
                </w:rPr>
                <w:t>http://www.openmobilealliance.org/</w:t>
              </w:r>
            </w:hyperlink>
          </w:p>
        </w:tc>
      </w:tr>
      <w:tr w:rsidR="008402A5" w:rsidTr="00966275">
        <w:tblPrEx>
          <w:tblCellMar>
            <w:top w:w="0" w:type="dxa"/>
            <w:bottom w:w="0" w:type="dxa"/>
          </w:tblCellMar>
        </w:tblPrEx>
        <w:trPr>
          <w:jc w:val="center"/>
        </w:trPr>
        <w:tc>
          <w:tcPr>
            <w:tcW w:w="2161" w:type="dxa"/>
          </w:tcPr>
          <w:p w:rsidR="008402A5" w:rsidRDefault="008402A5">
            <w:pPr>
              <w:pStyle w:val="RefLabel"/>
            </w:pPr>
            <w:r>
              <w:rPr>
                <w:szCs w:val="18"/>
              </w:rPr>
              <w:t>[</w:t>
            </w:r>
            <w:bookmarkStart w:id="12" w:name="OMADMTND"/>
            <w:r>
              <w:rPr>
                <w:szCs w:val="18"/>
              </w:rPr>
              <w:t>OMA DM TND</w:t>
            </w:r>
            <w:bookmarkEnd w:id="12"/>
            <w:r>
              <w:rPr>
                <w:szCs w:val="18"/>
              </w:rPr>
              <w:t>]</w:t>
            </w:r>
          </w:p>
        </w:tc>
        <w:tc>
          <w:tcPr>
            <w:tcW w:w="7926" w:type="dxa"/>
          </w:tcPr>
          <w:p w:rsidR="008402A5" w:rsidRDefault="008402A5" w:rsidP="001B7264">
            <w:pPr>
              <w:pStyle w:val="RefDesc"/>
              <w:spacing w:after="0"/>
              <w:rPr>
                <w:szCs w:val="18"/>
              </w:rPr>
            </w:pPr>
            <w:r w:rsidRPr="00A069E0">
              <w:rPr>
                <w:szCs w:val="18"/>
              </w:rPr>
              <w:t>“</w:t>
            </w:r>
            <w:r>
              <w:rPr>
                <w:szCs w:val="18"/>
              </w:rPr>
              <w:t xml:space="preserve">OMA </w:t>
            </w:r>
            <w:r w:rsidRPr="00A069E0">
              <w:rPr>
                <w:szCs w:val="18"/>
              </w:rPr>
              <w:t>Device Management</w:t>
            </w:r>
            <w:r>
              <w:rPr>
                <w:szCs w:val="18"/>
              </w:rPr>
              <w:t xml:space="preserve"> Tree and Description</w:t>
            </w:r>
            <w:r w:rsidRPr="00A069E0">
              <w:rPr>
                <w:szCs w:val="18"/>
              </w:rPr>
              <w:t xml:space="preserve">”, Version 1.2, Open Mobile </w:t>
            </w:r>
            <w:r w:rsidRPr="007E03A7">
              <w:rPr>
                <w:szCs w:val="18"/>
              </w:rPr>
              <w:t>Alliance</w:t>
            </w:r>
            <w:r w:rsidRPr="007E03A7">
              <w:rPr>
                <w:szCs w:val="18"/>
              </w:rPr>
              <w:sym w:font="Symbol" w:char="00D4"/>
            </w:r>
            <w:r w:rsidRPr="00A069E0">
              <w:rPr>
                <w:szCs w:val="18"/>
              </w:rPr>
              <w:t xml:space="preserve">, </w:t>
            </w:r>
            <w:r>
              <w:rPr>
                <w:szCs w:val="18"/>
              </w:rPr>
              <w:br/>
            </w:r>
            <w:r w:rsidRPr="00A069E0">
              <w:rPr>
                <w:szCs w:val="18"/>
              </w:rPr>
              <w:t>OMA-</w:t>
            </w:r>
            <w:r>
              <w:rPr>
                <w:szCs w:val="18"/>
                <w:lang w:eastAsia="ko-KR"/>
              </w:rPr>
              <w:t>TS</w:t>
            </w:r>
            <w:r w:rsidRPr="00A069E0">
              <w:rPr>
                <w:rFonts w:hint="eastAsia"/>
                <w:szCs w:val="18"/>
                <w:lang w:eastAsia="ko-KR"/>
              </w:rPr>
              <w:t>-</w:t>
            </w:r>
            <w:r w:rsidRPr="00A069E0">
              <w:rPr>
                <w:szCs w:val="18"/>
              </w:rPr>
              <w:t>DM-</w:t>
            </w:r>
            <w:r>
              <w:rPr>
                <w:szCs w:val="18"/>
              </w:rPr>
              <w:t>TND-</w:t>
            </w:r>
            <w:r w:rsidRPr="00A069E0">
              <w:rPr>
                <w:szCs w:val="18"/>
              </w:rPr>
              <w:t>V1</w:t>
            </w:r>
            <w:r>
              <w:rPr>
                <w:szCs w:val="18"/>
              </w:rPr>
              <w:t>_</w:t>
            </w:r>
            <w:r w:rsidRPr="00A069E0">
              <w:rPr>
                <w:szCs w:val="18"/>
              </w:rPr>
              <w:t xml:space="preserve">2, </w:t>
            </w:r>
          </w:p>
          <w:p w:rsidR="008402A5" w:rsidRDefault="008402A5" w:rsidP="001B7264">
            <w:pPr>
              <w:pStyle w:val="RefDesc"/>
              <w:spacing w:before="0"/>
            </w:pPr>
            <w:r w:rsidRPr="00A069E0">
              <w:rPr>
                <w:szCs w:val="18"/>
              </w:rPr>
              <w:t>URL</w:t>
            </w:r>
            <w:r w:rsidRPr="00A069E0">
              <w:rPr>
                <w:rStyle w:val="ZMODIFY"/>
                <w:szCs w:val="18"/>
              </w:rPr>
              <w:t xml:space="preserve">: </w:t>
            </w:r>
            <w:hyperlink r:id="rId15" w:history="1">
              <w:r w:rsidRPr="000257B1">
                <w:rPr>
                  <w:rStyle w:val="Hyperlink"/>
                  <w:szCs w:val="18"/>
                </w:rPr>
                <w:t>http://www.openmobilealliance.org/</w:t>
              </w:r>
            </w:hyperlink>
          </w:p>
        </w:tc>
      </w:tr>
      <w:tr w:rsidR="008402A5" w:rsidTr="00966275">
        <w:tblPrEx>
          <w:tblCellMar>
            <w:top w:w="0" w:type="dxa"/>
            <w:bottom w:w="0" w:type="dxa"/>
          </w:tblCellMar>
        </w:tblPrEx>
        <w:trPr>
          <w:jc w:val="center"/>
        </w:trPr>
        <w:tc>
          <w:tcPr>
            <w:tcW w:w="2161" w:type="dxa"/>
          </w:tcPr>
          <w:p w:rsidR="008402A5" w:rsidRDefault="008402A5">
            <w:pPr>
              <w:pStyle w:val="RefLabel"/>
            </w:pPr>
            <w:r>
              <w:t>[</w:t>
            </w:r>
            <w:bookmarkStart w:id="13" w:name="OMADS"/>
            <w:r>
              <w:t>OMA DS</w:t>
            </w:r>
            <w:bookmarkEnd w:id="13"/>
            <w:r>
              <w:t>]</w:t>
            </w:r>
          </w:p>
        </w:tc>
        <w:tc>
          <w:tcPr>
            <w:tcW w:w="7926" w:type="dxa"/>
          </w:tcPr>
          <w:p w:rsidR="008402A5" w:rsidRDefault="008402A5" w:rsidP="008F7057">
            <w:pPr>
              <w:pStyle w:val="RefDesc"/>
              <w:spacing w:after="0"/>
              <w:rPr>
                <w:lang w:val="en-GB"/>
              </w:rPr>
            </w:pPr>
            <w:r>
              <w:t>“</w:t>
            </w:r>
            <w:proofErr w:type="spellStart"/>
            <w:r>
              <w:t>SyncML</w:t>
            </w:r>
            <w:proofErr w:type="spellEnd"/>
            <w:r>
              <w:t xml:space="preserve"> Representation Protocol, Data Synchronization Usage”, Version 1.2, </w:t>
            </w:r>
            <w:r>
              <w:rPr>
                <w:lang w:val="en-GB"/>
              </w:rPr>
              <w:t xml:space="preserve">Open </w:t>
            </w:r>
            <w:smartTag w:uri="urn:schemas-microsoft-com:office:smarttags" w:element="place">
              <w:r>
                <w:rPr>
                  <w:lang w:val="en-GB"/>
                </w:rPr>
                <w:t>Mobile</w:t>
              </w:r>
            </w:smartTag>
            <w:r>
              <w:rPr>
                <w:lang w:val="en-GB"/>
              </w:rPr>
              <w:t xml:space="preserve"> Alliance™,</w:t>
            </w:r>
            <w:r>
              <w:rPr>
                <w:lang w:val="en-GB" w:eastAsia="ko-KR"/>
              </w:rPr>
              <w:br/>
            </w:r>
            <w:r>
              <w:rPr>
                <w:lang w:val="en-GB"/>
              </w:rPr>
              <w:t>OMA-</w:t>
            </w:r>
            <w:r>
              <w:rPr>
                <w:rFonts w:hint="eastAsia"/>
                <w:lang w:val="en-GB" w:eastAsia="zh-CN"/>
              </w:rPr>
              <w:t>TS</w:t>
            </w:r>
            <w:r>
              <w:rPr>
                <w:lang w:val="en-GB"/>
              </w:rPr>
              <w:t xml:space="preserve">-DS_DataSyncRep-V1_2, </w:t>
            </w:r>
          </w:p>
          <w:p w:rsidR="008402A5" w:rsidRDefault="008402A5" w:rsidP="008F7057">
            <w:pPr>
              <w:pStyle w:val="RefDesc"/>
              <w:spacing w:before="0"/>
            </w:pPr>
            <w:r>
              <w:rPr>
                <w:rStyle w:val="Hyperlink"/>
                <w:lang w:val="en-GB"/>
              </w:rPr>
              <w:t>URL:</w:t>
            </w:r>
            <w:hyperlink r:id="rId16" w:history="1">
              <w:r>
                <w:rPr>
                  <w:rStyle w:val="Hyperlink"/>
                  <w:lang w:val="en-GB"/>
                </w:rPr>
                <w:t>http://www.openmobilealliance.org</w:t>
              </w:r>
              <w:r>
                <w:rPr>
                  <w:rStyle w:val="Hyperlink"/>
                  <w:lang w:val="en-GB" w:eastAsia="ko-KR"/>
                </w:rPr>
                <w:t>/</w:t>
              </w:r>
            </w:hyperlink>
          </w:p>
        </w:tc>
      </w:tr>
      <w:tr w:rsidR="008402A5" w:rsidTr="00966275">
        <w:tblPrEx>
          <w:tblCellMar>
            <w:top w:w="0" w:type="dxa"/>
            <w:bottom w:w="0" w:type="dxa"/>
          </w:tblCellMar>
        </w:tblPrEx>
        <w:trPr>
          <w:jc w:val="center"/>
        </w:trPr>
        <w:tc>
          <w:tcPr>
            <w:tcW w:w="2161" w:type="dxa"/>
          </w:tcPr>
          <w:p w:rsidR="008402A5" w:rsidRDefault="008402A5">
            <w:pPr>
              <w:pStyle w:val="RefLabel"/>
            </w:pPr>
            <w:r>
              <w:t>[OMA Push AD]</w:t>
            </w:r>
          </w:p>
        </w:tc>
        <w:tc>
          <w:tcPr>
            <w:tcW w:w="7926" w:type="dxa"/>
          </w:tcPr>
          <w:p w:rsidR="008402A5" w:rsidRDefault="008402A5">
            <w:pPr>
              <w:pStyle w:val="RefDesc"/>
            </w:pPr>
            <w:r w:rsidRPr="001F4D25">
              <w:t>“Push Architecture” Version 2.2,  Open Mobile Alliance</w:t>
            </w:r>
            <w:r w:rsidRPr="001F4D25">
              <w:sym w:font="Symbol" w:char="F0D4"/>
            </w:r>
            <w:r w:rsidRPr="001F4D25">
              <w:t xml:space="preserve">, </w:t>
            </w:r>
            <w:r w:rsidRPr="001F4D25">
              <w:rPr>
                <w:rStyle w:val="ZDONTMODIFY"/>
              </w:rPr>
              <w:t>OMA-AD-Push-V2_2,</w:t>
            </w:r>
            <w:r>
              <w:rPr>
                <w:rStyle w:val="ZDONTMODIFY"/>
              </w:rPr>
              <w:br/>
            </w:r>
            <w:r w:rsidRPr="001F4D25">
              <w:t>URL</w:t>
            </w:r>
            <w:r w:rsidRPr="001F4D25">
              <w:rPr>
                <w:rStyle w:val="ZMODIFY"/>
              </w:rPr>
              <w:t xml:space="preserve">: </w:t>
            </w:r>
            <w:hyperlink r:id="rId17" w:history="1">
              <w:r w:rsidRPr="00717A66">
                <w:rPr>
                  <w:rStyle w:val="Hyperlink"/>
                </w:rPr>
                <w:t>http://www.openmobilealliance.org/</w:t>
              </w:r>
            </w:hyperlink>
          </w:p>
        </w:tc>
      </w:tr>
      <w:tr w:rsidR="008402A5" w:rsidTr="00966275">
        <w:tblPrEx>
          <w:tblCellMar>
            <w:top w:w="0" w:type="dxa"/>
            <w:bottom w:w="0" w:type="dxa"/>
          </w:tblCellMar>
        </w:tblPrEx>
        <w:trPr>
          <w:jc w:val="center"/>
        </w:trPr>
        <w:tc>
          <w:tcPr>
            <w:tcW w:w="2161" w:type="dxa"/>
          </w:tcPr>
          <w:p w:rsidR="008402A5" w:rsidRDefault="008402A5">
            <w:pPr>
              <w:pStyle w:val="RefLabel"/>
            </w:pPr>
            <w:r>
              <w:t>[</w:t>
            </w:r>
            <w:bookmarkStart w:id="14" w:name="OMAXDM"/>
            <w:r>
              <w:t>OMA XDM</w:t>
            </w:r>
            <w:bookmarkEnd w:id="14"/>
            <w:r>
              <w:t xml:space="preserve"> AD]</w:t>
            </w:r>
          </w:p>
        </w:tc>
        <w:tc>
          <w:tcPr>
            <w:tcW w:w="7926" w:type="dxa"/>
          </w:tcPr>
          <w:p w:rsidR="008402A5" w:rsidRDefault="008402A5" w:rsidP="008F7057">
            <w:pPr>
              <w:pStyle w:val="RefDesc"/>
              <w:spacing w:after="0"/>
              <w:rPr>
                <w:lang w:val="en-GB"/>
              </w:rPr>
            </w:pPr>
            <w:r>
              <w:rPr>
                <w:lang w:val="en-GB"/>
              </w:rPr>
              <w:t>"XML Document Management Architecture", Version 2.</w:t>
            </w:r>
            <w:r>
              <w:rPr>
                <w:rFonts w:hint="eastAsia"/>
                <w:lang w:val="en-GB" w:eastAsia="zh-CN"/>
              </w:rPr>
              <w:t>1</w:t>
            </w:r>
            <w:r>
              <w:rPr>
                <w:lang w:val="en-GB"/>
              </w:rPr>
              <w:t>, Open Mobile Alliance™,</w:t>
            </w:r>
            <w:r>
              <w:rPr>
                <w:lang w:val="en-GB" w:eastAsia="ko-KR"/>
              </w:rPr>
              <w:br/>
            </w:r>
            <w:r>
              <w:rPr>
                <w:lang w:val="en-GB"/>
              </w:rPr>
              <w:t>OMA-</w:t>
            </w:r>
            <w:r>
              <w:rPr>
                <w:rFonts w:hint="eastAsia"/>
                <w:lang w:val="en-GB" w:eastAsia="zh-CN"/>
              </w:rPr>
              <w:t>AD</w:t>
            </w:r>
            <w:r>
              <w:rPr>
                <w:lang w:val="en-GB"/>
              </w:rPr>
              <w:t>-XDM-V2_</w:t>
            </w:r>
            <w:r>
              <w:rPr>
                <w:rFonts w:hint="eastAsia"/>
                <w:lang w:val="en-GB" w:eastAsia="zh-CN"/>
              </w:rPr>
              <w:t>1</w:t>
            </w:r>
            <w:r>
              <w:rPr>
                <w:lang w:val="en-GB"/>
              </w:rPr>
              <w:t xml:space="preserve">, </w:t>
            </w:r>
          </w:p>
          <w:p w:rsidR="008402A5" w:rsidRDefault="008402A5" w:rsidP="008F7057">
            <w:pPr>
              <w:pStyle w:val="RefDesc"/>
              <w:spacing w:before="0"/>
            </w:pPr>
            <w:r>
              <w:rPr>
                <w:rStyle w:val="Hyperlink"/>
                <w:lang w:val="en-GB"/>
              </w:rPr>
              <w:t>URL:</w:t>
            </w:r>
            <w:hyperlink r:id="rId18" w:history="1">
              <w:r>
                <w:rPr>
                  <w:rStyle w:val="Hyperlink"/>
                  <w:lang w:val="en-GB"/>
                </w:rPr>
                <w:t>http://www.openmobilealliance.org</w:t>
              </w:r>
              <w:r>
                <w:rPr>
                  <w:rStyle w:val="Hyperlink"/>
                  <w:lang w:val="en-GB" w:eastAsia="ko-KR"/>
                </w:rPr>
                <w:t>/</w:t>
              </w:r>
            </w:hyperlink>
          </w:p>
        </w:tc>
      </w:tr>
      <w:tr w:rsidR="008402A5" w:rsidTr="00966275">
        <w:tblPrEx>
          <w:tblCellMar>
            <w:top w:w="0" w:type="dxa"/>
            <w:bottom w:w="0" w:type="dxa"/>
          </w:tblCellMar>
        </w:tblPrEx>
        <w:trPr>
          <w:jc w:val="center"/>
        </w:trPr>
        <w:tc>
          <w:tcPr>
            <w:tcW w:w="2161" w:type="dxa"/>
          </w:tcPr>
          <w:p w:rsidR="008402A5" w:rsidRDefault="008402A5">
            <w:pPr>
              <w:pStyle w:val="RefLabel"/>
            </w:pPr>
            <w:r>
              <w:t>[OSE]</w:t>
            </w:r>
          </w:p>
        </w:tc>
        <w:tc>
          <w:tcPr>
            <w:tcW w:w="7926" w:type="dxa"/>
          </w:tcPr>
          <w:p w:rsidR="008402A5" w:rsidRDefault="008402A5">
            <w:pPr>
              <w:pStyle w:val="RefDesc"/>
              <w:rPr>
                <w:lang w:val="en-GB"/>
              </w:rPr>
            </w:pPr>
            <w:r>
              <w:rPr>
                <w:lang w:val="fr-FR"/>
              </w:rPr>
              <w:t xml:space="preserve">“OMA Service </w:t>
            </w:r>
            <w:proofErr w:type="spellStart"/>
            <w:r>
              <w:rPr>
                <w:lang w:val="fr-FR"/>
              </w:rPr>
              <w:t>Environment</w:t>
            </w:r>
            <w:proofErr w:type="spellEnd"/>
            <w:r>
              <w:rPr>
                <w:lang w:val="fr-FR"/>
              </w:rPr>
              <w:t xml:space="preserve">”, </w:t>
            </w:r>
            <w:r w:rsidRPr="00C028D0">
              <w:rPr>
                <w:lang w:val="fr-FR"/>
              </w:rPr>
              <w:t>Open Mobile Alliance™</w:t>
            </w:r>
            <w:proofErr w:type="gramStart"/>
            <w:r w:rsidRPr="00C028D0">
              <w:rPr>
                <w:lang w:val="fr-FR"/>
              </w:rPr>
              <w:t>,</w:t>
            </w:r>
            <w:proofErr w:type="gramEnd"/>
            <w:r>
              <w:rPr>
                <w:lang w:val="fr-FR"/>
              </w:rPr>
              <w:br/>
              <w:t>URL:</w:t>
            </w:r>
            <w:hyperlink r:id="rId19" w:history="1">
              <w:r>
                <w:rPr>
                  <w:rStyle w:val="Hyperlink"/>
                  <w:bCs w:val="0"/>
                  <w:snapToGrid/>
                  <w:lang w:val="fr-FR"/>
                </w:rPr>
                <w:t>http://www.openmobilealliance.org/</w:t>
              </w:r>
            </w:hyperlink>
          </w:p>
        </w:tc>
      </w:tr>
      <w:tr w:rsidR="008402A5" w:rsidTr="00966275">
        <w:tblPrEx>
          <w:tblCellMar>
            <w:top w:w="0" w:type="dxa"/>
            <w:bottom w:w="0" w:type="dxa"/>
          </w:tblCellMar>
        </w:tblPrEx>
        <w:trPr>
          <w:jc w:val="center"/>
        </w:trPr>
        <w:tc>
          <w:tcPr>
            <w:tcW w:w="2161" w:type="dxa"/>
          </w:tcPr>
          <w:p w:rsidR="008402A5" w:rsidRDefault="008402A5">
            <w:pPr>
              <w:pStyle w:val="RefLabel"/>
            </w:pPr>
            <w:r>
              <w:t>[RFC2119]</w:t>
            </w:r>
          </w:p>
        </w:tc>
        <w:tc>
          <w:tcPr>
            <w:tcW w:w="7926" w:type="dxa"/>
          </w:tcPr>
          <w:p w:rsidR="008402A5" w:rsidRDefault="008402A5">
            <w:pPr>
              <w:pStyle w:val="RefDesc"/>
              <w:rPr>
                <w:lang w:val="en-GB"/>
              </w:rPr>
            </w:pPr>
            <w:r>
              <w:t xml:space="preserve">“Key words for use in RFCs to Indicate Requirement Levels”, S. </w:t>
            </w:r>
            <w:proofErr w:type="spellStart"/>
            <w:r>
              <w:t>Bradner</w:t>
            </w:r>
            <w:proofErr w:type="spellEnd"/>
            <w:r>
              <w:t>, March 1997,</w:t>
            </w:r>
            <w:r>
              <w:br/>
            </w:r>
            <w:r w:rsidRPr="00C028D0">
              <w:t>URL:</w:t>
            </w:r>
            <w:hyperlink r:id="rId20" w:history="1">
              <w:r w:rsidRPr="003E2D03">
                <w:rPr>
                  <w:rStyle w:val="Hyperlink"/>
                </w:rPr>
                <w:t>http://www.ietf.org/rfc/rfc2119.txt</w:t>
              </w:r>
            </w:hyperlink>
            <w:r>
              <w:t xml:space="preserve"> </w:t>
            </w:r>
          </w:p>
        </w:tc>
      </w:tr>
    </w:tbl>
    <w:p w:rsidR="0027205B" w:rsidRDefault="0027205B">
      <w:pPr>
        <w:pStyle w:val="Heading2"/>
      </w:pPr>
      <w:bookmarkStart w:id="15" w:name="_Toc292287979"/>
      <w:bookmarkStart w:id="16" w:name="_Toc516833175"/>
      <w:r>
        <w:t>Informative References</w:t>
      </w:r>
      <w:bookmarkEnd w:id="15"/>
      <w:bookmarkEnd w:id="16"/>
    </w:p>
    <w:tbl>
      <w:tblPr>
        <w:tblW w:w="0" w:type="auto"/>
        <w:jc w:val="center"/>
        <w:tblLayout w:type="fixed"/>
        <w:tblLook w:val="0000" w:firstRow="0" w:lastRow="0" w:firstColumn="0" w:lastColumn="0" w:noHBand="0" w:noVBand="0"/>
      </w:tblPr>
      <w:tblGrid>
        <w:gridCol w:w="2160"/>
        <w:gridCol w:w="7920"/>
      </w:tblGrid>
      <w:tr w:rsidR="008402A5">
        <w:tblPrEx>
          <w:tblCellMar>
            <w:top w:w="0" w:type="dxa"/>
            <w:bottom w:w="0" w:type="dxa"/>
          </w:tblCellMar>
        </w:tblPrEx>
        <w:trPr>
          <w:jc w:val="center"/>
        </w:trPr>
        <w:tc>
          <w:tcPr>
            <w:tcW w:w="2160" w:type="dxa"/>
          </w:tcPr>
          <w:p w:rsidR="008402A5" w:rsidRDefault="008402A5">
            <w:pPr>
              <w:pStyle w:val="RefLabel"/>
            </w:pPr>
            <w:r>
              <w:t>[</w:t>
            </w:r>
            <w:bookmarkStart w:id="17" w:name="OMADMSEC"/>
            <w:r>
              <w:t>OMA DM SEC</w:t>
            </w:r>
            <w:bookmarkEnd w:id="17"/>
            <w:r>
              <w:t>]</w:t>
            </w:r>
          </w:p>
        </w:tc>
        <w:tc>
          <w:tcPr>
            <w:tcW w:w="7920" w:type="dxa"/>
          </w:tcPr>
          <w:p w:rsidR="008402A5" w:rsidRDefault="008402A5">
            <w:pPr>
              <w:pStyle w:val="RefDesc"/>
              <w:rPr>
                <w:i/>
                <w:iCs/>
              </w:rPr>
            </w:pPr>
            <w:r>
              <w:t xml:space="preserve">“OMA Device Management Security”, Version 1.2, </w:t>
            </w:r>
            <w:r>
              <w:rPr>
                <w:lang w:val="en-GB"/>
              </w:rPr>
              <w:t xml:space="preserve">Open Mobile Alliance™, </w:t>
            </w:r>
            <w:r>
              <w:rPr>
                <w:rStyle w:val="Hyperlink"/>
                <w:lang w:val="en-GB"/>
              </w:rPr>
              <w:t>URL:</w:t>
            </w:r>
            <w:hyperlink r:id="rId21" w:history="1">
              <w:r>
                <w:rPr>
                  <w:rStyle w:val="Hyperlink"/>
                  <w:lang w:val="en-GB"/>
                </w:rPr>
                <w:t>http://www.openmobilealliance.org</w:t>
              </w:r>
              <w:r>
                <w:rPr>
                  <w:rStyle w:val="Hyperlink"/>
                  <w:lang w:val="en-GB" w:eastAsia="ko-KR"/>
                </w:rPr>
                <w:t>/</w:t>
              </w:r>
            </w:hyperlink>
          </w:p>
        </w:tc>
      </w:tr>
      <w:tr w:rsidR="008402A5">
        <w:tblPrEx>
          <w:tblCellMar>
            <w:top w:w="0" w:type="dxa"/>
            <w:bottom w:w="0" w:type="dxa"/>
          </w:tblCellMar>
        </w:tblPrEx>
        <w:trPr>
          <w:jc w:val="center"/>
        </w:trPr>
        <w:tc>
          <w:tcPr>
            <w:tcW w:w="2160" w:type="dxa"/>
          </w:tcPr>
          <w:p w:rsidR="008402A5" w:rsidRDefault="008402A5">
            <w:pPr>
              <w:pStyle w:val="RefLabel"/>
            </w:pPr>
            <w:r>
              <w:rPr>
                <w:lang w:val="en-US"/>
              </w:rPr>
              <w:t>[OMA Pres]</w:t>
            </w:r>
          </w:p>
        </w:tc>
        <w:tc>
          <w:tcPr>
            <w:tcW w:w="7920" w:type="dxa"/>
          </w:tcPr>
          <w:p w:rsidR="008402A5" w:rsidRDefault="008402A5">
            <w:pPr>
              <w:pStyle w:val="RefDesc"/>
              <w:rPr>
                <w:i/>
                <w:iCs/>
              </w:rPr>
            </w:pPr>
            <w:r w:rsidRPr="00026AAB">
              <w:t xml:space="preserve">“OMA </w:t>
            </w:r>
            <w:r>
              <w:t>Presence SIMPLE”, Version 2.0</w:t>
            </w:r>
            <w:r w:rsidRPr="00026AAB">
              <w:t xml:space="preserve">, Open Mobile Alliance™, </w:t>
            </w:r>
            <w:r w:rsidRPr="000C4D88">
              <w:rPr>
                <w:rStyle w:val="Hyperlink"/>
              </w:rPr>
              <w:t>URL:</w:t>
            </w:r>
            <w:hyperlink r:id="rId22" w:history="1">
              <w:r w:rsidRPr="000C4D88">
                <w:rPr>
                  <w:rStyle w:val="Hyperlink"/>
                </w:rPr>
                <w:t>http://www.openmobilealliance.org/</w:t>
              </w:r>
            </w:hyperlink>
          </w:p>
        </w:tc>
      </w:tr>
      <w:tr w:rsidR="008402A5">
        <w:tblPrEx>
          <w:tblCellMar>
            <w:top w:w="0" w:type="dxa"/>
            <w:bottom w:w="0" w:type="dxa"/>
          </w:tblCellMar>
        </w:tblPrEx>
        <w:trPr>
          <w:jc w:val="center"/>
        </w:trPr>
        <w:tc>
          <w:tcPr>
            <w:tcW w:w="2160" w:type="dxa"/>
          </w:tcPr>
          <w:p w:rsidR="008402A5" w:rsidRDefault="008402A5">
            <w:pPr>
              <w:pStyle w:val="RefLabel"/>
            </w:pPr>
            <w:r>
              <w:t>[</w:t>
            </w:r>
            <w:bookmarkStart w:id="18" w:name="ref_OMADICT"/>
            <w:r>
              <w:t>OMADICT</w:t>
            </w:r>
            <w:bookmarkEnd w:id="18"/>
            <w:r>
              <w:t>]</w:t>
            </w:r>
          </w:p>
        </w:tc>
        <w:tc>
          <w:tcPr>
            <w:tcW w:w="7920" w:type="dxa"/>
          </w:tcPr>
          <w:p w:rsidR="008402A5" w:rsidRDefault="008402A5" w:rsidP="0083349C">
            <w:pPr>
              <w:pStyle w:val="RefDesc"/>
              <w:spacing w:after="0"/>
            </w:pPr>
            <w:r>
              <w:t>“Dictionary for OMA Specifications”, Version 2.</w:t>
            </w:r>
            <w:r w:rsidR="00A941AB">
              <w:t>9</w:t>
            </w:r>
            <w:r>
              <w:t>, Open Mobile Alliance</w:t>
            </w:r>
            <w:r>
              <w:rPr>
                <w:rFonts w:cs="Arial"/>
              </w:rPr>
              <w:t>™,</w:t>
            </w:r>
            <w:r>
              <w:br/>
              <w:t>OMA-ORG-Dictionary-V2_</w:t>
            </w:r>
            <w:r w:rsidR="00A941AB">
              <w:t>9</w:t>
            </w:r>
            <w:r>
              <w:t xml:space="preserve">, </w:t>
            </w:r>
          </w:p>
          <w:p w:rsidR="008402A5" w:rsidRDefault="008402A5" w:rsidP="0083349C">
            <w:pPr>
              <w:pStyle w:val="RefDesc"/>
              <w:spacing w:before="0"/>
            </w:pPr>
            <w:hyperlink r:id="rId23" w:history="1">
              <w:r>
                <w:rPr>
                  <w:rStyle w:val="Hyperlink"/>
                </w:rPr>
                <w:t>URL:http://www.openmobilealliance.org/</w:t>
              </w:r>
            </w:hyperlink>
          </w:p>
        </w:tc>
      </w:tr>
    </w:tbl>
    <w:p w:rsidR="0027205B" w:rsidRDefault="0027205B">
      <w:pPr>
        <w:pStyle w:val="Heading1"/>
      </w:pPr>
      <w:bookmarkStart w:id="19" w:name="_Toc292287980"/>
      <w:bookmarkStart w:id="20" w:name="_Toc516833176"/>
      <w:r>
        <w:lastRenderedPageBreak/>
        <w:t>Terminology and Conventions</w:t>
      </w:r>
      <w:bookmarkEnd w:id="19"/>
      <w:bookmarkEnd w:id="20"/>
    </w:p>
    <w:p w:rsidR="0027205B" w:rsidRDefault="0027205B">
      <w:pPr>
        <w:pStyle w:val="Heading2"/>
      </w:pPr>
      <w:bookmarkStart w:id="21" w:name="_Toc292287981"/>
      <w:bookmarkStart w:id="22" w:name="_Toc516833177"/>
      <w:r>
        <w:t>Conventions</w:t>
      </w:r>
      <w:bookmarkEnd w:id="21"/>
      <w:bookmarkEnd w:id="22"/>
    </w:p>
    <w:p w:rsidR="0027205B" w:rsidRDefault="0027205B">
      <w:pPr>
        <w:rPr>
          <w:snapToGrid w:val="0"/>
          <w:lang w:val="en-US"/>
        </w:rPr>
      </w:pPr>
      <w:r>
        <w:rPr>
          <w:snapToGrid w:val="0"/>
          <w:lang w:val="en-US"/>
        </w:rPr>
        <w:t>The key words “MUST”, “MUST NOT”, “REQUIRED”, “SHALL”, “SHALL NOT”, “SHOULD”, “SHOULD NOT”, “RECOMMENDED”, “MAY”, and “OPTIONAL” in this document are to be interpreted as described in [</w:t>
      </w:r>
      <w:r w:rsidR="00523157" w:rsidRPr="00523157">
        <w:rPr>
          <w:snapToGrid w:val="0"/>
          <w:lang w:val="en-US"/>
        </w:rPr>
        <w:t>RFC2119</w:t>
      </w:r>
      <w:r>
        <w:rPr>
          <w:snapToGrid w:val="0"/>
          <w:lang w:val="en-US"/>
        </w:rPr>
        <w:t>].</w:t>
      </w:r>
    </w:p>
    <w:p w:rsidR="0027205B" w:rsidRDefault="0027205B">
      <w:pPr>
        <w:rPr>
          <w:snapToGrid w:val="0"/>
          <w:lang w:val="en-US"/>
        </w:rPr>
      </w:pPr>
      <w:r>
        <w:rPr>
          <w:snapToGrid w:val="0"/>
          <w:lang w:val="en-US"/>
        </w:rPr>
        <w:t>All sections and appendixes, except “Scope” and “Introduction”, are normative, unless they are explicitly indicated to be informative.</w:t>
      </w:r>
    </w:p>
    <w:p w:rsidR="0027205B" w:rsidRDefault="0027205B">
      <w:pPr>
        <w:pStyle w:val="Heading2"/>
      </w:pPr>
      <w:bookmarkStart w:id="23" w:name="_Toc292287982"/>
      <w:bookmarkStart w:id="24" w:name="_Toc516833178"/>
      <w:r>
        <w:t>Definitions</w:t>
      </w:r>
      <w:bookmarkEnd w:id="23"/>
      <w:bookmarkEnd w:id="24"/>
    </w:p>
    <w:tbl>
      <w:tblPr>
        <w:tblW w:w="10080" w:type="dxa"/>
        <w:jc w:val="center"/>
        <w:tblLayout w:type="fixed"/>
        <w:tblLook w:val="0000" w:firstRow="0" w:lastRow="0" w:firstColumn="0" w:lastColumn="0" w:noHBand="0" w:noVBand="0"/>
      </w:tblPr>
      <w:tblGrid>
        <w:gridCol w:w="2160"/>
        <w:gridCol w:w="7920"/>
      </w:tblGrid>
      <w:tr w:rsidR="00EF5781">
        <w:tblPrEx>
          <w:tblCellMar>
            <w:top w:w="0" w:type="dxa"/>
            <w:bottom w:w="0" w:type="dxa"/>
          </w:tblCellMar>
        </w:tblPrEx>
        <w:trPr>
          <w:jc w:val="center"/>
        </w:trPr>
        <w:tc>
          <w:tcPr>
            <w:tcW w:w="2160" w:type="dxa"/>
          </w:tcPr>
          <w:p w:rsidR="00EF5781" w:rsidRPr="008402A5" w:rsidRDefault="00EF5781" w:rsidP="008402A5">
            <w:pPr>
              <w:pStyle w:val="DefLabel"/>
            </w:pPr>
            <w:r w:rsidRPr="008402A5">
              <w:rPr>
                <w:rFonts w:eastAsia="Malgun Gothic" w:hint="eastAsia"/>
              </w:rPr>
              <w:t>AB Document</w:t>
            </w:r>
          </w:p>
        </w:tc>
        <w:tc>
          <w:tcPr>
            <w:tcW w:w="7920" w:type="dxa"/>
            <w:vAlign w:val="center"/>
          </w:tcPr>
          <w:p w:rsidR="00EF5781" w:rsidRDefault="00EF5781" w:rsidP="009F4175">
            <w:pPr>
              <w:pStyle w:val="DefDesc"/>
            </w:pPr>
            <w:r>
              <w:rPr>
                <w:rFonts w:eastAsia="Malgun Gothic"/>
                <w:lang w:eastAsia="ko-KR"/>
              </w:rPr>
              <w:t>A</w:t>
            </w:r>
            <w:r>
              <w:rPr>
                <w:rFonts w:eastAsia="Malgun Gothic" w:hint="eastAsia"/>
                <w:lang w:eastAsia="ko-KR"/>
              </w:rPr>
              <w:t>n XDM Document containing AB</w:t>
            </w:r>
          </w:p>
        </w:tc>
      </w:tr>
      <w:tr w:rsidR="00EF5781">
        <w:tblPrEx>
          <w:tblCellMar>
            <w:top w:w="0" w:type="dxa"/>
            <w:bottom w:w="0" w:type="dxa"/>
          </w:tblCellMar>
        </w:tblPrEx>
        <w:trPr>
          <w:jc w:val="center"/>
        </w:trPr>
        <w:tc>
          <w:tcPr>
            <w:tcW w:w="2160" w:type="dxa"/>
          </w:tcPr>
          <w:p w:rsidR="00EF5781" w:rsidRPr="008402A5" w:rsidRDefault="00EF5781" w:rsidP="008402A5">
            <w:pPr>
              <w:pStyle w:val="DefLabel"/>
            </w:pPr>
            <w:r w:rsidRPr="008402A5">
              <w:t xml:space="preserve">Access Permissions </w:t>
            </w:r>
          </w:p>
        </w:tc>
        <w:tc>
          <w:tcPr>
            <w:tcW w:w="7920" w:type="dxa"/>
            <w:vAlign w:val="center"/>
          </w:tcPr>
          <w:p w:rsidR="00EF5781" w:rsidRDefault="0043147B" w:rsidP="009F4175">
            <w:pPr>
              <w:pStyle w:val="DefDesc"/>
            </w:pPr>
            <w:r>
              <w:t xml:space="preserve">Uses definition from </w:t>
            </w:r>
            <w:r w:rsidR="00EF5781">
              <w:t>[</w:t>
            </w:r>
            <w:r w:rsidR="00EF5781">
              <w:fldChar w:fldCharType="begin"/>
            </w:r>
            <w:r w:rsidR="00EF5781">
              <w:instrText xml:space="preserve"> REF  OMAXDM \h </w:instrText>
            </w:r>
            <w:r w:rsidR="008402A5">
              <w:instrText xml:space="preserve"> \* MERGEFORMAT </w:instrText>
            </w:r>
            <w:r w:rsidR="00EF5781">
              <w:fldChar w:fldCharType="separate"/>
            </w:r>
            <w:r w:rsidR="00523157">
              <w:t>OMA XDM</w:t>
            </w:r>
            <w:r w:rsidR="00EF5781">
              <w:fldChar w:fldCharType="end"/>
            </w:r>
            <w:r w:rsidR="00EF5781">
              <w:t xml:space="preserve"> AD]</w:t>
            </w:r>
          </w:p>
        </w:tc>
      </w:tr>
      <w:tr w:rsidR="00EF5781">
        <w:tblPrEx>
          <w:tblCellMar>
            <w:top w:w="0" w:type="dxa"/>
            <w:bottom w:w="0" w:type="dxa"/>
          </w:tblCellMar>
        </w:tblPrEx>
        <w:trPr>
          <w:jc w:val="center"/>
        </w:trPr>
        <w:tc>
          <w:tcPr>
            <w:tcW w:w="2160" w:type="dxa"/>
          </w:tcPr>
          <w:p w:rsidR="00EF5781" w:rsidRPr="008402A5" w:rsidRDefault="00EF5781" w:rsidP="008402A5">
            <w:pPr>
              <w:pStyle w:val="DefLabel"/>
            </w:pPr>
            <w:r w:rsidRPr="008402A5">
              <w:t>Access Permissions</w:t>
            </w:r>
            <w:r w:rsidRPr="008402A5">
              <w:rPr>
                <w:rFonts w:hint="eastAsia"/>
              </w:rPr>
              <w:t xml:space="preserve"> Document</w:t>
            </w:r>
          </w:p>
        </w:tc>
        <w:tc>
          <w:tcPr>
            <w:tcW w:w="7920" w:type="dxa"/>
            <w:vAlign w:val="center"/>
          </w:tcPr>
          <w:p w:rsidR="00EF5781" w:rsidRDefault="0043147B" w:rsidP="009F4175">
            <w:pPr>
              <w:pStyle w:val="DefDesc"/>
            </w:pPr>
            <w:r>
              <w:t xml:space="preserve">Uses definition from </w:t>
            </w:r>
            <w:r w:rsidR="00EF5781">
              <w:t>[OMA XDM</w:t>
            </w:r>
            <w:r w:rsidR="00EF5781">
              <w:rPr>
                <w:rFonts w:hint="eastAsia"/>
                <w:lang w:eastAsia="ko-KR"/>
              </w:rPr>
              <w:t xml:space="preserve"> AD</w:t>
            </w:r>
            <w:r w:rsidR="00EF5781">
              <w:t>]</w:t>
            </w:r>
            <w:r w:rsidR="00EF5781">
              <w:rPr>
                <w:rFonts w:hint="eastAsia"/>
                <w:lang w:eastAsia="ko-KR"/>
              </w:rPr>
              <w:t>.</w:t>
            </w:r>
          </w:p>
        </w:tc>
      </w:tr>
      <w:tr w:rsidR="00EF5781">
        <w:tblPrEx>
          <w:tblCellMar>
            <w:top w:w="0" w:type="dxa"/>
            <w:bottom w:w="0" w:type="dxa"/>
          </w:tblCellMar>
        </w:tblPrEx>
        <w:trPr>
          <w:jc w:val="center"/>
        </w:trPr>
        <w:tc>
          <w:tcPr>
            <w:tcW w:w="2160" w:type="dxa"/>
          </w:tcPr>
          <w:p w:rsidR="00EF5781" w:rsidRPr="008402A5" w:rsidRDefault="00EF5781" w:rsidP="008402A5">
            <w:pPr>
              <w:pStyle w:val="DefLabel"/>
            </w:pPr>
            <w:r w:rsidRPr="008402A5">
              <w:t>Address Book</w:t>
            </w:r>
          </w:p>
        </w:tc>
        <w:tc>
          <w:tcPr>
            <w:tcW w:w="7920" w:type="dxa"/>
            <w:vAlign w:val="center"/>
          </w:tcPr>
          <w:p w:rsidR="00EF5781" w:rsidRDefault="0043147B" w:rsidP="0043147B">
            <w:pPr>
              <w:pStyle w:val="DefDesc"/>
            </w:pPr>
            <w:r>
              <w:rPr>
                <w:lang w:eastAsia="zh-CN"/>
              </w:rPr>
              <w:t>As described in</w:t>
            </w:r>
            <w:r>
              <w:rPr>
                <w:rFonts w:hint="eastAsia"/>
                <w:lang w:eastAsia="zh-CN"/>
              </w:rPr>
              <w:t xml:space="preserve"> </w:t>
            </w:r>
            <w:r w:rsidR="00EF5781">
              <w:rPr>
                <w:rFonts w:hint="eastAsia"/>
                <w:lang w:eastAsia="zh-CN"/>
              </w:rPr>
              <w:t>[CAB</w:t>
            </w:r>
            <w:r w:rsidR="00CA74F7">
              <w:rPr>
                <w:lang w:eastAsia="zh-CN"/>
              </w:rPr>
              <w:t xml:space="preserve"> 1.1 </w:t>
            </w:r>
            <w:r w:rsidR="00EF5781">
              <w:rPr>
                <w:rFonts w:hint="eastAsia"/>
                <w:lang w:eastAsia="zh-CN"/>
              </w:rPr>
              <w:t>RD].</w:t>
            </w:r>
          </w:p>
        </w:tc>
      </w:tr>
      <w:tr w:rsidR="00EF5781">
        <w:tblPrEx>
          <w:tblCellMar>
            <w:top w:w="0" w:type="dxa"/>
            <w:bottom w:w="0" w:type="dxa"/>
          </w:tblCellMar>
        </w:tblPrEx>
        <w:trPr>
          <w:jc w:val="center"/>
        </w:trPr>
        <w:tc>
          <w:tcPr>
            <w:tcW w:w="2160" w:type="dxa"/>
          </w:tcPr>
          <w:p w:rsidR="00EF5781" w:rsidRPr="008402A5" w:rsidRDefault="00EF5781" w:rsidP="008402A5">
            <w:pPr>
              <w:pStyle w:val="DefLabel"/>
            </w:pPr>
            <w:r w:rsidRPr="008402A5">
              <w:rPr>
                <w:rFonts w:hint="eastAsia"/>
              </w:rPr>
              <w:t>Aggregation Proxy</w:t>
            </w:r>
          </w:p>
        </w:tc>
        <w:tc>
          <w:tcPr>
            <w:tcW w:w="7920" w:type="dxa"/>
            <w:vAlign w:val="center"/>
          </w:tcPr>
          <w:p w:rsidR="00EF5781" w:rsidRDefault="0043147B" w:rsidP="009F4175">
            <w:pPr>
              <w:pStyle w:val="DefDesc"/>
            </w:pPr>
            <w:r>
              <w:rPr>
                <w:lang w:eastAsia="ko-KR"/>
              </w:rPr>
              <w:t>Uses definition from</w:t>
            </w:r>
            <w:r w:rsidRPr="00585FDD">
              <w:t xml:space="preserve"> </w:t>
            </w:r>
            <w:r w:rsidR="00EF5781" w:rsidRPr="00585FDD">
              <w:t>[OMA XDM</w:t>
            </w:r>
            <w:r w:rsidR="00EF5781">
              <w:rPr>
                <w:rFonts w:hint="eastAsia"/>
                <w:lang w:eastAsia="ko-KR"/>
              </w:rPr>
              <w:t xml:space="preserve"> AD</w:t>
            </w:r>
            <w:r w:rsidR="00EF5781" w:rsidRPr="00585FDD">
              <w:t>].</w:t>
            </w:r>
            <w:bookmarkStart w:id="25" w:name="_GoBack"/>
            <w:bookmarkEnd w:id="25"/>
          </w:p>
        </w:tc>
      </w:tr>
      <w:tr w:rsidR="00EF5781">
        <w:tblPrEx>
          <w:tblCellMar>
            <w:top w:w="0" w:type="dxa"/>
            <w:bottom w:w="0" w:type="dxa"/>
          </w:tblCellMar>
        </w:tblPrEx>
        <w:trPr>
          <w:jc w:val="center"/>
        </w:trPr>
        <w:tc>
          <w:tcPr>
            <w:tcW w:w="2160" w:type="dxa"/>
          </w:tcPr>
          <w:p w:rsidR="00EF5781" w:rsidRPr="008402A5" w:rsidRDefault="00EF5781" w:rsidP="008402A5">
            <w:pPr>
              <w:pStyle w:val="DefLabel"/>
            </w:pPr>
            <w:r w:rsidRPr="008402A5">
              <w:t xml:space="preserve">CAB Client </w:t>
            </w:r>
          </w:p>
        </w:tc>
        <w:tc>
          <w:tcPr>
            <w:tcW w:w="7920" w:type="dxa"/>
            <w:vAlign w:val="center"/>
          </w:tcPr>
          <w:p w:rsidR="00EF5781" w:rsidRDefault="00EF5781" w:rsidP="009F4175">
            <w:pPr>
              <w:pStyle w:val="DefDesc"/>
            </w:pPr>
            <w:r w:rsidRPr="00C85EBF">
              <w:t>A Client (</w:t>
            </w:r>
            <w:r w:rsidR="0043147B">
              <w:t>Source:</w:t>
            </w:r>
            <w:r w:rsidRPr="00C85EBF">
              <w:t xml:space="preserve"> [</w:t>
            </w:r>
            <w:r w:rsidR="00523157" w:rsidRPr="00523157">
              <w:t>OMA DICT</w:t>
            </w:r>
            <w:r w:rsidRPr="00C85EBF">
              <w:t>]) that is used to access CAB features.</w:t>
            </w:r>
          </w:p>
        </w:tc>
      </w:tr>
      <w:tr w:rsidR="00EF5781">
        <w:tblPrEx>
          <w:tblCellMar>
            <w:top w:w="0" w:type="dxa"/>
            <w:bottom w:w="0" w:type="dxa"/>
          </w:tblCellMar>
        </w:tblPrEx>
        <w:trPr>
          <w:jc w:val="center"/>
        </w:trPr>
        <w:tc>
          <w:tcPr>
            <w:tcW w:w="2160" w:type="dxa"/>
          </w:tcPr>
          <w:p w:rsidR="00EF5781" w:rsidRPr="008402A5" w:rsidRDefault="00EF5781" w:rsidP="008402A5">
            <w:pPr>
              <w:pStyle w:val="DefLabel"/>
            </w:pPr>
            <w:r w:rsidRPr="008402A5">
              <w:rPr>
                <w:rFonts w:hint="eastAsia"/>
              </w:rPr>
              <w:t>CAB Feature Handler Document</w:t>
            </w:r>
          </w:p>
        </w:tc>
        <w:tc>
          <w:tcPr>
            <w:tcW w:w="7920" w:type="dxa"/>
            <w:vAlign w:val="center"/>
          </w:tcPr>
          <w:p w:rsidR="00EF5781" w:rsidRDefault="00EF5781" w:rsidP="009F4175">
            <w:pPr>
              <w:pStyle w:val="DefDesc"/>
            </w:pPr>
            <w:r>
              <w:rPr>
                <w:lang w:eastAsia="ko-KR"/>
              </w:rPr>
              <w:t>A</w:t>
            </w:r>
            <w:r>
              <w:rPr>
                <w:rFonts w:hint="eastAsia"/>
                <w:lang w:eastAsia="ko-KR"/>
              </w:rPr>
              <w:t>n XDM Document containing data for CAB User</w:t>
            </w:r>
            <w:r>
              <w:rPr>
                <w:lang w:eastAsia="ko-KR"/>
              </w:rPr>
              <w:t>’</w:t>
            </w:r>
            <w:r>
              <w:rPr>
                <w:rFonts w:hint="eastAsia"/>
                <w:lang w:eastAsia="ko-KR"/>
              </w:rPr>
              <w:t>s feature requests and their responses</w:t>
            </w:r>
          </w:p>
        </w:tc>
      </w:tr>
      <w:tr w:rsidR="00EF5781">
        <w:tblPrEx>
          <w:tblCellMar>
            <w:top w:w="0" w:type="dxa"/>
            <w:bottom w:w="0" w:type="dxa"/>
          </w:tblCellMar>
        </w:tblPrEx>
        <w:trPr>
          <w:jc w:val="center"/>
        </w:trPr>
        <w:tc>
          <w:tcPr>
            <w:tcW w:w="2160" w:type="dxa"/>
          </w:tcPr>
          <w:p w:rsidR="00EF5781" w:rsidRPr="008402A5" w:rsidRDefault="00EF5781" w:rsidP="008402A5">
            <w:pPr>
              <w:pStyle w:val="DefLabel"/>
            </w:pPr>
            <w:r w:rsidRPr="008402A5">
              <w:rPr>
                <w:rFonts w:eastAsia="Malgun Gothic" w:hint="eastAsia"/>
              </w:rPr>
              <w:t>CAB Server</w:t>
            </w:r>
          </w:p>
        </w:tc>
        <w:tc>
          <w:tcPr>
            <w:tcW w:w="7920" w:type="dxa"/>
            <w:vAlign w:val="center"/>
          </w:tcPr>
          <w:p w:rsidR="00EF5781" w:rsidRDefault="00EF5781" w:rsidP="009F4175">
            <w:pPr>
              <w:pStyle w:val="DefDesc"/>
            </w:pPr>
            <w:r>
              <w:rPr>
                <w:rFonts w:eastAsia="Malgun Gothic"/>
                <w:lang w:eastAsia="ko-KR"/>
              </w:rPr>
              <w:t>A</w:t>
            </w:r>
            <w:r>
              <w:rPr>
                <w:rFonts w:eastAsia="Malgun Gothic" w:hint="eastAsia"/>
                <w:lang w:eastAsia="ko-KR"/>
              </w:rPr>
              <w:t xml:space="preserve"> CAB functional component as </w:t>
            </w:r>
            <w:r>
              <w:rPr>
                <w:rFonts w:eastAsia="Malgun Gothic"/>
                <w:lang w:eastAsia="ko-KR"/>
              </w:rPr>
              <w:t>described</w:t>
            </w:r>
            <w:r>
              <w:rPr>
                <w:rFonts w:eastAsia="Malgun Gothic" w:hint="eastAsia"/>
                <w:lang w:eastAsia="ko-KR"/>
              </w:rPr>
              <w:t xml:space="preserve"> in section </w:t>
            </w:r>
            <w:hyperlink w:anchor="_CAB_Server" w:history="1">
              <w:r w:rsidRPr="0043147B">
                <w:rPr>
                  <w:rStyle w:val="Hyperlink"/>
                  <w:rFonts w:eastAsia="Malgun Gothic" w:hint="eastAsia"/>
                  <w:lang w:eastAsia="ko-KR"/>
                </w:rPr>
                <w:t>5.3.</w:t>
              </w:r>
              <w:r w:rsidRPr="0043147B">
                <w:rPr>
                  <w:rStyle w:val="Hyperlink"/>
                  <w:rFonts w:eastAsia="Malgun Gothic" w:hint="eastAsia"/>
                  <w:lang w:eastAsia="ko-KR"/>
                </w:rPr>
                <w:t>1</w:t>
              </w:r>
              <w:r w:rsidRPr="0043147B">
                <w:rPr>
                  <w:rStyle w:val="Hyperlink"/>
                  <w:rFonts w:eastAsia="Malgun Gothic" w:hint="eastAsia"/>
                  <w:lang w:eastAsia="ko-KR"/>
                </w:rPr>
                <w:t>.2</w:t>
              </w:r>
            </w:hyperlink>
            <w:r>
              <w:rPr>
                <w:rFonts w:eastAsia="Malgun Gothic" w:hint="eastAsia"/>
                <w:lang w:eastAsia="ko-KR"/>
              </w:rPr>
              <w:t xml:space="preserve"> </w:t>
            </w:r>
            <w:r w:rsidRPr="00397892">
              <w:rPr>
                <w:rFonts w:eastAsia="Malgun Gothic"/>
                <w:i/>
                <w:lang w:eastAsia="ko-KR"/>
              </w:rPr>
              <w:t>“</w:t>
            </w:r>
            <w:r w:rsidRPr="00397892">
              <w:rPr>
                <w:rFonts w:eastAsia="Malgun Gothic" w:hint="eastAsia"/>
                <w:i/>
                <w:lang w:eastAsia="ko-KR"/>
              </w:rPr>
              <w:t>CAB Server</w:t>
            </w:r>
            <w:r w:rsidRPr="00397892">
              <w:rPr>
                <w:rFonts w:eastAsia="Malgun Gothic"/>
                <w:i/>
                <w:lang w:eastAsia="ko-KR"/>
              </w:rPr>
              <w:t>”</w:t>
            </w:r>
            <w:r>
              <w:rPr>
                <w:rFonts w:eastAsia="Malgun Gothic" w:hint="eastAsia"/>
                <w:lang w:eastAsia="ko-KR"/>
              </w:rPr>
              <w:t>.</w:t>
            </w:r>
          </w:p>
        </w:tc>
      </w:tr>
      <w:tr w:rsidR="00EF5781">
        <w:tblPrEx>
          <w:tblCellMar>
            <w:top w:w="0" w:type="dxa"/>
            <w:bottom w:w="0" w:type="dxa"/>
          </w:tblCellMar>
        </w:tblPrEx>
        <w:trPr>
          <w:jc w:val="center"/>
        </w:trPr>
        <w:tc>
          <w:tcPr>
            <w:tcW w:w="2160" w:type="dxa"/>
          </w:tcPr>
          <w:p w:rsidR="00EF5781" w:rsidRPr="008402A5" w:rsidRDefault="00EF5781" w:rsidP="008402A5">
            <w:pPr>
              <w:pStyle w:val="DefLabel"/>
            </w:pPr>
            <w:r w:rsidRPr="008402A5">
              <w:rPr>
                <w:rFonts w:hint="eastAsia"/>
              </w:rPr>
              <w:t>CAB User</w:t>
            </w:r>
          </w:p>
        </w:tc>
        <w:tc>
          <w:tcPr>
            <w:tcW w:w="7920" w:type="dxa"/>
            <w:vAlign w:val="center"/>
          </w:tcPr>
          <w:p w:rsidR="00EF5781" w:rsidRDefault="001E4336" w:rsidP="00CA74F7">
            <w:pPr>
              <w:pStyle w:val="DefDesc"/>
            </w:pPr>
            <w:r>
              <w:t>Uses definition from</w:t>
            </w:r>
            <w:r w:rsidRPr="00C85EBF">
              <w:rPr>
                <w:rFonts w:hint="eastAsia"/>
              </w:rPr>
              <w:t xml:space="preserve"> </w:t>
            </w:r>
            <w:r w:rsidR="00EF5781" w:rsidRPr="00C85EBF">
              <w:rPr>
                <w:rFonts w:hint="eastAsia"/>
              </w:rPr>
              <w:t>[</w:t>
            </w:r>
            <w:r w:rsidR="00CA74F7">
              <w:t>CAB 1.1 RD</w:t>
            </w:r>
            <w:r w:rsidR="00EF5781" w:rsidRPr="00C85EBF">
              <w:rPr>
                <w:rFonts w:hint="eastAsia"/>
              </w:rPr>
              <w:t>].</w:t>
            </w:r>
          </w:p>
        </w:tc>
      </w:tr>
      <w:tr w:rsidR="00EF5781">
        <w:tblPrEx>
          <w:tblCellMar>
            <w:top w:w="0" w:type="dxa"/>
            <w:bottom w:w="0" w:type="dxa"/>
          </w:tblCellMar>
        </w:tblPrEx>
        <w:trPr>
          <w:jc w:val="center"/>
        </w:trPr>
        <w:tc>
          <w:tcPr>
            <w:tcW w:w="2160" w:type="dxa"/>
          </w:tcPr>
          <w:p w:rsidR="00EF5781" w:rsidRPr="008402A5" w:rsidRDefault="00EF5781" w:rsidP="008402A5">
            <w:pPr>
              <w:pStyle w:val="DefLabel"/>
            </w:pPr>
            <w:r w:rsidRPr="008402A5">
              <w:rPr>
                <w:rFonts w:hint="eastAsia"/>
              </w:rPr>
              <w:t>CAB User Preferences</w:t>
            </w:r>
          </w:p>
        </w:tc>
        <w:tc>
          <w:tcPr>
            <w:tcW w:w="7920" w:type="dxa"/>
            <w:vAlign w:val="center"/>
          </w:tcPr>
          <w:p w:rsidR="00EF5781" w:rsidRDefault="00EF5781" w:rsidP="009F4175">
            <w:pPr>
              <w:pStyle w:val="DefDesc"/>
            </w:pPr>
            <w:r w:rsidRPr="002443E2">
              <w:t xml:space="preserve">A set of preferences that a </w:t>
            </w:r>
            <w:r>
              <w:rPr>
                <w:rFonts w:hint="eastAsia"/>
                <w:lang w:eastAsia="ko-KR"/>
              </w:rPr>
              <w:t xml:space="preserve">CAB </w:t>
            </w:r>
            <w:r w:rsidRPr="002443E2">
              <w:t>User can set</w:t>
            </w:r>
            <w:r>
              <w:rPr>
                <w:rFonts w:hint="eastAsia"/>
                <w:lang w:eastAsia="ko-KR"/>
              </w:rPr>
              <w:t>.</w:t>
            </w:r>
          </w:p>
        </w:tc>
      </w:tr>
      <w:tr w:rsidR="00EF5781">
        <w:tblPrEx>
          <w:tblCellMar>
            <w:top w:w="0" w:type="dxa"/>
            <w:bottom w:w="0" w:type="dxa"/>
          </w:tblCellMar>
        </w:tblPrEx>
        <w:trPr>
          <w:jc w:val="center"/>
        </w:trPr>
        <w:tc>
          <w:tcPr>
            <w:tcW w:w="2160" w:type="dxa"/>
          </w:tcPr>
          <w:p w:rsidR="00EF5781" w:rsidRPr="008402A5" w:rsidRDefault="00EF5781" w:rsidP="008402A5">
            <w:pPr>
              <w:pStyle w:val="DefLabel"/>
            </w:pPr>
            <w:r w:rsidRPr="008402A5">
              <w:rPr>
                <w:rFonts w:hint="eastAsia"/>
              </w:rPr>
              <w:t>CAB User Preferences Document</w:t>
            </w:r>
          </w:p>
        </w:tc>
        <w:tc>
          <w:tcPr>
            <w:tcW w:w="7920" w:type="dxa"/>
            <w:vAlign w:val="center"/>
          </w:tcPr>
          <w:p w:rsidR="00EF5781" w:rsidRDefault="00EF5781" w:rsidP="009F4175">
            <w:pPr>
              <w:pStyle w:val="DefDesc"/>
            </w:pPr>
            <w:r>
              <w:rPr>
                <w:lang w:eastAsia="ko-KR"/>
              </w:rPr>
              <w:t>A</w:t>
            </w:r>
            <w:r>
              <w:rPr>
                <w:rFonts w:hint="eastAsia"/>
                <w:lang w:eastAsia="ko-KR"/>
              </w:rPr>
              <w:t>n XDM D</w:t>
            </w:r>
            <w:r>
              <w:rPr>
                <w:lang w:eastAsia="ko-KR"/>
              </w:rPr>
              <w:t>o</w:t>
            </w:r>
            <w:r>
              <w:rPr>
                <w:rFonts w:hint="eastAsia"/>
                <w:lang w:eastAsia="ko-KR"/>
              </w:rPr>
              <w:t xml:space="preserve">cument containing CAB User </w:t>
            </w:r>
            <w:r>
              <w:rPr>
                <w:lang w:eastAsia="ko-KR"/>
              </w:rPr>
              <w:t>Preferences</w:t>
            </w:r>
            <w:r>
              <w:rPr>
                <w:rFonts w:hint="eastAsia"/>
                <w:lang w:eastAsia="ko-KR"/>
              </w:rPr>
              <w:t>.</w:t>
            </w:r>
          </w:p>
        </w:tc>
      </w:tr>
      <w:tr w:rsidR="00EF5781">
        <w:tblPrEx>
          <w:tblCellMar>
            <w:top w:w="0" w:type="dxa"/>
            <w:bottom w:w="0" w:type="dxa"/>
          </w:tblCellMar>
        </w:tblPrEx>
        <w:trPr>
          <w:jc w:val="center"/>
        </w:trPr>
        <w:tc>
          <w:tcPr>
            <w:tcW w:w="2160" w:type="dxa"/>
          </w:tcPr>
          <w:p w:rsidR="00EF5781" w:rsidRPr="008402A5" w:rsidRDefault="00EF5781" w:rsidP="008402A5">
            <w:pPr>
              <w:pStyle w:val="DefLabel"/>
            </w:pPr>
            <w:r w:rsidRPr="008402A5">
              <w:rPr>
                <w:rFonts w:eastAsia="Malgun Gothic" w:hint="eastAsia"/>
              </w:rPr>
              <w:t>CAB XDMS</w:t>
            </w:r>
          </w:p>
        </w:tc>
        <w:tc>
          <w:tcPr>
            <w:tcW w:w="7920" w:type="dxa"/>
            <w:vAlign w:val="center"/>
          </w:tcPr>
          <w:p w:rsidR="00EF5781" w:rsidRDefault="00EF5781" w:rsidP="009F4175">
            <w:pPr>
              <w:pStyle w:val="DefDesc"/>
            </w:pPr>
            <w:r>
              <w:rPr>
                <w:rFonts w:eastAsia="Malgun Gothic"/>
                <w:lang w:eastAsia="ko-KR"/>
              </w:rPr>
              <w:t>A</w:t>
            </w:r>
            <w:r>
              <w:rPr>
                <w:rFonts w:eastAsia="Malgun Gothic" w:hint="eastAsia"/>
                <w:lang w:eastAsia="ko-KR"/>
              </w:rPr>
              <w:t xml:space="preserve"> CAB functional component as </w:t>
            </w:r>
            <w:r>
              <w:rPr>
                <w:rFonts w:eastAsia="Malgun Gothic"/>
                <w:lang w:eastAsia="ko-KR"/>
              </w:rPr>
              <w:t>described</w:t>
            </w:r>
            <w:r>
              <w:rPr>
                <w:rFonts w:eastAsia="Malgun Gothic" w:hint="eastAsia"/>
                <w:lang w:eastAsia="ko-KR"/>
              </w:rPr>
              <w:t xml:space="preserve"> in section </w:t>
            </w:r>
            <w:hyperlink w:anchor="_CAB_XDMS(s)" w:history="1">
              <w:r w:rsidRPr="001E4336">
                <w:rPr>
                  <w:rStyle w:val="Hyperlink"/>
                  <w:rFonts w:eastAsia="Malgun Gothic" w:hint="eastAsia"/>
                  <w:lang w:eastAsia="ko-KR"/>
                </w:rPr>
                <w:t>5.3.1.3</w:t>
              </w:r>
            </w:hyperlink>
            <w:r>
              <w:rPr>
                <w:rFonts w:eastAsia="Malgun Gothic" w:hint="eastAsia"/>
                <w:lang w:eastAsia="ko-KR"/>
              </w:rPr>
              <w:t xml:space="preserve"> </w:t>
            </w:r>
            <w:r w:rsidRPr="00397892">
              <w:rPr>
                <w:rFonts w:eastAsia="Malgun Gothic"/>
                <w:i/>
                <w:lang w:eastAsia="ko-KR"/>
              </w:rPr>
              <w:t>“</w:t>
            </w:r>
            <w:r w:rsidRPr="00397892">
              <w:rPr>
                <w:rFonts w:eastAsia="Malgun Gothic" w:hint="eastAsia"/>
                <w:i/>
                <w:lang w:eastAsia="ko-KR"/>
              </w:rPr>
              <w:t>CAB XDMS</w:t>
            </w:r>
            <w:r w:rsidRPr="00397892">
              <w:rPr>
                <w:rFonts w:eastAsia="Malgun Gothic"/>
                <w:i/>
                <w:lang w:eastAsia="ko-KR"/>
              </w:rPr>
              <w:t>”</w:t>
            </w:r>
            <w:r>
              <w:rPr>
                <w:rFonts w:eastAsia="Malgun Gothic" w:hint="eastAsia"/>
                <w:lang w:eastAsia="ko-KR"/>
              </w:rPr>
              <w:t>.</w:t>
            </w:r>
          </w:p>
        </w:tc>
      </w:tr>
      <w:tr w:rsidR="00BD6542">
        <w:tblPrEx>
          <w:tblCellMar>
            <w:top w:w="0" w:type="dxa"/>
            <w:bottom w:w="0" w:type="dxa"/>
          </w:tblCellMar>
        </w:tblPrEx>
        <w:trPr>
          <w:jc w:val="center"/>
        </w:trPr>
        <w:tc>
          <w:tcPr>
            <w:tcW w:w="2160" w:type="dxa"/>
          </w:tcPr>
          <w:p w:rsidR="00BD6542" w:rsidRPr="008402A5" w:rsidRDefault="00BD6542" w:rsidP="008402A5">
            <w:pPr>
              <w:pStyle w:val="DefLabel"/>
              <w:rPr>
                <w:rFonts w:eastAsia="Malgun Gothic" w:hint="eastAsia"/>
              </w:rPr>
            </w:pPr>
            <w:r w:rsidRPr="008402A5">
              <w:rPr>
                <w:rFonts w:eastAsia="Malgun Gothic"/>
              </w:rPr>
              <w:t>Communication History</w:t>
            </w:r>
          </w:p>
        </w:tc>
        <w:tc>
          <w:tcPr>
            <w:tcW w:w="7920" w:type="dxa"/>
            <w:vAlign w:val="center"/>
          </w:tcPr>
          <w:p w:rsidR="00BD6542" w:rsidRDefault="000829C0" w:rsidP="009F4175">
            <w:pPr>
              <w:pStyle w:val="DefDesc"/>
              <w:rPr>
                <w:rFonts w:eastAsia="Malgun Gothic"/>
                <w:lang w:eastAsia="ko-KR"/>
              </w:rPr>
            </w:pPr>
            <w:r>
              <w:rPr>
                <w:lang w:eastAsia="ko-KR"/>
              </w:rPr>
              <w:t>Uses definition from</w:t>
            </w:r>
            <w:r w:rsidR="00BD6542" w:rsidRPr="00C85EBF">
              <w:rPr>
                <w:rFonts w:hint="eastAsia"/>
              </w:rPr>
              <w:t xml:space="preserve"> [</w:t>
            </w:r>
            <w:r w:rsidR="00BD6542">
              <w:t>CAB 1.1 RD</w:t>
            </w:r>
            <w:r w:rsidR="00BD6542" w:rsidRPr="00C85EBF">
              <w:rPr>
                <w:rFonts w:hint="eastAsia"/>
              </w:rPr>
              <w:t>].</w:t>
            </w:r>
          </w:p>
        </w:tc>
      </w:tr>
      <w:tr w:rsidR="00EF5781">
        <w:tblPrEx>
          <w:tblCellMar>
            <w:top w:w="0" w:type="dxa"/>
            <w:bottom w:w="0" w:type="dxa"/>
          </w:tblCellMar>
        </w:tblPrEx>
        <w:trPr>
          <w:jc w:val="center"/>
        </w:trPr>
        <w:tc>
          <w:tcPr>
            <w:tcW w:w="2160" w:type="dxa"/>
          </w:tcPr>
          <w:p w:rsidR="00EF5781" w:rsidRPr="008402A5" w:rsidRDefault="00EF5781" w:rsidP="008402A5">
            <w:pPr>
              <w:pStyle w:val="DefLabel"/>
            </w:pPr>
            <w:r w:rsidRPr="008402A5">
              <w:rPr>
                <w:rFonts w:hint="eastAsia"/>
              </w:rPr>
              <w:t>Contact Share</w:t>
            </w:r>
          </w:p>
        </w:tc>
        <w:tc>
          <w:tcPr>
            <w:tcW w:w="7920" w:type="dxa"/>
            <w:vAlign w:val="center"/>
          </w:tcPr>
          <w:p w:rsidR="00EF5781" w:rsidRDefault="000829C0" w:rsidP="009F4175">
            <w:pPr>
              <w:pStyle w:val="DefDesc"/>
            </w:pPr>
            <w:r>
              <w:rPr>
                <w:lang w:eastAsia="ko-KR"/>
              </w:rPr>
              <w:t>Uses definition from</w:t>
            </w:r>
            <w:r w:rsidR="00EF5781" w:rsidRPr="00C85EBF">
              <w:rPr>
                <w:rFonts w:hint="eastAsia"/>
              </w:rPr>
              <w:t xml:space="preserve"> [</w:t>
            </w:r>
            <w:r w:rsidR="003328B9">
              <w:t>CAB 1.1 RD</w:t>
            </w:r>
            <w:r w:rsidR="00EF5781" w:rsidRPr="00C85EBF">
              <w:rPr>
                <w:rFonts w:hint="eastAsia"/>
              </w:rPr>
              <w:t>].</w:t>
            </w:r>
          </w:p>
        </w:tc>
      </w:tr>
      <w:tr w:rsidR="00EF5781">
        <w:tblPrEx>
          <w:tblCellMar>
            <w:top w:w="0" w:type="dxa"/>
            <w:bottom w:w="0" w:type="dxa"/>
          </w:tblCellMar>
        </w:tblPrEx>
        <w:trPr>
          <w:jc w:val="center"/>
        </w:trPr>
        <w:tc>
          <w:tcPr>
            <w:tcW w:w="2160" w:type="dxa"/>
          </w:tcPr>
          <w:p w:rsidR="00EF5781" w:rsidRPr="008402A5" w:rsidRDefault="00EF5781" w:rsidP="008402A5">
            <w:pPr>
              <w:pStyle w:val="DefLabel"/>
            </w:pPr>
            <w:r w:rsidRPr="008402A5">
              <w:t>Contact Status</w:t>
            </w:r>
          </w:p>
        </w:tc>
        <w:tc>
          <w:tcPr>
            <w:tcW w:w="7920" w:type="dxa"/>
            <w:vAlign w:val="center"/>
          </w:tcPr>
          <w:p w:rsidR="00EF5781" w:rsidRDefault="00EF5781" w:rsidP="009F4175">
            <w:pPr>
              <w:pStyle w:val="DefDesc"/>
            </w:pPr>
            <w:r>
              <w:t>Information on the current state of contacts from CAB User’s AB that is provided by the CAB service and cannot be changed by the CAB User.</w:t>
            </w:r>
          </w:p>
        </w:tc>
      </w:tr>
      <w:tr w:rsidR="00EF5781">
        <w:tblPrEx>
          <w:tblCellMar>
            <w:top w:w="0" w:type="dxa"/>
            <w:bottom w:w="0" w:type="dxa"/>
          </w:tblCellMar>
        </w:tblPrEx>
        <w:trPr>
          <w:jc w:val="center"/>
        </w:trPr>
        <w:tc>
          <w:tcPr>
            <w:tcW w:w="2160" w:type="dxa"/>
          </w:tcPr>
          <w:p w:rsidR="00EF5781" w:rsidRPr="008402A5" w:rsidRDefault="00EF5781" w:rsidP="008402A5">
            <w:pPr>
              <w:pStyle w:val="DefLabel"/>
            </w:pPr>
            <w:r w:rsidRPr="008402A5">
              <w:t>Contact Subscription</w:t>
            </w:r>
          </w:p>
        </w:tc>
        <w:tc>
          <w:tcPr>
            <w:tcW w:w="7920" w:type="dxa"/>
            <w:vAlign w:val="center"/>
          </w:tcPr>
          <w:p w:rsidR="00EF5781" w:rsidRDefault="000829C0" w:rsidP="009F4175">
            <w:pPr>
              <w:pStyle w:val="DefDesc"/>
            </w:pPr>
            <w:r>
              <w:rPr>
                <w:lang w:eastAsia="ko-KR"/>
              </w:rPr>
              <w:t>Uses definition from</w:t>
            </w:r>
            <w:r w:rsidR="00EF5781" w:rsidRPr="00C85EBF">
              <w:rPr>
                <w:rFonts w:hint="eastAsia"/>
              </w:rPr>
              <w:t xml:space="preserve"> [</w:t>
            </w:r>
            <w:r w:rsidR="003F1959">
              <w:t>CAB 1.1 RD</w:t>
            </w:r>
            <w:r w:rsidR="00EF5781" w:rsidRPr="00C85EBF">
              <w:rPr>
                <w:rFonts w:hint="eastAsia"/>
              </w:rPr>
              <w:t>].</w:t>
            </w:r>
          </w:p>
        </w:tc>
      </w:tr>
      <w:tr w:rsidR="00EF5781" w:rsidTr="006F4A91">
        <w:tblPrEx>
          <w:tblCellMar>
            <w:top w:w="0" w:type="dxa"/>
            <w:bottom w:w="0" w:type="dxa"/>
          </w:tblCellMar>
        </w:tblPrEx>
        <w:trPr>
          <w:jc w:val="center"/>
        </w:trPr>
        <w:tc>
          <w:tcPr>
            <w:tcW w:w="2160" w:type="dxa"/>
            <w:vAlign w:val="center"/>
          </w:tcPr>
          <w:p w:rsidR="00EF5781" w:rsidRPr="008402A5" w:rsidRDefault="00EF5781" w:rsidP="008402A5">
            <w:pPr>
              <w:pStyle w:val="DefLabel"/>
            </w:pPr>
            <w:r w:rsidRPr="008402A5">
              <w:t>Contact View</w:t>
            </w:r>
          </w:p>
        </w:tc>
        <w:tc>
          <w:tcPr>
            <w:tcW w:w="7920" w:type="dxa"/>
            <w:vAlign w:val="center"/>
          </w:tcPr>
          <w:p w:rsidR="00EF5781" w:rsidRDefault="000829C0" w:rsidP="009F4175">
            <w:pPr>
              <w:pStyle w:val="DefDesc"/>
            </w:pPr>
            <w:r>
              <w:rPr>
                <w:lang w:eastAsia="ko-KR"/>
              </w:rPr>
              <w:t>Uses definition from</w:t>
            </w:r>
            <w:r w:rsidR="00EF5781" w:rsidRPr="00C85EBF">
              <w:rPr>
                <w:rFonts w:hint="eastAsia"/>
              </w:rPr>
              <w:t xml:space="preserve"> [</w:t>
            </w:r>
            <w:r w:rsidR="003F1959">
              <w:t>CAB 1.1 RD</w:t>
            </w:r>
            <w:r w:rsidR="00EF5781" w:rsidRPr="00C85EBF">
              <w:rPr>
                <w:rFonts w:hint="eastAsia"/>
              </w:rPr>
              <w:t>].</w:t>
            </w:r>
          </w:p>
        </w:tc>
      </w:tr>
      <w:tr w:rsidR="00EF5781">
        <w:tblPrEx>
          <w:tblCellMar>
            <w:top w:w="0" w:type="dxa"/>
            <w:bottom w:w="0" w:type="dxa"/>
          </w:tblCellMar>
        </w:tblPrEx>
        <w:trPr>
          <w:jc w:val="center"/>
        </w:trPr>
        <w:tc>
          <w:tcPr>
            <w:tcW w:w="2160" w:type="dxa"/>
          </w:tcPr>
          <w:p w:rsidR="00EF5781" w:rsidRPr="008402A5" w:rsidRDefault="00EF5781" w:rsidP="008402A5">
            <w:pPr>
              <w:pStyle w:val="DefLabel"/>
            </w:pPr>
            <w:r w:rsidRPr="008402A5">
              <w:t>DS Client</w:t>
            </w:r>
          </w:p>
        </w:tc>
        <w:tc>
          <w:tcPr>
            <w:tcW w:w="7920" w:type="dxa"/>
            <w:vAlign w:val="center"/>
          </w:tcPr>
          <w:p w:rsidR="00EF5781" w:rsidRDefault="000829C0" w:rsidP="000829C0">
            <w:pPr>
              <w:pStyle w:val="DefDesc"/>
            </w:pPr>
            <w:r>
              <w:rPr>
                <w:lang w:eastAsia="ko-KR"/>
              </w:rPr>
              <w:t>Uses definition of</w:t>
            </w:r>
            <w:r w:rsidR="00EF5781">
              <w:t xml:space="preserve"> </w:t>
            </w:r>
            <w:r w:rsidR="00E85C2F" w:rsidRPr="0033654C">
              <w:t>"</w:t>
            </w:r>
            <w:r w:rsidR="00EF5781">
              <w:t>Client</w:t>
            </w:r>
            <w:r w:rsidR="00E85C2F" w:rsidRPr="0033654C">
              <w:t>"</w:t>
            </w:r>
            <w:r w:rsidR="00EF5781">
              <w:t xml:space="preserve"> </w:t>
            </w:r>
            <w:r>
              <w:t xml:space="preserve">from </w:t>
            </w:r>
            <w:r w:rsidR="00EF5781">
              <w:t>[</w:t>
            </w:r>
            <w:r w:rsidR="00EF5781">
              <w:fldChar w:fldCharType="begin"/>
            </w:r>
            <w:r w:rsidR="00EF5781">
              <w:instrText xml:space="preserve"> REF  OMADS \h </w:instrText>
            </w:r>
            <w:r w:rsidR="008402A5">
              <w:instrText xml:space="preserve"> \* MERGEFORMAT </w:instrText>
            </w:r>
            <w:r w:rsidR="00EF5781">
              <w:fldChar w:fldCharType="separate"/>
            </w:r>
            <w:r w:rsidR="00523157">
              <w:t>OMA DS</w:t>
            </w:r>
            <w:r w:rsidR="00EF5781">
              <w:fldChar w:fldCharType="end"/>
            </w:r>
            <w:r w:rsidR="00EF5781">
              <w:t>]</w:t>
            </w:r>
          </w:p>
        </w:tc>
      </w:tr>
      <w:tr w:rsidR="00EF5781">
        <w:tblPrEx>
          <w:tblCellMar>
            <w:top w:w="0" w:type="dxa"/>
            <w:bottom w:w="0" w:type="dxa"/>
          </w:tblCellMar>
        </w:tblPrEx>
        <w:trPr>
          <w:jc w:val="center"/>
        </w:trPr>
        <w:tc>
          <w:tcPr>
            <w:tcW w:w="2160" w:type="dxa"/>
          </w:tcPr>
          <w:p w:rsidR="00EF5781" w:rsidRPr="008402A5" w:rsidRDefault="00EF5781" w:rsidP="008402A5">
            <w:pPr>
              <w:pStyle w:val="DefLabel"/>
            </w:pPr>
            <w:r w:rsidRPr="008402A5">
              <w:t>DS Server</w:t>
            </w:r>
          </w:p>
        </w:tc>
        <w:tc>
          <w:tcPr>
            <w:tcW w:w="7920" w:type="dxa"/>
            <w:vAlign w:val="center"/>
          </w:tcPr>
          <w:p w:rsidR="00EF5781" w:rsidRDefault="000829C0" w:rsidP="009F4175">
            <w:pPr>
              <w:pStyle w:val="DefDesc"/>
            </w:pPr>
            <w:r>
              <w:t xml:space="preserve">Uses definition of </w:t>
            </w:r>
            <w:r w:rsidR="00E85C2F" w:rsidRPr="0033654C">
              <w:t>"</w:t>
            </w:r>
            <w:r w:rsidR="00EF5781">
              <w:t>Server</w:t>
            </w:r>
            <w:r w:rsidR="00E85C2F" w:rsidRPr="0033654C">
              <w:t>"</w:t>
            </w:r>
            <w:r w:rsidR="00EF5781">
              <w:t xml:space="preserve"> </w:t>
            </w:r>
            <w:r>
              <w:t xml:space="preserve">from </w:t>
            </w:r>
            <w:r w:rsidR="00EF5781">
              <w:t>[</w:t>
            </w:r>
            <w:r w:rsidR="00EF5781" w:rsidRPr="009E131B">
              <w:fldChar w:fldCharType="begin"/>
            </w:r>
            <w:r w:rsidR="00EF5781" w:rsidRPr="009E131B">
              <w:instrText xml:space="preserve"> REF  OMADS \h </w:instrText>
            </w:r>
            <w:r w:rsidR="008402A5">
              <w:instrText xml:space="preserve"> \* MERGEFORMAT </w:instrText>
            </w:r>
            <w:r w:rsidR="00EF5781" w:rsidRPr="009E131B">
              <w:fldChar w:fldCharType="separate"/>
            </w:r>
            <w:r w:rsidR="00523157">
              <w:t>OMA DS</w:t>
            </w:r>
            <w:r w:rsidR="00EF5781" w:rsidRPr="009E131B">
              <w:fldChar w:fldCharType="end"/>
            </w:r>
            <w:r w:rsidR="00EF5781">
              <w:t>]</w:t>
            </w:r>
          </w:p>
        </w:tc>
      </w:tr>
      <w:tr w:rsidR="00EF5781">
        <w:tblPrEx>
          <w:tblCellMar>
            <w:top w:w="0" w:type="dxa"/>
            <w:bottom w:w="0" w:type="dxa"/>
          </w:tblCellMar>
        </w:tblPrEx>
        <w:trPr>
          <w:jc w:val="center"/>
        </w:trPr>
        <w:tc>
          <w:tcPr>
            <w:tcW w:w="2160" w:type="dxa"/>
          </w:tcPr>
          <w:p w:rsidR="00EF5781" w:rsidRPr="008402A5" w:rsidRDefault="00EF5781" w:rsidP="008402A5">
            <w:pPr>
              <w:pStyle w:val="DefLabel"/>
            </w:pPr>
            <w:r w:rsidRPr="008402A5">
              <w:rPr>
                <w:rFonts w:eastAsia="Malgun Gothic" w:hint="eastAsia"/>
              </w:rPr>
              <w:t>Enabler</w:t>
            </w:r>
          </w:p>
        </w:tc>
        <w:tc>
          <w:tcPr>
            <w:tcW w:w="7920" w:type="dxa"/>
            <w:vAlign w:val="center"/>
          </w:tcPr>
          <w:p w:rsidR="00EF5781" w:rsidRDefault="000829C0" w:rsidP="009F4175">
            <w:pPr>
              <w:pStyle w:val="DefDesc"/>
            </w:pPr>
            <w:r>
              <w:rPr>
                <w:lang w:eastAsia="ko-KR"/>
              </w:rPr>
              <w:t>Uses definition from</w:t>
            </w:r>
            <w:r w:rsidR="00EF5781">
              <w:rPr>
                <w:rFonts w:hint="eastAsia"/>
                <w:lang w:eastAsia="ko-KR"/>
              </w:rPr>
              <w:t xml:space="preserve"> [OMA</w:t>
            </w:r>
            <w:r w:rsidR="00EF5781">
              <w:rPr>
                <w:rFonts w:eastAsia="Malgun Gothic" w:hint="eastAsia"/>
                <w:lang w:eastAsia="ko-KR"/>
              </w:rPr>
              <w:t xml:space="preserve"> </w:t>
            </w:r>
            <w:r w:rsidR="00EF5781">
              <w:rPr>
                <w:rFonts w:hint="eastAsia"/>
                <w:lang w:eastAsia="ko-KR"/>
              </w:rPr>
              <w:t>DICT].</w:t>
            </w:r>
          </w:p>
        </w:tc>
      </w:tr>
      <w:tr w:rsidR="00EF5781">
        <w:tblPrEx>
          <w:tblCellMar>
            <w:top w:w="0" w:type="dxa"/>
            <w:bottom w:w="0" w:type="dxa"/>
          </w:tblCellMar>
        </w:tblPrEx>
        <w:trPr>
          <w:jc w:val="center"/>
        </w:trPr>
        <w:tc>
          <w:tcPr>
            <w:tcW w:w="2160" w:type="dxa"/>
          </w:tcPr>
          <w:p w:rsidR="00EF5781" w:rsidRPr="008402A5" w:rsidRDefault="00EF5781" w:rsidP="008402A5">
            <w:pPr>
              <w:pStyle w:val="DefLabel"/>
            </w:pPr>
            <w:r w:rsidRPr="008402A5">
              <w:t>External Directories</w:t>
            </w:r>
          </w:p>
        </w:tc>
        <w:tc>
          <w:tcPr>
            <w:tcW w:w="7920" w:type="dxa"/>
            <w:vAlign w:val="center"/>
          </w:tcPr>
          <w:p w:rsidR="00EF5781" w:rsidRDefault="00EF5781" w:rsidP="009F4175">
            <w:pPr>
              <w:pStyle w:val="DefDesc"/>
            </w:pPr>
            <w:r>
              <w:rPr>
                <w:rFonts w:hint="eastAsia"/>
                <w:lang w:eastAsia="zh-CN"/>
              </w:rPr>
              <w:t>N</w:t>
            </w:r>
            <w:r>
              <w:t>on-CAB data sources that are made available by the service provider (e.g. yellow pages, enterprise directories).</w:t>
            </w:r>
          </w:p>
        </w:tc>
      </w:tr>
      <w:tr w:rsidR="001A259C">
        <w:tblPrEx>
          <w:tblCellMar>
            <w:top w:w="0" w:type="dxa"/>
            <w:bottom w:w="0" w:type="dxa"/>
          </w:tblCellMar>
        </w:tblPrEx>
        <w:trPr>
          <w:jc w:val="center"/>
        </w:trPr>
        <w:tc>
          <w:tcPr>
            <w:tcW w:w="2160" w:type="dxa"/>
          </w:tcPr>
          <w:p w:rsidR="001A259C" w:rsidRPr="008402A5" w:rsidRDefault="001A259C" w:rsidP="008402A5">
            <w:pPr>
              <w:pStyle w:val="DefLabel"/>
            </w:pPr>
            <w:r w:rsidRPr="008402A5">
              <w:t>External Profile</w:t>
            </w:r>
          </w:p>
        </w:tc>
        <w:tc>
          <w:tcPr>
            <w:tcW w:w="7920" w:type="dxa"/>
            <w:vAlign w:val="center"/>
          </w:tcPr>
          <w:p w:rsidR="001A259C" w:rsidRDefault="000829C0" w:rsidP="009F4175">
            <w:pPr>
              <w:pStyle w:val="DefDesc"/>
              <w:rPr>
                <w:rFonts w:hint="eastAsia"/>
                <w:lang w:eastAsia="zh-CN"/>
              </w:rPr>
            </w:pPr>
            <w:r>
              <w:rPr>
                <w:lang w:eastAsia="ko-KR"/>
              </w:rPr>
              <w:t>Uses definition from</w:t>
            </w:r>
            <w:r w:rsidR="001A259C" w:rsidRPr="00C85EBF">
              <w:t xml:space="preserve"> [</w:t>
            </w:r>
            <w:r w:rsidR="001A259C">
              <w:t>CAB 1.1 RD</w:t>
            </w:r>
            <w:r w:rsidR="001A259C" w:rsidRPr="00C85EBF">
              <w:t>]</w:t>
            </w:r>
            <w:r w:rsidR="001A259C">
              <w:rPr>
                <w:rFonts w:hint="eastAsia"/>
                <w:lang w:eastAsia="zh-CN"/>
              </w:rPr>
              <w:t>.</w:t>
            </w:r>
          </w:p>
        </w:tc>
      </w:tr>
      <w:tr w:rsidR="00F46D4A">
        <w:tblPrEx>
          <w:tblCellMar>
            <w:top w:w="0" w:type="dxa"/>
            <w:bottom w:w="0" w:type="dxa"/>
          </w:tblCellMar>
        </w:tblPrEx>
        <w:trPr>
          <w:jc w:val="center"/>
        </w:trPr>
        <w:tc>
          <w:tcPr>
            <w:tcW w:w="2160" w:type="dxa"/>
          </w:tcPr>
          <w:p w:rsidR="00F46D4A" w:rsidRPr="008402A5" w:rsidRDefault="00F46D4A" w:rsidP="008402A5">
            <w:pPr>
              <w:pStyle w:val="DefLabel"/>
            </w:pPr>
            <w:proofErr w:type="spellStart"/>
            <w:r w:rsidRPr="008402A5">
              <w:t>Favorite</w:t>
            </w:r>
            <w:proofErr w:type="spellEnd"/>
            <w:r w:rsidRPr="008402A5">
              <w:t xml:space="preserve"> Contact</w:t>
            </w:r>
          </w:p>
        </w:tc>
        <w:tc>
          <w:tcPr>
            <w:tcW w:w="7920" w:type="dxa"/>
            <w:vAlign w:val="center"/>
          </w:tcPr>
          <w:p w:rsidR="00F46D4A" w:rsidRDefault="000829C0" w:rsidP="009F4175">
            <w:pPr>
              <w:pStyle w:val="DefDesc"/>
              <w:rPr>
                <w:rFonts w:hint="eastAsia"/>
                <w:lang w:eastAsia="zh-CN"/>
              </w:rPr>
            </w:pPr>
            <w:r>
              <w:rPr>
                <w:lang w:eastAsia="ko-KR"/>
              </w:rPr>
              <w:t>Uses definition from</w:t>
            </w:r>
            <w:r w:rsidR="00F46D4A" w:rsidRPr="00C85EBF">
              <w:rPr>
                <w:rFonts w:hint="eastAsia"/>
              </w:rPr>
              <w:t xml:space="preserve"> [</w:t>
            </w:r>
            <w:r w:rsidR="00F46D4A">
              <w:t>CAB 1.1 RD</w:t>
            </w:r>
            <w:r w:rsidR="00F46D4A" w:rsidRPr="00C85EBF">
              <w:rPr>
                <w:rFonts w:hint="eastAsia"/>
              </w:rPr>
              <w:t>].</w:t>
            </w:r>
          </w:p>
        </w:tc>
      </w:tr>
      <w:tr w:rsidR="00EF5781">
        <w:tblPrEx>
          <w:tblCellMar>
            <w:top w:w="0" w:type="dxa"/>
            <w:bottom w:w="0" w:type="dxa"/>
          </w:tblCellMar>
        </w:tblPrEx>
        <w:trPr>
          <w:jc w:val="center"/>
        </w:trPr>
        <w:tc>
          <w:tcPr>
            <w:tcW w:w="2160" w:type="dxa"/>
          </w:tcPr>
          <w:p w:rsidR="00EF5781" w:rsidRPr="008402A5" w:rsidRDefault="00EF5781" w:rsidP="008402A5">
            <w:pPr>
              <w:pStyle w:val="DefLabel"/>
            </w:pPr>
            <w:r w:rsidRPr="008402A5">
              <w:t>History Information</w:t>
            </w:r>
          </w:p>
        </w:tc>
        <w:tc>
          <w:tcPr>
            <w:tcW w:w="7920" w:type="dxa"/>
            <w:vAlign w:val="center"/>
          </w:tcPr>
          <w:p w:rsidR="00EF5781" w:rsidRDefault="000829C0" w:rsidP="009F4175">
            <w:pPr>
              <w:pStyle w:val="DefDesc"/>
              <w:rPr>
                <w:rFonts w:hint="eastAsia"/>
                <w:lang w:eastAsia="zh-CN"/>
              </w:rPr>
            </w:pPr>
            <w:r>
              <w:rPr>
                <w:lang w:eastAsia="ko-KR"/>
              </w:rPr>
              <w:t>Uses definition from</w:t>
            </w:r>
            <w:r w:rsidR="00EF5781">
              <w:rPr>
                <w:lang w:eastAsia="zh-CN"/>
              </w:rPr>
              <w:t xml:space="preserve"> [</w:t>
            </w:r>
            <w:r w:rsidR="00EF5781" w:rsidRPr="009E131B">
              <w:rPr>
                <w:lang w:eastAsia="zh-CN"/>
              </w:rPr>
              <w:fldChar w:fldCharType="begin"/>
            </w:r>
            <w:r w:rsidR="00EF5781" w:rsidRPr="009E131B">
              <w:rPr>
                <w:lang w:eastAsia="zh-CN"/>
              </w:rPr>
              <w:instrText xml:space="preserve"> REF  OMAXDM \h </w:instrText>
            </w:r>
            <w:r w:rsidR="00EF5781" w:rsidRPr="009E131B">
              <w:rPr>
                <w:lang w:eastAsia="zh-CN"/>
              </w:rPr>
            </w:r>
            <w:r w:rsidR="008402A5">
              <w:rPr>
                <w:lang w:eastAsia="zh-CN"/>
              </w:rPr>
              <w:instrText xml:space="preserve"> \* MERGEFORMAT </w:instrText>
            </w:r>
            <w:r w:rsidR="00EF5781" w:rsidRPr="009E131B">
              <w:rPr>
                <w:lang w:eastAsia="zh-CN"/>
              </w:rPr>
              <w:fldChar w:fldCharType="separate"/>
            </w:r>
            <w:r w:rsidR="00523157">
              <w:t>OMA XDM</w:t>
            </w:r>
            <w:r w:rsidR="00EF5781" w:rsidRPr="009E131B">
              <w:rPr>
                <w:lang w:eastAsia="zh-CN"/>
              </w:rPr>
              <w:fldChar w:fldCharType="end"/>
            </w:r>
            <w:r w:rsidR="00EF5781">
              <w:rPr>
                <w:lang w:eastAsia="zh-CN"/>
              </w:rPr>
              <w:t xml:space="preserve"> AD]</w:t>
            </w:r>
          </w:p>
        </w:tc>
      </w:tr>
      <w:tr w:rsidR="00EF5781">
        <w:tblPrEx>
          <w:tblCellMar>
            <w:top w:w="0" w:type="dxa"/>
            <w:bottom w:w="0" w:type="dxa"/>
          </w:tblCellMar>
        </w:tblPrEx>
        <w:trPr>
          <w:jc w:val="center"/>
        </w:trPr>
        <w:tc>
          <w:tcPr>
            <w:tcW w:w="2160" w:type="dxa"/>
          </w:tcPr>
          <w:p w:rsidR="00EF5781" w:rsidRPr="008402A5" w:rsidRDefault="00EF5781" w:rsidP="008402A5">
            <w:pPr>
              <w:pStyle w:val="DefLabel"/>
            </w:pPr>
            <w:r w:rsidRPr="008402A5">
              <w:t>Legacy Formats</w:t>
            </w:r>
          </w:p>
        </w:tc>
        <w:tc>
          <w:tcPr>
            <w:tcW w:w="7920" w:type="dxa"/>
            <w:vAlign w:val="center"/>
          </w:tcPr>
          <w:p w:rsidR="00EF5781" w:rsidRDefault="000829C0" w:rsidP="009F4175">
            <w:pPr>
              <w:pStyle w:val="DefDesc"/>
              <w:rPr>
                <w:rFonts w:hint="eastAsia"/>
                <w:lang w:eastAsia="zh-CN"/>
              </w:rPr>
            </w:pPr>
            <w:r>
              <w:rPr>
                <w:lang w:eastAsia="ko-KR"/>
              </w:rPr>
              <w:t>Uses definition from</w:t>
            </w:r>
            <w:r w:rsidR="00EF5781" w:rsidRPr="00C85EBF">
              <w:t xml:space="preserve"> [</w:t>
            </w:r>
            <w:r w:rsidR="003F1959">
              <w:t>CAB 1.1 RD</w:t>
            </w:r>
            <w:r w:rsidR="00EF5781" w:rsidRPr="00C85EBF">
              <w:t>]</w:t>
            </w:r>
            <w:r w:rsidR="00EF5781">
              <w:rPr>
                <w:rFonts w:hint="eastAsia"/>
                <w:lang w:eastAsia="zh-CN"/>
              </w:rPr>
              <w:t>.</w:t>
            </w:r>
          </w:p>
        </w:tc>
      </w:tr>
      <w:tr w:rsidR="00EF5781">
        <w:tblPrEx>
          <w:tblCellMar>
            <w:top w:w="0" w:type="dxa"/>
            <w:bottom w:w="0" w:type="dxa"/>
          </w:tblCellMar>
        </w:tblPrEx>
        <w:trPr>
          <w:jc w:val="center"/>
        </w:trPr>
        <w:tc>
          <w:tcPr>
            <w:tcW w:w="2160" w:type="dxa"/>
          </w:tcPr>
          <w:p w:rsidR="00EF5781" w:rsidRPr="008402A5" w:rsidRDefault="00EF5781" w:rsidP="008402A5">
            <w:pPr>
              <w:pStyle w:val="DefLabel"/>
            </w:pPr>
            <w:r w:rsidRPr="008402A5">
              <w:t>Management Object</w:t>
            </w:r>
          </w:p>
        </w:tc>
        <w:tc>
          <w:tcPr>
            <w:tcW w:w="7920" w:type="dxa"/>
            <w:vAlign w:val="center"/>
          </w:tcPr>
          <w:p w:rsidR="00EF5781" w:rsidRDefault="000829C0" w:rsidP="009F4175">
            <w:pPr>
              <w:pStyle w:val="DefDesc"/>
              <w:rPr>
                <w:rFonts w:hint="eastAsia"/>
                <w:lang w:eastAsia="zh-CN"/>
              </w:rPr>
            </w:pPr>
            <w:r>
              <w:rPr>
                <w:lang w:eastAsia="ko-KR"/>
              </w:rPr>
              <w:t>Uses definition from</w:t>
            </w:r>
            <w:r w:rsidR="00EF5781">
              <w:rPr>
                <w:lang w:eastAsia="zh-CN"/>
              </w:rPr>
              <w:t xml:space="preserve"> [</w:t>
            </w:r>
            <w:r w:rsidR="00EF5781">
              <w:rPr>
                <w:lang w:eastAsia="zh-CN"/>
              </w:rPr>
              <w:fldChar w:fldCharType="begin"/>
            </w:r>
            <w:r w:rsidR="00EF5781">
              <w:rPr>
                <w:lang w:eastAsia="zh-CN"/>
              </w:rPr>
              <w:instrText xml:space="preserve"> REF  OMADMTND \h </w:instrText>
            </w:r>
            <w:r w:rsidR="00EF5781">
              <w:rPr>
                <w:lang w:eastAsia="zh-CN"/>
              </w:rPr>
            </w:r>
            <w:r w:rsidR="008402A5">
              <w:rPr>
                <w:lang w:eastAsia="zh-CN"/>
              </w:rPr>
              <w:instrText xml:space="preserve"> \* MERGEFORMAT </w:instrText>
            </w:r>
            <w:r w:rsidR="00EF5781">
              <w:rPr>
                <w:lang w:eastAsia="zh-CN"/>
              </w:rPr>
              <w:fldChar w:fldCharType="separate"/>
            </w:r>
            <w:r w:rsidR="00523157">
              <w:rPr>
                <w:szCs w:val="18"/>
              </w:rPr>
              <w:t>OMA DM TND</w:t>
            </w:r>
            <w:r w:rsidR="00EF5781">
              <w:rPr>
                <w:lang w:eastAsia="zh-CN"/>
              </w:rPr>
              <w:fldChar w:fldCharType="end"/>
            </w:r>
            <w:r w:rsidR="00EF5781">
              <w:rPr>
                <w:lang w:eastAsia="zh-CN"/>
              </w:rPr>
              <w:t>]</w:t>
            </w:r>
          </w:p>
        </w:tc>
      </w:tr>
      <w:tr w:rsidR="00EF5781">
        <w:tblPrEx>
          <w:tblCellMar>
            <w:top w:w="0" w:type="dxa"/>
            <w:bottom w:w="0" w:type="dxa"/>
          </w:tblCellMar>
        </w:tblPrEx>
        <w:trPr>
          <w:jc w:val="center"/>
        </w:trPr>
        <w:tc>
          <w:tcPr>
            <w:tcW w:w="2160" w:type="dxa"/>
          </w:tcPr>
          <w:p w:rsidR="00EF5781" w:rsidRPr="008402A5" w:rsidRDefault="00EF5781" w:rsidP="008402A5">
            <w:pPr>
              <w:pStyle w:val="DefLabel"/>
            </w:pPr>
            <w:r w:rsidRPr="008402A5">
              <w:t xml:space="preserve">Non-CAB </w:t>
            </w:r>
            <w:r w:rsidRPr="008402A5">
              <w:rPr>
                <w:rFonts w:eastAsia="Malgun Gothic" w:hint="eastAsia"/>
              </w:rPr>
              <w:t>a</w:t>
            </w:r>
            <w:r w:rsidRPr="008402A5">
              <w:t xml:space="preserve">ddress </w:t>
            </w:r>
            <w:r w:rsidRPr="008402A5">
              <w:rPr>
                <w:rFonts w:eastAsia="Malgun Gothic" w:hint="eastAsia"/>
              </w:rPr>
              <w:t>b</w:t>
            </w:r>
            <w:r w:rsidRPr="008402A5">
              <w:t xml:space="preserve">ook </w:t>
            </w:r>
            <w:r w:rsidRPr="008402A5">
              <w:rPr>
                <w:rFonts w:eastAsia="Malgun Gothic"/>
              </w:rPr>
              <w:t>s</w:t>
            </w:r>
            <w:r w:rsidRPr="008402A5">
              <w:t>ystem</w:t>
            </w:r>
          </w:p>
        </w:tc>
        <w:tc>
          <w:tcPr>
            <w:tcW w:w="7920" w:type="dxa"/>
            <w:vAlign w:val="center"/>
          </w:tcPr>
          <w:p w:rsidR="00EF5781" w:rsidRDefault="00EF5781" w:rsidP="009F4175">
            <w:pPr>
              <w:pStyle w:val="DefDesc"/>
              <w:rPr>
                <w:rFonts w:hint="eastAsia"/>
                <w:lang w:eastAsia="zh-CN"/>
              </w:rPr>
            </w:pPr>
            <w:r>
              <w:t>An address book system that does not comply with CAB Enabler.</w:t>
            </w:r>
          </w:p>
        </w:tc>
      </w:tr>
      <w:tr w:rsidR="00EF5781">
        <w:tblPrEx>
          <w:tblCellMar>
            <w:top w:w="0" w:type="dxa"/>
            <w:bottom w:w="0" w:type="dxa"/>
          </w:tblCellMar>
        </w:tblPrEx>
        <w:trPr>
          <w:jc w:val="center"/>
        </w:trPr>
        <w:tc>
          <w:tcPr>
            <w:tcW w:w="2160" w:type="dxa"/>
          </w:tcPr>
          <w:p w:rsidR="00EF5781" w:rsidRPr="008402A5" w:rsidRDefault="00EF5781" w:rsidP="008402A5">
            <w:pPr>
              <w:pStyle w:val="DefLabel"/>
            </w:pPr>
            <w:r w:rsidRPr="008402A5">
              <w:rPr>
                <w:rFonts w:hint="eastAsia"/>
              </w:rPr>
              <w:t>Non-CAB User</w:t>
            </w:r>
          </w:p>
        </w:tc>
        <w:tc>
          <w:tcPr>
            <w:tcW w:w="7920" w:type="dxa"/>
            <w:vAlign w:val="center"/>
          </w:tcPr>
          <w:p w:rsidR="00EF5781" w:rsidRDefault="00EF5781" w:rsidP="009F4175">
            <w:pPr>
              <w:pStyle w:val="DefDesc"/>
              <w:rPr>
                <w:rFonts w:hint="eastAsia"/>
                <w:lang w:eastAsia="zh-CN"/>
              </w:rPr>
            </w:pPr>
            <w:r>
              <w:rPr>
                <w:rFonts w:eastAsia="Malgun Gothic"/>
                <w:lang w:eastAsia="ko-KR"/>
              </w:rPr>
              <w:t>A</w:t>
            </w:r>
            <w:r>
              <w:rPr>
                <w:rFonts w:eastAsia="Malgun Gothic" w:hint="eastAsia"/>
                <w:lang w:eastAsia="ko-KR"/>
              </w:rPr>
              <w:t xml:space="preserve"> user of a service that does not conforms to the CAB Enabler.</w:t>
            </w:r>
          </w:p>
        </w:tc>
      </w:tr>
      <w:tr w:rsidR="00EF5781">
        <w:tblPrEx>
          <w:tblCellMar>
            <w:top w:w="0" w:type="dxa"/>
            <w:bottom w:w="0" w:type="dxa"/>
          </w:tblCellMar>
        </w:tblPrEx>
        <w:trPr>
          <w:jc w:val="center"/>
        </w:trPr>
        <w:tc>
          <w:tcPr>
            <w:tcW w:w="2160" w:type="dxa"/>
          </w:tcPr>
          <w:p w:rsidR="00EF5781" w:rsidRPr="008402A5" w:rsidRDefault="00EF5781" w:rsidP="008402A5">
            <w:pPr>
              <w:pStyle w:val="DefLabel"/>
            </w:pPr>
            <w:r w:rsidRPr="008402A5">
              <w:lastRenderedPageBreak/>
              <w:t>Personal Contact Card</w:t>
            </w:r>
          </w:p>
        </w:tc>
        <w:tc>
          <w:tcPr>
            <w:tcW w:w="7920" w:type="dxa"/>
            <w:vAlign w:val="center"/>
          </w:tcPr>
          <w:p w:rsidR="00EF5781" w:rsidRDefault="000829C0" w:rsidP="009F4175">
            <w:pPr>
              <w:pStyle w:val="DefDesc"/>
              <w:rPr>
                <w:rFonts w:hint="eastAsia"/>
                <w:lang w:eastAsia="zh-CN"/>
              </w:rPr>
            </w:pPr>
            <w:r>
              <w:rPr>
                <w:lang w:eastAsia="ko-KR"/>
              </w:rPr>
              <w:t>Uses definition from</w:t>
            </w:r>
            <w:r w:rsidR="00EF5781" w:rsidRPr="00C85EBF">
              <w:rPr>
                <w:rFonts w:hint="eastAsia"/>
              </w:rPr>
              <w:t xml:space="preserve"> [</w:t>
            </w:r>
            <w:r w:rsidR="003F1959">
              <w:t>CAB 1.1 RD</w:t>
            </w:r>
            <w:r w:rsidR="00EF5781" w:rsidRPr="00C85EBF">
              <w:rPr>
                <w:rFonts w:hint="eastAsia"/>
              </w:rPr>
              <w:t>]</w:t>
            </w:r>
            <w:r w:rsidR="00EF5781">
              <w:rPr>
                <w:rFonts w:hint="eastAsia"/>
                <w:lang w:eastAsia="zh-CN"/>
              </w:rPr>
              <w:t>.</w:t>
            </w:r>
          </w:p>
        </w:tc>
      </w:tr>
      <w:tr w:rsidR="00EF5781">
        <w:tblPrEx>
          <w:tblCellMar>
            <w:top w:w="0" w:type="dxa"/>
            <w:bottom w:w="0" w:type="dxa"/>
          </w:tblCellMar>
        </w:tblPrEx>
        <w:trPr>
          <w:jc w:val="center"/>
        </w:trPr>
        <w:tc>
          <w:tcPr>
            <w:tcW w:w="2160" w:type="dxa"/>
          </w:tcPr>
          <w:p w:rsidR="00EF5781" w:rsidRPr="008402A5" w:rsidRDefault="00EF5781" w:rsidP="008402A5">
            <w:pPr>
              <w:pStyle w:val="DefLabel"/>
            </w:pPr>
            <w:r w:rsidRPr="008402A5">
              <w:rPr>
                <w:rFonts w:eastAsia="Malgun Gothic" w:hint="eastAsia"/>
              </w:rPr>
              <w:t>PCC Document</w:t>
            </w:r>
          </w:p>
        </w:tc>
        <w:tc>
          <w:tcPr>
            <w:tcW w:w="7920" w:type="dxa"/>
            <w:vAlign w:val="center"/>
          </w:tcPr>
          <w:p w:rsidR="00EF5781" w:rsidRDefault="00EF5781" w:rsidP="009F4175">
            <w:pPr>
              <w:pStyle w:val="DefDesc"/>
              <w:rPr>
                <w:rFonts w:hint="eastAsia"/>
                <w:lang w:eastAsia="zh-CN"/>
              </w:rPr>
            </w:pPr>
            <w:r w:rsidRPr="002F7B97">
              <w:t xml:space="preserve">An XDM Document containing </w:t>
            </w:r>
            <w:r>
              <w:rPr>
                <w:rFonts w:eastAsia="Malgun Gothic" w:hint="eastAsia"/>
                <w:lang w:eastAsia="ko-KR"/>
              </w:rPr>
              <w:t>PCC.</w:t>
            </w:r>
          </w:p>
        </w:tc>
      </w:tr>
      <w:tr w:rsidR="00EF5781">
        <w:tblPrEx>
          <w:tblCellMar>
            <w:top w:w="0" w:type="dxa"/>
            <w:bottom w:w="0" w:type="dxa"/>
          </w:tblCellMar>
        </w:tblPrEx>
        <w:trPr>
          <w:jc w:val="center"/>
        </w:trPr>
        <w:tc>
          <w:tcPr>
            <w:tcW w:w="2160" w:type="dxa"/>
          </w:tcPr>
          <w:p w:rsidR="00EF5781" w:rsidRPr="008402A5" w:rsidRDefault="00EF5781" w:rsidP="008402A5">
            <w:pPr>
              <w:pStyle w:val="DefLabel"/>
            </w:pPr>
            <w:r w:rsidRPr="008402A5">
              <w:t>Published Contact Card</w:t>
            </w:r>
          </w:p>
        </w:tc>
        <w:tc>
          <w:tcPr>
            <w:tcW w:w="7920" w:type="dxa"/>
            <w:vAlign w:val="center"/>
          </w:tcPr>
          <w:p w:rsidR="00EF5781" w:rsidRDefault="000829C0" w:rsidP="009F4175">
            <w:pPr>
              <w:pStyle w:val="DefDesc"/>
              <w:rPr>
                <w:rFonts w:hint="eastAsia"/>
                <w:lang w:eastAsia="zh-CN"/>
              </w:rPr>
            </w:pPr>
            <w:r>
              <w:rPr>
                <w:lang w:eastAsia="ko-KR"/>
              </w:rPr>
              <w:t>Uses definition from</w:t>
            </w:r>
            <w:r w:rsidR="00EF5781" w:rsidRPr="00C85EBF">
              <w:rPr>
                <w:rFonts w:hint="eastAsia"/>
              </w:rPr>
              <w:t xml:space="preserve"> [</w:t>
            </w:r>
            <w:r w:rsidR="003F1959">
              <w:t>CAB 1.1 RD</w:t>
            </w:r>
            <w:r w:rsidR="00EF5781" w:rsidRPr="00C85EBF">
              <w:rPr>
                <w:rFonts w:hint="eastAsia"/>
              </w:rPr>
              <w:t>]</w:t>
            </w:r>
            <w:r w:rsidR="00EF5781">
              <w:rPr>
                <w:rFonts w:hint="eastAsia"/>
                <w:lang w:eastAsia="zh-CN"/>
              </w:rPr>
              <w:t>.</w:t>
            </w:r>
          </w:p>
        </w:tc>
      </w:tr>
      <w:tr w:rsidR="00EF5781">
        <w:tblPrEx>
          <w:tblCellMar>
            <w:top w:w="0" w:type="dxa"/>
            <w:bottom w:w="0" w:type="dxa"/>
          </w:tblCellMar>
        </w:tblPrEx>
        <w:trPr>
          <w:jc w:val="center"/>
        </w:trPr>
        <w:tc>
          <w:tcPr>
            <w:tcW w:w="2160" w:type="dxa"/>
          </w:tcPr>
          <w:p w:rsidR="00EF5781" w:rsidRPr="008402A5" w:rsidRDefault="00EF5781" w:rsidP="008402A5">
            <w:pPr>
              <w:pStyle w:val="DefLabel"/>
            </w:pPr>
            <w:r w:rsidRPr="008402A5">
              <w:rPr>
                <w:rFonts w:eastAsia="Malgun Gothic" w:hint="eastAsia"/>
              </w:rPr>
              <w:t>Service Provider</w:t>
            </w:r>
          </w:p>
        </w:tc>
        <w:tc>
          <w:tcPr>
            <w:tcW w:w="7920" w:type="dxa"/>
            <w:vAlign w:val="center"/>
          </w:tcPr>
          <w:p w:rsidR="00EF5781" w:rsidRDefault="000829C0" w:rsidP="009F4175">
            <w:pPr>
              <w:pStyle w:val="DefDesc"/>
              <w:rPr>
                <w:rFonts w:hint="eastAsia"/>
                <w:lang w:eastAsia="zh-CN"/>
              </w:rPr>
            </w:pPr>
            <w:r>
              <w:rPr>
                <w:lang w:eastAsia="ko-KR"/>
              </w:rPr>
              <w:t>Uses definition from</w:t>
            </w:r>
            <w:r w:rsidR="00EF5781">
              <w:rPr>
                <w:rFonts w:hint="eastAsia"/>
                <w:lang w:eastAsia="ko-KR"/>
              </w:rPr>
              <w:t xml:space="preserve"> [OMA</w:t>
            </w:r>
            <w:r w:rsidR="00EF5781">
              <w:rPr>
                <w:rFonts w:eastAsia="Malgun Gothic" w:hint="eastAsia"/>
                <w:lang w:eastAsia="ko-KR"/>
              </w:rPr>
              <w:t xml:space="preserve"> </w:t>
            </w:r>
            <w:r w:rsidR="00EF5781">
              <w:rPr>
                <w:rFonts w:hint="eastAsia"/>
                <w:lang w:eastAsia="ko-KR"/>
              </w:rPr>
              <w:t>DICT].</w:t>
            </w:r>
          </w:p>
        </w:tc>
      </w:tr>
      <w:tr w:rsidR="00EF5781">
        <w:tblPrEx>
          <w:tblCellMar>
            <w:top w:w="0" w:type="dxa"/>
            <w:bottom w:w="0" w:type="dxa"/>
          </w:tblCellMar>
        </w:tblPrEx>
        <w:trPr>
          <w:jc w:val="center"/>
        </w:trPr>
        <w:tc>
          <w:tcPr>
            <w:tcW w:w="2160" w:type="dxa"/>
          </w:tcPr>
          <w:p w:rsidR="00EF5781" w:rsidRPr="008402A5" w:rsidRDefault="00EF5781" w:rsidP="008402A5">
            <w:pPr>
              <w:pStyle w:val="DefLabel"/>
            </w:pPr>
            <w:r w:rsidRPr="008402A5">
              <w:rPr>
                <w:rFonts w:hint="eastAsia"/>
              </w:rPr>
              <w:t>Subscription Proxy</w:t>
            </w:r>
          </w:p>
        </w:tc>
        <w:tc>
          <w:tcPr>
            <w:tcW w:w="7920" w:type="dxa"/>
            <w:vAlign w:val="center"/>
          </w:tcPr>
          <w:p w:rsidR="00EF5781" w:rsidRDefault="000829C0" w:rsidP="009F4175">
            <w:pPr>
              <w:pStyle w:val="DefDesc"/>
              <w:rPr>
                <w:rFonts w:hint="eastAsia"/>
                <w:lang w:eastAsia="zh-CN"/>
              </w:rPr>
            </w:pPr>
            <w:r>
              <w:rPr>
                <w:lang w:eastAsia="ko-KR"/>
              </w:rPr>
              <w:t>Uses definition from</w:t>
            </w:r>
            <w:r w:rsidR="00EF5781">
              <w:rPr>
                <w:rFonts w:hint="eastAsia"/>
                <w:lang w:eastAsia="ko-KR"/>
              </w:rPr>
              <w:t xml:space="preserve"> [OMA XDM AD].</w:t>
            </w:r>
          </w:p>
        </w:tc>
      </w:tr>
      <w:tr w:rsidR="00F46D4A">
        <w:tblPrEx>
          <w:tblCellMar>
            <w:top w:w="0" w:type="dxa"/>
            <w:bottom w:w="0" w:type="dxa"/>
          </w:tblCellMar>
        </w:tblPrEx>
        <w:trPr>
          <w:jc w:val="center"/>
        </w:trPr>
        <w:tc>
          <w:tcPr>
            <w:tcW w:w="2160" w:type="dxa"/>
          </w:tcPr>
          <w:p w:rsidR="00F46D4A" w:rsidRPr="008402A5" w:rsidRDefault="00F46D4A" w:rsidP="008402A5">
            <w:pPr>
              <w:pStyle w:val="DefLabel"/>
              <w:rPr>
                <w:rFonts w:hint="eastAsia"/>
              </w:rPr>
            </w:pPr>
            <w:r w:rsidRPr="008402A5">
              <w:t>Usage Information</w:t>
            </w:r>
          </w:p>
        </w:tc>
        <w:tc>
          <w:tcPr>
            <w:tcW w:w="7920" w:type="dxa"/>
            <w:vAlign w:val="center"/>
          </w:tcPr>
          <w:p w:rsidR="00F46D4A" w:rsidRDefault="000829C0" w:rsidP="009F4175">
            <w:pPr>
              <w:pStyle w:val="DefDesc"/>
              <w:rPr>
                <w:rFonts w:hint="eastAsia"/>
                <w:lang w:eastAsia="ko-KR"/>
              </w:rPr>
            </w:pPr>
            <w:r>
              <w:rPr>
                <w:lang w:eastAsia="ko-KR"/>
              </w:rPr>
              <w:t>Uses definition from</w:t>
            </w:r>
            <w:r w:rsidR="00F46D4A" w:rsidRPr="00C85EBF">
              <w:rPr>
                <w:rFonts w:hint="eastAsia"/>
              </w:rPr>
              <w:t xml:space="preserve"> [</w:t>
            </w:r>
            <w:r w:rsidR="00F46D4A">
              <w:t>CAB 1.1 RD</w:t>
            </w:r>
            <w:r w:rsidR="00F46D4A" w:rsidRPr="00C85EBF">
              <w:rPr>
                <w:rFonts w:hint="eastAsia"/>
              </w:rPr>
              <w:t>].</w:t>
            </w:r>
          </w:p>
        </w:tc>
      </w:tr>
      <w:tr w:rsidR="00EF5781">
        <w:tblPrEx>
          <w:tblCellMar>
            <w:top w:w="0" w:type="dxa"/>
            <w:bottom w:w="0" w:type="dxa"/>
          </w:tblCellMar>
        </w:tblPrEx>
        <w:trPr>
          <w:jc w:val="center"/>
        </w:trPr>
        <w:tc>
          <w:tcPr>
            <w:tcW w:w="2160" w:type="dxa"/>
          </w:tcPr>
          <w:p w:rsidR="00EF5781" w:rsidRPr="008402A5" w:rsidRDefault="00EF5781" w:rsidP="008402A5">
            <w:pPr>
              <w:pStyle w:val="DefLabel"/>
            </w:pPr>
            <w:r w:rsidRPr="008402A5">
              <w:rPr>
                <w:rFonts w:hint="eastAsia"/>
              </w:rPr>
              <w:t>XDM</w:t>
            </w:r>
            <w:r w:rsidRPr="008402A5">
              <w:t>C</w:t>
            </w:r>
          </w:p>
        </w:tc>
        <w:tc>
          <w:tcPr>
            <w:tcW w:w="7920" w:type="dxa"/>
            <w:vAlign w:val="center"/>
          </w:tcPr>
          <w:p w:rsidR="00EF5781" w:rsidRDefault="000829C0" w:rsidP="009F4175">
            <w:pPr>
              <w:pStyle w:val="DefDesc"/>
              <w:rPr>
                <w:rFonts w:hint="eastAsia"/>
                <w:lang w:eastAsia="zh-CN"/>
              </w:rPr>
            </w:pPr>
            <w:r>
              <w:rPr>
                <w:lang w:eastAsia="ko-KR"/>
              </w:rPr>
              <w:t>Uses definition from</w:t>
            </w:r>
            <w:r w:rsidR="00EF5781">
              <w:rPr>
                <w:rFonts w:eastAsia="Malgun Gothic" w:hint="eastAsia"/>
                <w:lang w:eastAsia="ko-KR"/>
              </w:rPr>
              <w:t xml:space="preserve"> [</w:t>
            </w:r>
            <w:r w:rsidR="00EF5781" w:rsidRPr="009E131B">
              <w:rPr>
                <w:rFonts w:eastAsia="Malgun Gothic"/>
                <w:lang w:eastAsia="ko-KR"/>
              </w:rPr>
              <w:fldChar w:fldCharType="begin"/>
            </w:r>
            <w:r w:rsidR="00EF5781" w:rsidRPr="009E131B">
              <w:rPr>
                <w:rFonts w:eastAsia="Malgun Gothic"/>
                <w:lang w:eastAsia="ko-KR"/>
              </w:rPr>
              <w:instrText xml:space="preserve"> REF  OMAXDM \h </w:instrText>
            </w:r>
            <w:r w:rsidR="00EF5781" w:rsidRPr="009E131B">
              <w:rPr>
                <w:rFonts w:eastAsia="Malgun Gothic"/>
                <w:lang w:eastAsia="ko-KR"/>
              </w:rPr>
            </w:r>
            <w:r w:rsidR="008402A5">
              <w:rPr>
                <w:rFonts w:eastAsia="Malgun Gothic"/>
                <w:lang w:eastAsia="ko-KR"/>
              </w:rPr>
              <w:instrText xml:space="preserve"> \* MERGEFORMAT </w:instrText>
            </w:r>
            <w:r w:rsidR="00EF5781" w:rsidRPr="009E131B">
              <w:rPr>
                <w:rFonts w:eastAsia="Malgun Gothic"/>
                <w:lang w:eastAsia="ko-KR"/>
              </w:rPr>
              <w:fldChar w:fldCharType="separate"/>
            </w:r>
            <w:r w:rsidR="00523157">
              <w:t>OMA XDM</w:t>
            </w:r>
            <w:r w:rsidR="00EF5781" w:rsidRPr="009E131B">
              <w:rPr>
                <w:rFonts w:eastAsia="Malgun Gothic"/>
                <w:lang w:eastAsia="ko-KR"/>
              </w:rPr>
              <w:fldChar w:fldCharType="end"/>
            </w:r>
            <w:r w:rsidR="00EF5781">
              <w:rPr>
                <w:rFonts w:eastAsia="Malgun Gothic"/>
                <w:lang w:eastAsia="ko-KR"/>
              </w:rPr>
              <w:t xml:space="preserve"> AD</w:t>
            </w:r>
            <w:r w:rsidR="00EF5781">
              <w:rPr>
                <w:rFonts w:eastAsia="Malgun Gothic" w:hint="eastAsia"/>
                <w:lang w:eastAsia="ko-KR"/>
              </w:rPr>
              <w:t>].</w:t>
            </w:r>
          </w:p>
        </w:tc>
      </w:tr>
      <w:tr w:rsidR="00EF5781">
        <w:tblPrEx>
          <w:tblCellMar>
            <w:top w:w="0" w:type="dxa"/>
            <w:bottom w:w="0" w:type="dxa"/>
          </w:tblCellMar>
        </w:tblPrEx>
        <w:trPr>
          <w:jc w:val="center"/>
        </w:trPr>
        <w:tc>
          <w:tcPr>
            <w:tcW w:w="2160" w:type="dxa"/>
          </w:tcPr>
          <w:p w:rsidR="00EF5781" w:rsidRPr="008402A5" w:rsidRDefault="00EF5781" w:rsidP="008402A5">
            <w:pPr>
              <w:pStyle w:val="DefLabel"/>
            </w:pPr>
            <w:r w:rsidRPr="008402A5">
              <w:rPr>
                <w:rFonts w:hint="eastAsia"/>
              </w:rPr>
              <w:t xml:space="preserve">XDM </w:t>
            </w:r>
            <w:r w:rsidRPr="008402A5">
              <w:t>Agent</w:t>
            </w:r>
          </w:p>
        </w:tc>
        <w:tc>
          <w:tcPr>
            <w:tcW w:w="7920" w:type="dxa"/>
            <w:vAlign w:val="center"/>
          </w:tcPr>
          <w:p w:rsidR="00EF5781" w:rsidRDefault="000829C0" w:rsidP="009F4175">
            <w:pPr>
              <w:pStyle w:val="DefDesc"/>
              <w:rPr>
                <w:rFonts w:hint="eastAsia"/>
                <w:lang w:eastAsia="zh-CN"/>
              </w:rPr>
            </w:pPr>
            <w:r>
              <w:rPr>
                <w:lang w:eastAsia="ko-KR"/>
              </w:rPr>
              <w:t>Uses definition from</w:t>
            </w:r>
            <w:r w:rsidR="00EF5781">
              <w:rPr>
                <w:rFonts w:eastAsia="Malgun Gothic" w:hint="eastAsia"/>
                <w:lang w:eastAsia="ko-KR"/>
              </w:rPr>
              <w:t xml:space="preserve"> [</w:t>
            </w:r>
            <w:r w:rsidR="00EF5781" w:rsidRPr="009E131B">
              <w:rPr>
                <w:rFonts w:eastAsia="Malgun Gothic"/>
                <w:lang w:eastAsia="ko-KR"/>
              </w:rPr>
              <w:fldChar w:fldCharType="begin"/>
            </w:r>
            <w:r w:rsidR="00EF5781" w:rsidRPr="009E131B">
              <w:rPr>
                <w:rFonts w:eastAsia="Malgun Gothic"/>
                <w:lang w:eastAsia="ko-KR"/>
              </w:rPr>
              <w:instrText xml:space="preserve"> REF  OMAXDM \h </w:instrText>
            </w:r>
            <w:r w:rsidR="00EF5781" w:rsidRPr="009E131B">
              <w:rPr>
                <w:rFonts w:eastAsia="Malgun Gothic"/>
                <w:lang w:eastAsia="ko-KR"/>
              </w:rPr>
            </w:r>
            <w:r w:rsidR="008402A5">
              <w:rPr>
                <w:rFonts w:eastAsia="Malgun Gothic"/>
                <w:lang w:eastAsia="ko-KR"/>
              </w:rPr>
              <w:instrText xml:space="preserve"> \* MERGEFORMAT </w:instrText>
            </w:r>
            <w:r w:rsidR="00EF5781" w:rsidRPr="009E131B">
              <w:rPr>
                <w:rFonts w:eastAsia="Malgun Gothic"/>
                <w:lang w:eastAsia="ko-KR"/>
              </w:rPr>
              <w:fldChar w:fldCharType="separate"/>
            </w:r>
            <w:r w:rsidR="00523157">
              <w:t>OMA XDM</w:t>
            </w:r>
            <w:r w:rsidR="00EF5781" w:rsidRPr="009E131B">
              <w:rPr>
                <w:rFonts w:eastAsia="Malgun Gothic"/>
                <w:lang w:eastAsia="ko-KR"/>
              </w:rPr>
              <w:fldChar w:fldCharType="end"/>
            </w:r>
            <w:r w:rsidR="00EF5781">
              <w:rPr>
                <w:rFonts w:eastAsia="Malgun Gothic"/>
                <w:lang w:eastAsia="ko-KR"/>
              </w:rPr>
              <w:t xml:space="preserve"> AD</w:t>
            </w:r>
            <w:r w:rsidR="00EF5781">
              <w:rPr>
                <w:rFonts w:eastAsia="Malgun Gothic" w:hint="eastAsia"/>
                <w:lang w:eastAsia="ko-KR"/>
              </w:rPr>
              <w:t>].</w:t>
            </w:r>
          </w:p>
        </w:tc>
      </w:tr>
      <w:tr w:rsidR="00EF5781">
        <w:tblPrEx>
          <w:tblCellMar>
            <w:top w:w="0" w:type="dxa"/>
            <w:bottom w:w="0" w:type="dxa"/>
          </w:tblCellMar>
        </w:tblPrEx>
        <w:trPr>
          <w:jc w:val="center"/>
        </w:trPr>
        <w:tc>
          <w:tcPr>
            <w:tcW w:w="2160" w:type="dxa"/>
          </w:tcPr>
          <w:p w:rsidR="00EF5781" w:rsidRPr="008402A5" w:rsidRDefault="00EF5781" w:rsidP="008402A5">
            <w:pPr>
              <w:pStyle w:val="DefLabel"/>
            </w:pPr>
            <w:r w:rsidRPr="008402A5">
              <w:rPr>
                <w:rFonts w:hint="eastAsia"/>
              </w:rPr>
              <w:t>XDM Document</w:t>
            </w:r>
          </w:p>
        </w:tc>
        <w:tc>
          <w:tcPr>
            <w:tcW w:w="7920" w:type="dxa"/>
            <w:vAlign w:val="center"/>
          </w:tcPr>
          <w:p w:rsidR="00EF5781" w:rsidRDefault="000829C0" w:rsidP="009F4175">
            <w:pPr>
              <w:pStyle w:val="DefDesc"/>
              <w:rPr>
                <w:rFonts w:hint="eastAsia"/>
                <w:lang w:eastAsia="zh-CN"/>
              </w:rPr>
            </w:pPr>
            <w:r>
              <w:rPr>
                <w:lang w:eastAsia="ko-KR"/>
              </w:rPr>
              <w:t>Uses definition from</w:t>
            </w:r>
            <w:r w:rsidR="00EF5781">
              <w:rPr>
                <w:rFonts w:hint="eastAsia"/>
                <w:lang w:eastAsia="ko-KR"/>
              </w:rPr>
              <w:t xml:space="preserve"> [OMA XDM </w:t>
            </w:r>
            <w:r w:rsidR="00EF5781">
              <w:rPr>
                <w:rFonts w:eastAsia="Malgun Gothic" w:hint="eastAsia"/>
                <w:lang w:eastAsia="ko-KR"/>
              </w:rPr>
              <w:t>A</w:t>
            </w:r>
            <w:r w:rsidR="00EF5781">
              <w:rPr>
                <w:rFonts w:hint="eastAsia"/>
                <w:lang w:eastAsia="ko-KR"/>
              </w:rPr>
              <w:t>D]</w:t>
            </w:r>
          </w:p>
        </w:tc>
      </w:tr>
      <w:tr w:rsidR="00EF5781">
        <w:tblPrEx>
          <w:tblCellMar>
            <w:top w:w="0" w:type="dxa"/>
            <w:bottom w:w="0" w:type="dxa"/>
          </w:tblCellMar>
        </w:tblPrEx>
        <w:trPr>
          <w:jc w:val="center"/>
        </w:trPr>
        <w:tc>
          <w:tcPr>
            <w:tcW w:w="2160" w:type="dxa"/>
          </w:tcPr>
          <w:p w:rsidR="00EF5781" w:rsidRPr="008402A5" w:rsidRDefault="00EF5781" w:rsidP="008402A5">
            <w:pPr>
              <w:pStyle w:val="DefLabel"/>
            </w:pPr>
            <w:r w:rsidRPr="008402A5">
              <w:rPr>
                <w:rFonts w:eastAsia="Malgun Gothic" w:hint="eastAsia"/>
              </w:rPr>
              <w:t>XDMS</w:t>
            </w:r>
          </w:p>
        </w:tc>
        <w:tc>
          <w:tcPr>
            <w:tcW w:w="7920" w:type="dxa"/>
            <w:vAlign w:val="center"/>
          </w:tcPr>
          <w:p w:rsidR="00EF5781" w:rsidRDefault="000829C0" w:rsidP="009F4175">
            <w:pPr>
              <w:pStyle w:val="DefDesc"/>
              <w:rPr>
                <w:rFonts w:hint="eastAsia"/>
                <w:lang w:eastAsia="zh-CN"/>
              </w:rPr>
            </w:pPr>
            <w:r>
              <w:rPr>
                <w:lang w:eastAsia="ko-KR"/>
              </w:rPr>
              <w:t>Uses definition from</w:t>
            </w:r>
            <w:r w:rsidR="00EF5781">
              <w:rPr>
                <w:rFonts w:hint="eastAsia"/>
                <w:lang w:eastAsia="ko-KR"/>
              </w:rPr>
              <w:t xml:space="preserve"> [OMA XDM AD].</w:t>
            </w:r>
          </w:p>
        </w:tc>
      </w:tr>
    </w:tbl>
    <w:p w:rsidR="0027205B" w:rsidRDefault="0027205B">
      <w:pPr>
        <w:pStyle w:val="Heading2"/>
      </w:pPr>
      <w:bookmarkStart w:id="26" w:name="_Toc292287983"/>
      <w:bookmarkStart w:id="27" w:name="_Toc516833179"/>
      <w:r>
        <w:t>Abbreviations</w:t>
      </w:r>
      <w:bookmarkEnd w:id="26"/>
      <w:bookmarkEnd w:id="27"/>
    </w:p>
    <w:tbl>
      <w:tblPr>
        <w:tblW w:w="0" w:type="auto"/>
        <w:jc w:val="center"/>
        <w:tblLook w:val="0000" w:firstRow="0" w:lastRow="0" w:firstColumn="0" w:lastColumn="0" w:noHBand="0" w:noVBand="0"/>
      </w:tblPr>
      <w:tblGrid>
        <w:gridCol w:w="1440"/>
        <w:gridCol w:w="8640"/>
      </w:tblGrid>
      <w:tr w:rsidR="00772F35">
        <w:tblPrEx>
          <w:tblCellMar>
            <w:top w:w="0" w:type="dxa"/>
            <w:bottom w:w="0" w:type="dxa"/>
          </w:tblCellMar>
        </w:tblPrEx>
        <w:trPr>
          <w:jc w:val="center"/>
        </w:trPr>
        <w:tc>
          <w:tcPr>
            <w:tcW w:w="1440" w:type="dxa"/>
          </w:tcPr>
          <w:p w:rsidR="00772F35" w:rsidRDefault="00772F35" w:rsidP="009F4175">
            <w:pPr>
              <w:pStyle w:val="AbbrLabel"/>
            </w:pPr>
            <w:r>
              <w:rPr>
                <w:rFonts w:hint="eastAsia"/>
                <w:lang w:eastAsia="zh-CN"/>
              </w:rPr>
              <w:t>AB</w:t>
            </w:r>
          </w:p>
        </w:tc>
        <w:tc>
          <w:tcPr>
            <w:tcW w:w="8640" w:type="dxa"/>
            <w:vAlign w:val="center"/>
          </w:tcPr>
          <w:p w:rsidR="00772F35" w:rsidRDefault="00772F35" w:rsidP="009F4175">
            <w:pPr>
              <w:pStyle w:val="AbbrDesc"/>
            </w:pPr>
            <w:r w:rsidRPr="007F21A1">
              <w:t>Address Book</w:t>
            </w:r>
          </w:p>
        </w:tc>
      </w:tr>
      <w:tr w:rsidR="00251EE7">
        <w:tblPrEx>
          <w:tblCellMar>
            <w:top w:w="0" w:type="dxa"/>
            <w:bottom w:w="0" w:type="dxa"/>
          </w:tblCellMar>
        </w:tblPrEx>
        <w:trPr>
          <w:jc w:val="center"/>
        </w:trPr>
        <w:tc>
          <w:tcPr>
            <w:tcW w:w="1440" w:type="dxa"/>
          </w:tcPr>
          <w:p w:rsidR="00251EE7" w:rsidRDefault="00251EE7" w:rsidP="009F4175">
            <w:pPr>
              <w:pStyle w:val="AbbrLabel"/>
              <w:rPr>
                <w:rFonts w:hint="eastAsia"/>
                <w:lang w:eastAsia="zh-CN"/>
              </w:rPr>
            </w:pPr>
            <w:r>
              <w:rPr>
                <w:lang w:eastAsia="zh-CN"/>
              </w:rPr>
              <w:t>AD</w:t>
            </w:r>
          </w:p>
        </w:tc>
        <w:tc>
          <w:tcPr>
            <w:tcW w:w="8640" w:type="dxa"/>
            <w:vAlign w:val="center"/>
          </w:tcPr>
          <w:p w:rsidR="00251EE7" w:rsidRPr="007F21A1" w:rsidRDefault="00251EE7" w:rsidP="009F4175">
            <w:pPr>
              <w:pStyle w:val="AbbrDesc"/>
            </w:pPr>
            <w:r>
              <w:t>Architecture Document</w:t>
            </w:r>
          </w:p>
        </w:tc>
      </w:tr>
      <w:tr w:rsidR="00772F35">
        <w:tblPrEx>
          <w:tblCellMar>
            <w:top w:w="0" w:type="dxa"/>
            <w:bottom w:w="0" w:type="dxa"/>
          </w:tblCellMar>
        </w:tblPrEx>
        <w:trPr>
          <w:jc w:val="center"/>
        </w:trPr>
        <w:tc>
          <w:tcPr>
            <w:tcW w:w="1440" w:type="dxa"/>
          </w:tcPr>
          <w:p w:rsidR="00772F35" w:rsidRDefault="00772F35" w:rsidP="009F4175">
            <w:pPr>
              <w:pStyle w:val="AbbrLabel"/>
              <w:rPr>
                <w:b w:val="0"/>
                <w:bCs w:val="0"/>
              </w:rPr>
            </w:pPr>
            <w:r>
              <w:rPr>
                <w:rFonts w:eastAsia="Malgun Gothic" w:hint="eastAsia"/>
                <w:lang w:eastAsia="ko-KR"/>
              </w:rPr>
              <w:t>API</w:t>
            </w:r>
          </w:p>
        </w:tc>
        <w:tc>
          <w:tcPr>
            <w:tcW w:w="8640" w:type="dxa"/>
            <w:vAlign w:val="center"/>
          </w:tcPr>
          <w:p w:rsidR="00772F35" w:rsidRDefault="00772F35" w:rsidP="009F4175">
            <w:pPr>
              <w:pStyle w:val="AbbrDesc"/>
            </w:pPr>
            <w:r>
              <w:rPr>
                <w:rFonts w:eastAsia="Malgun Gothic" w:hint="eastAsia"/>
                <w:lang w:eastAsia="ko-KR"/>
              </w:rPr>
              <w:t>Application Programming Interface</w:t>
            </w:r>
          </w:p>
        </w:tc>
      </w:tr>
      <w:tr w:rsidR="00772F35">
        <w:tblPrEx>
          <w:tblCellMar>
            <w:top w:w="0" w:type="dxa"/>
            <w:bottom w:w="0" w:type="dxa"/>
          </w:tblCellMar>
        </w:tblPrEx>
        <w:trPr>
          <w:jc w:val="center"/>
        </w:trPr>
        <w:tc>
          <w:tcPr>
            <w:tcW w:w="1440" w:type="dxa"/>
          </w:tcPr>
          <w:p w:rsidR="00772F35" w:rsidRDefault="00772F35" w:rsidP="009F4175">
            <w:pPr>
              <w:pStyle w:val="AbbrLabel"/>
              <w:rPr>
                <w:b w:val="0"/>
                <w:bCs w:val="0"/>
              </w:rPr>
            </w:pPr>
            <w:r>
              <w:rPr>
                <w:rFonts w:eastAsia="Malgun Gothic" w:hint="eastAsia"/>
                <w:lang w:eastAsia="ko-KR"/>
              </w:rPr>
              <w:t>CAB</w:t>
            </w:r>
          </w:p>
        </w:tc>
        <w:tc>
          <w:tcPr>
            <w:tcW w:w="8640" w:type="dxa"/>
            <w:vAlign w:val="center"/>
          </w:tcPr>
          <w:p w:rsidR="00772F35" w:rsidRDefault="00772F35" w:rsidP="009F4175">
            <w:pPr>
              <w:pStyle w:val="AbbrDesc"/>
            </w:pPr>
            <w:r>
              <w:rPr>
                <w:rFonts w:eastAsia="Malgun Gothic" w:hint="eastAsia"/>
                <w:lang w:eastAsia="ko-KR"/>
              </w:rPr>
              <w:t>Converged Address Book</w:t>
            </w:r>
          </w:p>
        </w:tc>
      </w:tr>
      <w:tr w:rsidR="00772F35">
        <w:tblPrEx>
          <w:tblCellMar>
            <w:top w:w="0" w:type="dxa"/>
            <w:bottom w:w="0" w:type="dxa"/>
          </w:tblCellMar>
        </w:tblPrEx>
        <w:trPr>
          <w:jc w:val="center"/>
        </w:trPr>
        <w:tc>
          <w:tcPr>
            <w:tcW w:w="1440" w:type="dxa"/>
          </w:tcPr>
          <w:p w:rsidR="00772F35" w:rsidRDefault="00772F35" w:rsidP="009F4175">
            <w:pPr>
              <w:pStyle w:val="AbbrLabel"/>
              <w:rPr>
                <w:b w:val="0"/>
                <w:bCs w:val="0"/>
              </w:rPr>
            </w:pPr>
            <w:r w:rsidRPr="007F21A1">
              <w:t>DM</w:t>
            </w:r>
          </w:p>
        </w:tc>
        <w:tc>
          <w:tcPr>
            <w:tcW w:w="8640" w:type="dxa"/>
            <w:vAlign w:val="center"/>
          </w:tcPr>
          <w:p w:rsidR="00772F35" w:rsidRDefault="00772F35" w:rsidP="009F4175">
            <w:pPr>
              <w:pStyle w:val="AbbrDesc"/>
            </w:pPr>
            <w:r w:rsidRPr="007F21A1">
              <w:t>Device Management</w:t>
            </w:r>
          </w:p>
        </w:tc>
      </w:tr>
      <w:tr w:rsidR="00772F35">
        <w:tblPrEx>
          <w:tblCellMar>
            <w:top w:w="0" w:type="dxa"/>
            <w:bottom w:w="0" w:type="dxa"/>
          </w:tblCellMar>
        </w:tblPrEx>
        <w:trPr>
          <w:jc w:val="center"/>
        </w:trPr>
        <w:tc>
          <w:tcPr>
            <w:tcW w:w="1440" w:type="dxa"/>
          </w:tcPr>
          <w:p w:rsidR="00772F35" w:rsidRDefault="00772F35" w:rsidP="009F4175">
            <w:pPr>
              <w:pStyle w:val="AbbrLabel"/>
              <w:rPr>
                <w:b w:val="0"/>
                <w:bCs w:val="0"/>
              </w:rPr>
            </w:pPr>
            <w:r>
              <w:rPr>
                <w:rFonts w:hint="eastAsia"/>
                <w:lang w:eastAsia="zh-CN"/>
              </w:rPr>
              <w:t>DS</w:t>
            </w:r>
          </w:p>
        </w:tc>
        <w:tc>
          <w:tcPr>
            <w:tcW w:w="8640" w:type="dxa"/>
            <w:vAlign w:val="center"/>
          </w:tcPr>
          <w:p w:rsidR="00772F35" w:rsidRDefault="00772F35" w:rsidP="009F4175">
            <w:pPr>
              <w:pStyle w:val="AbbrDesc"/>
            </w:pPr>
            <w:r>
              <w:rPr>
                <w:rFonts w:hint="eastAsia"/>
                <w:lang w:eastAsia="zh-CN"/>
              </w:rPr>
              <w:t>Data Synchronization</w:t>
            </w:r>
          </w:p>
        </w:tc>
      </w:tr>
      <w:tr w:rsidR="00772F35">
        <w:tblPrEx>
          <w:tblCellMar>
            <w:top w:w="0" w:type="dxa"/>
            <w:bottom w:w="0" w:type="dxa"/>
          </w:tblCellMar>
        </w:tblPrEx>
        <w:trPr>
          <w:jc w:val="center"/>
        </w:trPr>
        <w:tc>
          <w:tcPr>
            <w:tcW w:w="1440" w:type="dxa"/>
          </w:tcPr>
          <w:p w:rsidR="00772F35" w:rsidRDefault="00772F35" w:rsidP="009F4175">
            <w:pPr>
              <w:pStyle w:val="AbbrLabel"/>
              <w:rPr>
                <w:b w:val="0"/>
                <w:bCs w:val="0"/>
              </w:rPr>
            </w:pPr>
            <w:r>
              <w:t>OMA</w:t>
            </w:r>
          </w:p>
        </w:tc>
        <w:tc>
          <w:tcPr>
            <w:tcW w:w="8640" w:type="dxa"/>
            <w:vAlign w:val="center"/>
          </w:tcPr>
          <w:p w:rsidR="00772F35" w:rsidRDefault="00772F35" w:rsidP="009F4175">
            <w:pPr>
              <w:pStyle w:val="AbbrDesc"/>
            </w:pPr>
            <w:r>
              <w:t xml:space="preserve">Open Mobile </w:t>
            </w:r>
            <w:smartTag w:uri="urn:schemas-microsoft-com:office:smarttags" w:element="place">
              <w:smartTag w:uri="urn:schemas-microsoft-com:office:smarttags" w:element="City">
                <w:smartTag w:uri="urn:schemas-microsoft-com:office:smarttags" w:element="PlaceType">
                  <w:r>
                    <w:t>Alliance</w:t>
                  </w:r>
                </w:smartTag>
              </w:smartTag>
            </w:smartTag>
          </w:p>
        </w:tc>
      </w:tr>
      <w:tr w:rsidR="00772F35">
        <w:tblPrEx>
          <w:tblCellMar>
            <w:top w:w="0" w:type="dxa"/>
            <w:bottom w:w="0" w:type="dxa"/>
          </w:tblCellMar>
        </w:tblPrEx>
        <w:trPr>
          <w:jc w:val="center"/>
        </w:trPr>
        <w:tc>
          <w:tcPr>
            <w:tcW w:w="1440" w:type="dxa"/>
          </w:tcPr>
          <w:p w:rsidR="00772F35" w:rsidRDefault="00772F35" w:rsidP="009F4175">
            <w:pPr>
              <w:pStyle w:val="AbbrLabel"/>
              <w:rPr>
                <w:b w:val="0"/>
                <w:bCs w:val="0"/>
              </w:rPr>
            </w:pPr>
            <w:r>
              <w:rPr>
                <w:rFonts w:hint="eastAsia"/>
                <w:lang w:eastAsia="zh-CN"/>
              </w:rPr>
              <w:t>PCC</w:t>
            </w:r>
          </w:p>
        </w:tc>
        <w:tc>
          <w:tcPr>
            <w:tcW w:w="8640" w:type="dxa"/>
            <w:vAlign w:val="center"/>
          </w:tcPr>
          <w:p w:rsidR="00772F35" w:rsidRDefault="00772F35" w:rsidP="009F4175">
            <w:pPr>
              <w:pStyle w:val="AbbrDesc"/>
            </w:pPr>
            <w:r>
              <w:t>Personal Contact Card</w:t>
            </w:r>
          </w:p>
        </w:tc>
      </w:tr>
      <w:tr w:rsidR="00772F35">
        <w:tblPrEx>
          <w:tblCellMar>
            <w:top w:w="0" w:type="dxa"/>
            <w:bottom w:w="0" w:type="dxa"/>
          </w:tblCellMar>
        </w:tblPrEx>
        <w:trPr>
          <w:jc w:val="center"/>
        </w:trPr>
        <w:tc>
          <w:tcPr>
            <w:tcW w:w="1440" w:type="dxa"/>
          </w:tcPr>
          <w:p w:rsidR="00772F35" w:rsidRDefault="00772F35" w:rsidP="009F4175">
            <w:pPr>
              <w:pStyle w:val="AbbrLabel"/>
              <w:rPr>
                <w:b w:val="0"/>
                <w:bCs w:val="0"/>
              </w:rPr>
            </w:pPr>
            <w:r>
              <w:rPr>
                <w:rFonts w:hint="eastAsia"/>
                <w:lang w:eastAsia="zh-CN"/>
              </w:rPr>
              <w:t>SIP</w:t>
            </w:r>
          </w:p>
        </w:tc>
        <w:tc>
          <w:tcPr>
            <w:tcW w:w="8640" w:type="dxa"/>
            <w:vAlign w:val="center"/>
          </w:tcPr>
          <w:p w:rsidR="00772F35" w:rsidRDefault="00772F35" w:rsidP="009F4175">
            <w:pPr>
              <w:pStyle w:val="AbbrDesc"/>
            </w:pPr>
            <w:r w:rsidRPr="000D2647">
              <w:t>Session Initiation Protocol</w:t>
            </w:r>
          </w:p>
        </w:tc>
      </w:tr>
      <w:tr w:rsidR="004A6D72">
        <w:tblPrEx>
          <w:tblCellMar>
            <w:top w:w="0" w:type="dxa"/>
            <w:bottom w:w="0" w:type="dxa"/>
          </w:tblCellMar>
        </w:tblPrEx>
        <w:trPr>
          <w:jc w:val="center"/>
        </w:trPr>
        <w:tc>
          <w:tcPr>
            <w:tcW w:w="1440" w:type="dxa"/>
          </w:tcPr>
          <w:p w:rsidR="004A6D72" w:rsidRDefault="004A6D72" w:rsidP="009F4175">
            <w:pPr>
              <w:pStyle w:val="AbbrLabel"/>
              <w:rPr>
                <w:rFonts w:hint="eastAsia"/>
                <w:lang w:eastAsia="zh-CN"/>
              </w:rPr>
            </w:pPr>
            <w:r>
              <w:rPr>
                <w:lang w:eastAsia="zh-CN"/>
              </w:rPr>
              <w:t>URL</w:t>
            </w:r>
          </w:p>
        </w:tc>
        <w:tc>
          <w:tcPr>
            <w:tcW w:w="8640" w:type="dxa"/>
            <w:vAlign w:val="center"/>
          </w:tcPr>
          <w:p w:rsidR="004A6D72" w:rsidRPr="000D2647" w:rsidRDefault="004A6D72" w:rsidP="009F4175">
            <w:pPr>
              <w:pStyle w:val="AbbrDesc"/>
            </w:pPr>
            <w:r>
              <w:t>Uniform Resource Locator</w:t>
            </w:r>
          </w:p>
        </w:tc>
      </w:tr>
      <w:tr w:rsidR="00772F35">
        <w:tblPrEx>
          <w:tblCellMar>
            <w:top w:w="0" w:type="dxa"/>
            <w:bottom w:w="0" w:type="dxa"/>
          </w:tblCellMar>
        </w:tblPrEx>
        <w:trPr>
          <w:jc w:val="center"/>
        </w:trPr>
        <w:tc>
          <w:tcPr>
            <w:tcW w:w="1440" w:type="dxa"/>
          </w:tcPr>
          <w:p w:rsidR="00772F35" w:rsidRDefault="00772F35" w:rsidP="009F4175">
            <w:pPr>
              <w:pStyle w:val="AbbrLabel"/>
              <w:rPr>
                <w:b w:val="0"/>
                <w:bCs w:val="0"/>
              </w:rPr>
            </w:pPr>
            <w:r>
              <w:rPr>
                <w:lang w:eastAsia="zh-CN"/>
              </w:rPr>
              <w:t>XDCP</w:t>
            </w:r>
          </w:p>
        </w:tc>
        <w:tc>
          <w:tcPr>
            <w:tcW w:w="8640" w:type="dxa"/>
            <w:vAlign w:val="center"/>
          </w:tcPr>
          <w:p w:rsidR="00772F35" w:rsidRDefault="00772F35" w:rsidP="009F4175">
            <w:pPr>
              <w:pStyle w:val="AbbrDesc"/>
            </w:pPr>
            <w:r>
              <w:t>XDM Command Protocol</w:t>
            </w:r>
          </w:p>
        </w:tc>
      </w:tr>
      <w:tr w:rsidR="00772F35">
        <w:tblPrEx>
          <w:tblCellMar>
            <w:top w:w="0" w:type="dxa"/>
            <w:bottom w:w="0" w:type="dxa"/>
          </w:tblCellMar>
        </w:tblPrEx>
        <w:trPr>
          <w:jc w:val="center"/>
        </w:trPr>
        <w:tc>
          <w:tcPr>
            <w:tcW w:w="1440" w:type="dxa"/>
          </w:tcPr>
          <w:p w:rsidR="00772F35" w:rsidRDefault="00772F35" w:rsidP="009F4175">
            <w:pPr>
              <w:pStyle w:val="AbbrLabel"/>
              <w:rPr>
                <w:b w:val="0"/>
                <w:bCs w:val="0"/>
              </w:rPr>
            </w:pPr>
            <w:r w:rsidRPr="007F21A1">
              <w:rPr>
                <w:bCs w:val="0"/>
              </w:rPr>
              <w:t>XDM</w:t>
            </w:r>
          </w:p>
        </w:tc>
        <w:tc>
          <w:tcPr>
            <w:tcW w:w="8640" w:type="dxa"/>
            <w:vAlign w:val="center"/>
          </w:tcPr>
          <w:p w:rsidR="00772F35" w:rsidRDefault="00772F35" w:rsidP="009F4175">
            <w:pPr>
              <w:pStyle w:val="AbbrDesc"/>
            </w:pPr>
            <w:r w:rsidRPr="007F21A1">
              <w:t>XML Document Management</w:t>
            </w:r>
          </w:p>
        </w:tc>
      </w:tr>
      <w:tr w:rsidR="00772F35">
        <w:tblPrEx>
          <w:tblCellMar>
            <w:top w:w="0" w:type="dxa"/>
            <w:bottom w:w="0" w:type="dxa"/>
          </w:tblCellMar>
        </w:tblPrEx>
        <w:trPr>
          <w:jc w:val="center"/>
        </w:trPr>
        <w:tc>
          <w:tcPr>
            <w:tcW w:w="1440" w:type="dxa"/>
          </w:tcPr>
          <w:p w:rsidR="00772F35" w:rsidRDefault="00772F35" w:rsidP="009F4175">
            <w:pPr>
              <w:pStyle w:val="AbbrLabel"/>
              <w:rPr>
                <w:b w:val="0"/>
                <w:bCs w:val="0"/>
              </w:rPr>
            </w:pPr>
            <w:r>
              <w:rPr>
                <w:rFonts w:hint="eastAsia"/>
                <w:bCs w:val="0"/>
                <w:lang w:eastAsia="zh-CN"/>
              </w:rPr>
              <w:t>XDMS</w:t>
            </w:r>
          </w:p>
        </w:tc>
        <w:tc>
          <w:tcPr>
            <w:tcW w:w="8640" w:type="dxa"/>
            <w:vAlign w:val="center"/>
          </w:tcPr>
          <w:p w:rsidR="00772F35" w:rsidRDefault="00772F35" w:rsidP="009F4175">
            <w:pPr>
              <w:pStyle w:val="AbbrDesc"/>
            </w:pPr>
            <w:r w:rsidRPr="0037255F">
              <w:t>XML Document Management</w:t>
            </w:r>
            <w:r w:rsidRPr="0037255F" w:rsidDel="005E173E">
              <w:t xml:space="preserve"> </w:t>
            </w:r>
            <w:r w:rsidRPr="0037255F">
              <w:t>Server</w:t>
            </w:r>
          </w:p>
        </w:tc>
      </w:tr>
      <w:tr w:rsidR="00772F35">
        <w:tblPrEx>
          <w:tblCellMar>
            <w:top w:w="0" w:type="dxa"/>
            <w:bottom w:w="0" w:type="dxa"/>
          </w:tblCellMar>
        </w:tblPrEx>
        <w:trPr>
          <w:jc w:val="center"/>
        </w:trPr>
        <w:tc>
          <w:tcPr>
            <w:tcW w:w="1440" w:type="dxa"/>
          </w:tcPr>
          <w:p w:rsidR="00772F35" w:rsidRDefault="00772F35" w:rsidP="009F4175">
            <w:pPr>
              <w:pStyle w:val="AbbrLabel"/>
              <w:rPr>
                <w:b w:val="0"/>
                <w:bCs w:val="0"/>
              </w:rPr>
            </w:pPr>
            <w:r w:rsidRPr="000D2647">
              <w:t>XML</w:t>
            </w:r>
          </w:p>
        </w:tc>
        <w:tc>
          <w:tcPr>
            <w:tcW w:w="8640" w:type="dxa"/>
            <w:vAlign w:val="center"/>
          </w:tcPr>
          <w:p w:rsidR="00772F35" w:rsidRDefault="00772F35" w:rsidP="009F4175">
            <w:pPr>
              <w:pStyle w:val="AbbrDesc"/>
            </w:pPr>
            <w:proofErr w:type="spellStart"/>
            <w:r w:rsidRPr="000D2647">
              <w:t>eXtensible</w:t>
            </w:r>
            <w:proofErr w:type="spellEnd"/>
            <w:r w:rsidRPr="000D2647">
              <w:t xml:space="preserve"> </w:t>
            </w:r>
            <w:proofErr w:type="spellStart"/>
            <w:r w:rsidRPr="000D2647">
              <w:t>Markup</w:t>
            </w:r>
            <w:proofErr w:type="spellEnd"/>
            <w:r w:rsidRPr="000D2647">
              <w:t xml:space="preserve"> Language</w:t>
            </w:r>
          </w:p>
        </w:tc>
      </w:tr>
    </w:tbl>
    <w:p w:rsidR="0027205B" w:rsidRDefault="0027205B"/>
    <w:p w:rsidR="0027205B" w:rsidRDefault="0027205B">
      <w:pPr>
        <w:pStyle w:val="Heading1"/>
      </w:pPr>
      <w:bookmarkStart w:id="28" w:name="_Toc436619239"/>
      <w:bookmarkStart w:id="29" w:name="_Toc451844169"/>
      <w:bookmarkStart w:id="30" w:name="_Toc466346613"/>
      <w:bookmarkStart w:id="31" w:name="_Toc466352930"/>
      <w:bookmarkStart w:id="32" w:name="_Toc496418245"/>
      <w:bookmarkStart w:id="33" w:name="_Toc497790723"/>
      <w:bookmarkStart w:id="34" w:name="_Toc497790744"/>
      <w:bookmarkStart w:id="35" w:name="_Toc533496854"/>
      <w:bookmarkStart w:id="36" w:name="_Toc18142912"/>
      <w:bookmarkStart w:id="37" w:name="_Toc292287984"/>
      <w:bookmarkStart w:id="38" w:name="_Toc516833180"/>
      <w:r>
        <w:lastRenderedPageBreak/>
        <w:t>Introduction</w:t>
      </w:r>
      <w:r>
        <w:tab/>
        <w:t>(Informative)</w:t>
      </w:r>
      <w:bookmarkEnd w:id="36"/>
      <w:bookmarkEnd w:id="37"/>
      <w:bookmarkEnd w:id="38"/>
    </w:p>
    <w:p w:rsidR="0071165B" w:rsidRDefault="0071165B" w:rsidP="0071165B">
      <w:pPr>
        <w:rPr>
          <w:rFonts w:hint="eastAsia"/>
          <w:lang w:eastAsia="zh-CN"/>
        </w:rPr>
      </w:pPr>
      <w:r>
        <w:t>The CAB 1.1 Enabler provide</w:t>
      </w:r>
      <w:r>
        <w:rPr>
          <w:rFonts w:hint="eastAsia"/>
          <w:lang w:eastAsia="zh-CN"/>
        </w:rPr>
        <w:t>s</w:t>
      </w:r>
      <w:r>
        <w:t xml:space="preserve"> the CAB User with the features described in </w:t>
      </w:r>
      <w:r w:rsidRPr="0020039D">
        <w:t>sub clause</w:t>
      </w:r>
      <w:r>
        <w:t xml:space="preserve"> </w:t>
      </w:r>
      <w:hyperlink w:anchor="_Version_1.1" w:history="1">
        <w:r w:rsidRPr="00251EE7">
          <w:rPr>
            <w:rStyle w:val="Hyperlink"/>
          </w:rPr>
          <w:t>4.1</w:t>
        </w:r>
      </w:hyperlink>
      <w:r>
        <w:t xml:space="preserve">. The architecture of CAB 1.1 Enabler is </w:t>
      </w:r>
      <w:r w:rsidR="00DD3370">
        <w:t>based</w:t>
      </w:r>
      <w:r>
        <w:t xml:space="preserve"> on CAB 1.0 architectur</w:t>
      </w:r>
      <w:r w:rsidR="00251EE7">
        <w:t>al</w:t>
      </w:r>
      <w:r>
        <w:t xml:space="preserve"> principles and is therefore backwards compatible with CAB 1.0 AD, while </w:t>
      </w:r>
      <w:r w:rsidR="002F787C">
        <w:t xml:space="preserve">supporting </w:t>
      </w:r>
      <w:r>
        <w:t xml:space="preserve">new requirements </w:t>
      </w:r>
      <w:r w:rsidR="002F787C">
        <w:t xml:space="preserve">as </w:t>
      </w:r>
      <w:r w:rsidR="00251EE7">
        <w:t xml:space="preserve">described </w:t>
      </w:r>
      <w:r w:rsidR="002F787C">
        <w:t xml:space="preserve">in </w:t>
      </w:r>
      <w:r>
        <w:t xml:space="preserve">[CAB 1.1 RD]. The CAB 1.1 </w:t>
      </w:r>
      <w:r w:rsidR="002D1B63">
        <w:t xml:space="preserve">architecture utilizes </w:t>
      </w:r>
      <w:r w:rsidRPr="00CE5804">
        <w:t>data management and synchronization [</w:t>
      </w:r>
      <w:r w:rsidRPr="009E131B">
        <w:fldChar w:fldCharType="begin"/>
      </w:r>
      <w:r w:rsidRPr="009E131B">
        <w:instrText xml:space="preserve"> REF  OMADS \h </w:instrText>
      </w:r>
      <w:r w:rsidRPr="009E131B">
        <w:fldChar w:fldCharType="separate"/>
      </w:r>
      <w:r w:rsidR="00523157">
        <w:t>OMA DS</w:t>
      </w:r>
      <w:r w:rsidRPr="009E131B">
        <w:fldChar w:fldCharType="end"/>
      </w:r>
      <w:r w:rsidRPr="00CE5804">
        <w:t>] and XML document management [</w:t>
      </w:r>
      <w:r w:rsidRPr="009E131B">
        <w:fldChar w:fldCharType="begin"/>
      </w:r>
      <w:r w:rsidRPr="009E131B">
        <w:instrText xml:space="preserve"> REF  OMAXDM \h </w:instrText>
      </w:r>
      <w:r w:rsidRPr="009E131B">
        <w:fldChar w:fldCharType="separate"/>
      </w:r>
      <w:r w:rsidR="00523157">
        <w:t>OMA XDM</w:t>
      </w:r>
      <w:r w:rsidRPr="009E131B">
        <w:fldChar w:fldCharType="end"/>
      </w:r>
      <w:r>
        <w:t xml:space="preserve"> AD</w:t>
      </w:r>
      <w:r w:rsidRPr="00CE5804">
        <w:t xml:space="preserve">] technologies to fulfil </w:t>
      </w:r>
      <w:r w:rsidR="00123F0A">
        <w:t xml:space="preserve">the </w:t>
      </w:r>
      <w:r w:rsidRPr="00CE5804">
        <w:t>requirements.</w:t>
      </w:r>
    </w:p>
    <w:p w:rsidR="0018250A" w:rsidRDefault="0018250A" w:rsidP="00AD2CD4">
      <w:pPr>
        <w:pStyle w:val="Heading2"/>
      </w:pPr>
      <w:bookmarkStart w:id="39" w:name="_Toc512328858"/>
      <w:bookmarkStart w:id="40" w:name="_Toc493666382"/>
      <w:bookmarkStart w:id="41" w:name="_Toc503865642"/>
      <w:bookmarkStart w:id="42" w:name="_Toc49561953"/>
      <w:bookmarkStart w:id="43" w:name="_Toc51144804"/>
      <w:bookmarkStart w:id="44" w:name="_Toc292717037"/>
      <w:bookmarkStart w:id="45" w:name="_Toc160850338"/>
      <w:bookmarkStart w:id="46" w:name="_Ref161456245"/>
      <w:bookmarkStart w:id="47" w:name="_Toc292287985"/>
      <w:bookmarkStart w:id="48" w:name="_Version_1.1"/>
      <w:bookmarkStart w:id="49" w:name="_Toc516833181"/>
      <w:bookmarkEnd w:id="28"/>
      <w:bookmarkEnd w:id="29"/>
      <w:bookmarkEnd w:id="30"/>
      <w:bookmarkEnd w:id="31"/>
      <w:bookmarkEnd w:id="32"/>
      <w:bookmarkEnd w:id="33"/>
      <w:bookmarkEnd w:id="34"/>
      <w:bookmarkEnd w:id="35"/>
      <w:bookmarkEnd w:id="44"/>
      <w:bookmarkEnd w:id="48"/>
      <w:r>
        <w:t>Version 1.</w:t>
      </w:r>
      <w:r w:rsidR="00B4784A">
        <w:t>1</w:t>
      </w:r>
      <w:bookmarkEnd w:id="45"/>
      <w:bookmarkEnd w:id="46"/>
      <w:bookmarkEnd w:id="47"/>
      <w:bookmarkEnd w:id="49"/>
    </w:p>
    <w:p w:rsidR="00B4784A" w:rsidRDefault="00B4784A" w:rsidP="00B4784A">
      <w:r>
        <w:t xml:space="preserve">CAB 1.1 </w:t>
      </w:r>
      <w:r w:rsidR="00251EE7">
        <w:t xml:space="preserve">Enabler </w:t>
      </w:r>
      <w:r>
        <w:t xml:space="preserve">provides the following features that include </w:t>
      </w:r>
      <w:r w:rsidR="00102D95">
        <w:t xml:space="preserve">both </w:t>
      </w:r>
      <w:r>
        <w:t>new features and all existing features supported in CAB 1.0.</w:t>
      </w:r>
    </w:p>
    <w:p w:rsidR="00B4784A" w:rsidRDefault="00B4784A" w:rsidP="00B4784A">
      <w:pPr>
        <w:pStyle w:val="AltNormal"/>
        <w:numPr>
          <w:ilvl w:val="0"/>
          <w:numId w:val="7"/>
        </w:numPr>
      </w:pPr>
      <w:r w:rsidRPr="009852EA">
        <w:rPr>
          <w:rFonts w:ascii="Times New Roman" w:hAnsi="Times New Roman"/>
        </w:rPr>
        <w:t xml:space="preserve">Management of </w:t>
      </w:r>
      <w:r>
        <w:rPr>
          <w:rFonts w:ascii="Times New Roman" w:hAnsi="Times New Roman" w:hint="eastAsia"/>
          <w:lang w:eastAsia="zh-CN"/>
        </w:rPr>
        <w:t>AB</w:t>
      </w:r>
      <w:r w:rsidRPr="00D62274">
        <w:rPr>
          <w:b/>
        </w:rPr>
        <w:t xml:space="preserve"> </w:t>
      </w:r>
      <w:r w:rsidRPr="00FD637C">
        <w:rPr>
          <w:rFonts w:ascii="Times New Roman" w:hAnsi="Times New Roman"/>
        </w:rPr>
        <w:t xml:space="preserve">– The </w:t>
      </w:r>
      <w:r>
        <w:rPr>
          <w:rFonts w:ascii="Times New Roman" w:hAnsi="Times New Roman"/>
        </w:rPr>
        <w:t>CAB Enabler</w:t>
      </w:r>
      <w:r w:rsidRPr="00FD637C">
        <w:rPr>
          <w:rFonts w:ascii="Times New Roman" w:hAnsi="Times New Roman"/>
        </w:rPr>
        <w:t xml:space="preserve"> </w:t>
      </w:r>
      <w:r>
        <w:rPr>
          <w:rFonts w:ascii="Times New Roman" w:hAnsi="Times New Roman" w:hint="eastAsia"/>
          <w:lang w:eastAsia="zh-CN"/>
        </w:rPr>
        <w:t>allows</w:t>
      </w:r>
      <w:r w:rsidRPr="00FD637C">
        <w:rPr>
          <w:rFonts w:ascii="Times New Roman" w:hAnsi="Times New Roman"/>
        </w:rPr>
        <w:t xml:space="preserve"> </w:t>
      </w:r>
      <w:r>
        <w:rPr>
          <w:rFonts w:ascii="Times New Roman" w:hAnsi="Times New Roman" w:hint="eastAsia"/>
          <w:lang w:eastAsia="zh-CN"/>
        </w:rPr>
        <w:t>a CAB User</w:t>
      </w:r>
      <w:r w:rsidRPr="00FD637C">
        <w:rPr>
          <w:rFonts w:ascii="Times New Roman" w:hAnsi="Times New Roman"/>
        </w:rPr>
        <w:t xml:space="preserve"> to store and manage (e.g. add, delete, </w:t>
      </w:r>
      <w:r w:rsidRPr="00A71C0A">
        <w:rPr>
          <w:rFonts w:ascii="Times New Roman" w:hAnsi="Times New Roman"/>
        </w:rPr>
        <w:t>modify</w:t>
      </w:r>
      <w:r w:rsidR="00A71C0A" w:rsidRPr="00A71C0A">
        <w:rPr>
          <w:rFonts w:ascii="Times New Roman" w:hAnsi="Times New Roman"/>
        </w:rPr>
        <w:t>, cancel last modification</w:t>
      </w:r>
      <w:r w:rsidRPr="00A71C0A">
        <w:rPr>
          <w:rFonts w:ascii="Times New Roman" w:hAnsi="Times New Roman"/>
        </w:rPr>
        <w:t>)</w:t>
      </w:r>
      <w:r w:rsidRPr="00FD637C">
        <w:rPr>
          <w:rFonts w:ascii="Times New Roman" w:hAnsi="Times New Roman"/>
        </w:rPr>
        <w:t xml:space="preserve"> </w:t>
      </w:r>
      <w:r>
        <w:rPr>
          <w:rFonts w:ascii="Times New Roman" w:hAnsi="Times New Roman" w:hint="eastAsia"/>
          <w:lang w:eastAsia="zh-CN"/>
        </w:rPr>
        <w:t>his/her</w:t>
      </w:r>
      <w:r w:rsidRPr="00FD637C">
        <w:rPr>
          <w:rFonts w:ascii="Times New Roman" w:hAnsi="Times New Roman"/>
        </w:rPr>
        <w:t xml:space="preserve"> </w:t>
      </w:r>
      <w:r>
        <w:rPr>
          <w:rFonts w:ascii="Times New Roman" w:hAnsi="Times New Roman" w:hint="eastAsia"/>
          <w:lang w:eastAsia="zh-CN"/>
        </w:rPr>
        <w:t>AB</w:t>
      </w:r>
      <w:r w:rsidRPr="00FD637C">
        <w:rPr>
          <w:rFonts w:ascii="Times New Roman" w:hAnsi="Times New Roman"/>
        </w:rPr>
        <w:t xml:space="preserve"> in a network-based repository.  The </w:t>
      </w:r>
      <w:r>
        <w:rPr>
          <w:rFonts w:ascii="Times New Roman" w:hAnsi="Times New Roman" w:hint="eastAsia"/>
          <w:lang w:eastAsia="zh-CN"/>
        </w:rPr>
        <w:t>AB</w:t>
      </w:r>
      <w:r w:rsidRPr="00FD637C">
        <w:rPr>
          <w:rFonts w:ascii="Times New Roman" w:hAnsi="Times New Roman"/>
        </w:rPr>
        <w:t xml:space="preserve"> </w:t>
      </w:r>
      <w:r>
        <w:rPr>
          <w:rFonts w:ascii="Times New Roman" w:hAnsi="Times New Roman" w:hint="eastAsia"/>
          <w:lang w:eastAsia="zh-CN"/>
        </w:rPr>
        <w:t xml:space="preserve">or subsets of the AB </w:t>
      </w:r>
      <w:r w:rsidRPr="00FD637C">
        <w:rPr>
          <w:rFonts w:ascii="Times New Roman" w:hAnsi="Times New Roman"/>
        </w:rPr>
        <w:t>is</w:t>
      </w:r>
      <w:r>
        <w:rPr>
          <w:rFonts w:ascii="Times New Roman" w:hAnsi="Times New Roman" w:hint="eastAsia"/>
          <w:lang w:eastAsia="zh-CN"/>
        </w:rPr>
        <w:t>/are</w:t>
      </w:r>
      <w:r w:rsidRPr="00FD637C">
        <w:rPr>
          <w:rFonts w:ascii="Times New Roman" w:hAnsi="Times New Roman"/>
        </w:rPr>
        <w:t xml:space="preserve"> kept up-to-date on all </w:t>
      </w:r>
      <w:r>
        <w:rPr>
          <w:rFonts w:ascii="Times New Roman" w:hAnsi="Times New Roman" w:hint="eastAsia"/>
          <w:lang w:eastAsia="zh-CN"/>
        </w:rPr>
        <w:t xml:space="preserve">devices of the </w:t>
      </w:r>
      <w:r w:rsidRPr="00FD637C">
        <w:rPr>
          <w:rFonts w:ascii="Times New Roman" w:hAnsi="Times New Roman"/>
        </w:rPr>
        <w:t>CAB User.</w:t>
      </w:r>
    </w:p>
    <w:p w:rsidR="00B4784A" w:rsidRDefault="00B4784A" w:rsidP="00B4784A">
      <w:pPr>
        <w:pStyle w:val="AltNormal"/>
        <w:numPr>
          <w:ilvl w:val="0"/>
          <w:numId w:val="7"/>
        </w:numPr>
      </w:pPr>
      <w:r w:rsidRPr="009852EA">
        <w:rPr>
          <w:rFonts w:ascii="Times New Roman" w:hAnsi="Times New Roman"/>
        </w:rPr>
        <w:t xml:space="preserve">Management of </w:t>
      </w:r>
      <w:r>
        <w:rPr>
          <w:rFonts w:ascii="Times New Roman" w:hAnsi="Times New Roman" w:hint="eastAsia"/>
          <w:lang w:eastAsia="zh-CN"/>
        </w:rPr>
        <w:t>PCC</w:t>
      </w:r>
      <w:r w:rsidRPr="00D62274">
        <w:rPr>
          <w:b/>
        </w:rPr>
        <w:t xml:space="preserve"> </w:t>
      </w:r>
      <w:r w:rsidRPr="00FD637C">
        <w:rPr>
          <w:rFonts w:ascii="Times New Roman" w:hAnsi="Times New Roman"/>
        </w:rPr>
        <w:t>– The CAB Enabler allows a CAB User to publish and manage (e.g. add</w:t>
      </w:r>
      <w:r>
        <w:rPr>
          <w:rFonts w:ascii="Times New Roman" w:hAnsi="Times New Roman" w:hint="eastAsia"/>
          <w:lang w:eastAsia="zh-CN"/>
        </w:rPr>
        <w:t xml:space="preserve">, </w:t>
      </w:r>
      <w:r w:rsidRPr="00FD637C">
        <w:rPr>
          <w:rFonts w:ascii="Times New Roman" w:hAnsi="Times New Roman"/>
        </w:rPr>
        <w:t>delete</w:t>
      </w:r>
      <w:r>
        <w:rPr>
          <w:rFonts w:ascii="Times New Roman" w:hAnsi="Times New Roman" w:hint="eastAsia"/>
          <w:lang w:eastAsia="zh-CN"/>
        </w:rPr>
        <w:t xml:space="preserve">, </w:t>
      </w:r>
      <w:r w:rsidRPr="00FD637C">
        <w:rPr>
          <w:rFonts w:ascii="Times New Roman" w:hAnsi="Times New Roman"/>
        </w:rPr>
        <w:t>modify</w:t>
      </w:r>
      <w:r w:rsidR="00A71C0A" w:rsidRPr="00A71C0A">
        <w:rPr>
          <w:rFonts w:ascii="Times New Roman" w:hAnsi="Times New Roman"/>
        </w:rPr>
        <w:t xml:space="preserve">, </w:t>
      </w:r>
      <w:proofErr w:type="gramStart"/>
      <w:r w:rsidR="00A71C0A" w:rsidRPr="00A71C0A">
        <w:rPr>
          <w:rFonts w:ascii="Times New Roman" w:hAnsi="Times New Roman"/>
        </w:rPr>
        <w:t>cancel</w:t>
      </w:r>
      <w:proofErr w:type="gramEnd"/>
      <w:r w:rsidR="00A71C0A" w:rsidRPr="00A71C0A">
        <w:rPr>
          <w:rFonts w:ascii="Times New Roman" w:hAnsi="Times New Roman"/>
        </w:rPr>
        <w:t xml:space="preserve"> last modification</w:t>
      </w:r>
      <w:r w:rsidRPr="00FD637C">
        <w:rPr>
          <w:rFonts w:ascii="Times New Roman" w:hAnsi="Times New Roman"/>
        </w:rPr>
        <w:t xml:space="preserve">) his/her own contact information in terms of the PCC, which is stored in a network-based repository. The </w:t>
      </w:r>
      <w:r>
        <w:rPr>
          <w:rFonts w:ascii="Times New Roman" w:hAnsi="Times New Roman" w:hint="eastAsia"/>
          <w:lang w:eastAsia="zh-CN"/>
        </w:rPr>
        <w:t>CAB User</w:t>
      </w:r>
      <w:r>
        <w:rPr>
          <w:rFonts w:ascii="Times New Roman" w:hAnsi="Times New Roman"/>
          <w:lang w:eastAsia="zh-CN"/>
        </w:rPr>
        <w:t>’</w:t>
      </w:r>
      <w:r>
        <w:rPr>
          <w:rFonts w:ascii="Times New Roman" w:hAnsi="Times New Roman" w:hint="eastAsia"/>
          <w:lang w:eastAsia="zh-CN"/>
        </w:rPr>
        <w:t>s PCC</w:t>
      </w:r>
      <w:r w:rsidRPr="00FD637C">
        <w:rPr>
          <w:rFonts w:ascii="Times New Roman" w:hAnsi="Times New Roman"/>
        </w:rPr>
        <w:t xml:space="preserve"> can be </w:t>
      </w:r>
      <w:r>
        <w:rPr>
          <w:rFonts w:ascii="Times New Roman" w:hAnsi="Times New Roman" w:hint="eastAsia"/>
          <w:lang w:eastAsia="zh-CN"/>
        </w:rPr>
        <w:t xml:space="preserve">published </w:t>
      </w:r>
      <w:r w:rsidRPr="00FD637C">
        <w:rPr>
          <w:rFonts w:ascii="Times New Roman" w:hAnsi="Times New Roman"/>
        </w:rPr>
        <w:t xml:space="preserve">to other </w:t>
      </w:r>
      <w:r>
        <w:rPr>
          <w:rFonts w:ascii="Times New Roman" w:hAnsi="Times New Roman" w:hint="eastAsia"/>
          <w:lang w:eastAsia="zh-CN"/>
        </w:rPr>
        <w:t>CAB U</w:t>
      </w:r>
      <w:r w:rsidRPr="00FD637C">
        <w:rPr>
          <w:rFonts w:ascii="Times New Roman" w:hAnsi="Times New Roman"/>
        </w:rPr>
        <w:t>sers through the Contact Views</w:t>
      </w:r>
      <w:r>
        <w:rPr>
          <w:rFonts w:ascii="Times New Roman" w:hAnsi="Times New Roman" w:hint="eastAsia"/>
          <w:lang w:eastAsia="zh-CN"/>
        </w:rPr>
        <w:t>, based on</w:t>
      </w:r>
      <w:r w:rsidRPr="00FD637C">
        <w:rPr>
          <w:rFonts w:ascii="Times New Roman" w:hAnsi="Times New Roman"/>
        </w:rPr>
        <w:t xml:space="preserve"> authorization rules established by the CAB User. The PCC information stored in the network </w:t>
      </w:r>
      <w:r>
        <w:rPr>
          <w:rFonts w:ascii="Times New Roman" w:hAnsi="Times New Roman" w:hint="eastAsia"/>
          <w:lang w:eastAsia="zh-CN"/>
        </w:rPr>
        <w:t>may be</w:t>
      </w:r>
      <w:r w:rsidRPr="00FD637C">
        <w:rPr>
          <w:rFonts w:ascii="Times New Roman" w:hAnsi="Times New Roman"/>
        </w:rPr>
        <w:t xml:space="preserve"> kept up-to-date on all </w:t>
      </w:r>
      <w:r>
        <w:rPr>
          <w:rFonts w:ascii="Times New Roman" w:hAnsi="Times New Roman" w:hint="eastAsia"/>
          <w:lang w:eastAsia="zh-CN"/>
        </w:rPr>
        <w:t xml:space="preserve">devices of the </w:t>
      </w:r>
      <w:r w:rsidRPr="00FD637C">
        <w:rPr>
          <w:rFonts w:ascii="Times New Roman" w:hAnsi="Times New Roman"/>
        </w:rPr>
        <w:t>CAB User.</w:t>
      </w:r>
    </w:p>
    <w:p w:rsidR="00B4784A" w:rsidRDefault="00B4784A" w:rsidP="00B4784A">
      <w:pPr>
        <w:pStyle w:val="AltNormal"/>
        <w:numPr>
          <w:ilvl w:val="0"/>
          <w:numId w:val="7"/>
        </w:numPr>
      </w:pPr>
      <w:r w:rsidRPr="009852EA">
        <w:rPr>
          <w:rFonts w:ascii="Times New Roman" w:hAnsi="Times New Roman"/>
        </w:rPr>
        <w:t>Contact Subscription</w:t>
      </w:r>
      <w:r w:rsidRPr="00D62274">
        <w:t xml:space="preserve"> </w:t>
      </w:r>
      <w:r w:rsidRPr="00FD637C">
        <w:rPr>
          <w:rFonts w:ascii="Times New Roman" w:hAnsi="Times New Roman"/>
        </w:rPr>
        <w:t xml:space="preserve">– </w:t>
      </w:r>
      <w:r>
        <w:rPr>
          <w:rFonts w:ascii="Times New Roman" w:hAnsi="Times New Roman" w:hint="eastAsia"/>
          <w:lang w:eastAsia="zh-CN"/>
        </w:rPr>
        <w:t xml:space="preserve">The CAB Enabler </w:t>
      </w:r>
      <w:r w:rsidRPr="00FD637C">
        <w:rPr>
          <w:rFonts w:ascii="Times New Roman" w:hAnsi="Times New Roman"/>
        </w:rPr>
        <w:t xml:space="preserve">allows a CAB User </w:t>
      </w:r>
      <w:r>
        <w:rPr>
          <w:rFonts w:ascii="Times New Roman" w:hAnsi="Times New Roman" w:hint="eastAsia"/>
          <w:lang w:eastAsia="zh-CN"/>
        </w:rPr>
        <w:t xml:space="preserve">to request the CAB Server </w:t>
      </w:r>
      <w:r w:rsidRPr="00FD637C">
        <w:rPr>
          <w:rFonts w:ascii="Times New Roman" w:hAnsi="Times New Roman"/>
        </w:rPr>
        <w:t xml:space="preserve">to subscribe to other CAB User’s contact information </w:t>
      </w:r>
      <w:r>
        <w:rPr>
          <w:rFonts w:ascii="Times New Roman" w:hAnsi="Times New Roman" w:hint="eastAsia"/>
          <w:lang w:eastAsia="zh-CN"/>
        </w:rPr>
        <w:t xml:space="preserve">changes </w:t>
      </w:r>
      <w:r w:rsidRPr="00FD637C">
        <w:rPr>
          <w:rFonts w:ascii="Times New Roman" w:hAnsi="Times New Roman"/>
        </w:rPr>
        <w:t>i.e. request to receive automatic updates of another CAB User</w:t>
      </w:r>
      <w:r>
        <w:rPr>
          <w:rFonts w:ascii="Times New Roman" w:hAnsi="Times New Roman"/>
          <w:lang w:eastAsia="zh-CN"/>
        </w:rPr>
        <w:t>’</w:t>
      </w:r>
      <w:r w:rsidRPr="00FD637C">
        <w:rPr>
          <w:rFonts w:ascii="Times New Roman" w:hAnsi="Times New Roman"/>
        </w:rPr>
        <w:t xml:space="preserve">s available </w:t>
      </w:r>
      <w:r>
        <w:rPr>
          <w:rFonts w:ascii="Times New Roman" w:hAnsi="Times New Roman" w:hint="eastAsia"/>
          <w:lang w:eastAsia="zh-CN"/>
        </w:rPr>
        <w:t>Published Contact Card</w:t>
      </w:r>
      <w:r w:rsidRPr="00FD637C">
        <w:rPr>
          <w:rFonts w:ascii="Times New Roman" w:hAnsi="Times New Roman"/>
        </w:rPr>
        <w:t xml:space="preserve">. The </w:t>
      </w:r>
      <w:r>
        <w:rPr>
          <w:rFonts w:ascii="Times New Roman" w:hAnsi="Times New Roman" w:hint="eastAsia"/>
          <w:lang w:eastAsia="zh-CN"/>
        </w:rPr>
        <w:t xml:space="preserve">resulting </w:t>
      </w:r>
      <w:r w:rsidRPr="00FD637C">
        <w:rPr>
          <w:rFonts w:ascii="Times New Roman" w:hAnsi="Times New Roman"/>
        </w:rPr>
        <w:t xml:space="preserve">information from </w:t>
      </w:r>
      <w:r>
        <w:rPr>
          <w:rFonts w:ascii="Times New Roman" w:hAnsi="Times New Roman" w:hint="eastAsia"/>
          <w:lang w:eastAsia="zh-CN"/>
        </w:rPr>
        <w:t xml:space="preserve">a </w:t>
      </w:r>
      <w:r w:rsidRPr="00FD637C">
        <w:rPr>
          <w:rFonts w:ascii="Times New Roman" w:hAnsi="Times New Roman"/>
        </w:rPr>
        <w:t xml:space="preserve">Contact Subscription may be processed further to combine with the information that the CAB User customizes about the </w:t>
      </w:r>
      <w:r>
        <w:rPr>
          <w:rFonts w:ascii="Times New Roman" w:hAnsi="Times New Roman" w:hint="eastAsia"/>
          <w:lang w:eastAsia="zh-CN"/>
        </w:rPr>
        <w:t>subscribed</w:t>
      </w:r>
      <w:r w:rsidRPr="00FD637C">
        <w:rPr>
          <w:rFonts w:ascii="Times New Roman" w:hAnsi="Times New Roman"/>
        </w:rPr>
        <w:t xml:space="preserve"> contacts.</w:t>
      </w:r>
    </w:p>
    <w:p w:rsidR="00B4784A" w:rsidRDefault="00B4784A" w:rsidP="00B4784A">
      <w:pPr>
        <w:pStyle w:val="AltNormal"/>
        <w:numPr>
          <w:ilvl w:val="0"/>
          <w:numId w:val="7"/>
        </w:numPr>
      </w:pPr>
      <w:r w:rsidRPr="009852EA">
        <w:rPr>
          <w:rFonts w:ascii="Times New Roman" w:hAnsi="Times New Roman"/>
        </w:rPr>
        <w:t xml:space="preserve">Notifications and </w:t>
      </w:r>
      <w:r>
        <w:rPr>
          <w:rFonts w:ascii="Times New Roman" w:hAnsi="Times New Roman" w:hint="eastAsia"/>
          <w:lang w:eastAsia="zh-CN"/>
        </w:rPr>
        <w:t>s</w:t>
      </w:r>
      <w:r w:rsidRPr="009852EA">
        <w:rPr>
          <w:rFonts w:ascii="Times New Roman" w:hAnsi="Times New Roman"/>
        </w:rPr>
        <w:t xml:space="preserve">tatus </w:t>
      </w:r>
      <w:r>
        <w:rPr>
          <w:rFonts w:ascii="Times New Roman" w:hAnsi="Times New Roman" w:hint="eastAsia"/>
          <w:lang w:eastAsia="zh-CN"/>
        </w:rPr>
        <w:t>i</w:t>
      </w:r>
      <w:r w:rsidRPr="009852EA">
        <w:rPr>
          <w:rFonts w:ascii="Times New Roman" w:hAnsi="Times New Roman"/>
        </w:rPr>
        <w:t>nformation</w:t>
      </w:r>
      <w:r w:rsidRPr="00FD637C">
        <w:rPr>
          <w:rFonts w:ascii="Times New Roman" w:hAnsi="Times New Roman"/>
        </w:rPr>
        <w:t xml:space="preserve"> – The CAB Enabler allows the CAB User </w:t>
      </w:r>
      <w:r>
        <w:rPr>
          <w:rFonts w:ascii="Times New Roman" w:hAnsi="Times New Roman"/>
        </w:rPr>
        <w:t xml:space="preserve">A </w:t>
      </w:r>
      <w:r w:rsidRPr="00FD637C">
        <w:rPr>
          <w:rFonts w:ascii="Times New Roman" w:hAnsi="Times New Roman"/>
        </w:rPr>
        <w:t xml:space="preserve"> to receive notifications in the following cases:</w:t>
      </w:r>
    </w:p>
    <w:p w:rsidR="00B4784A" w:rsidRPr="00FD637C" w:rsidRDefault="00B4784A" w:rsidP="00B4784A">
      <w:pPr>
        <w:pStyle w:val="AltNormal"/>
        <w:numPr>
          <w:ilvl w:val="1"/>
          <w:numId w:val="7"/>
        </w:numPr>
        <w:rPr>
          <w:rFonts w:ascii="Times New Roman" w:hAnsi="Times New Roman"/>
        </w:rPr>
      </w:pPr>
      <w:r w:rsidRPr="00FD637C">
        <w:rPr>
          <w:rFonts w:ascii="Times New Roman" w:hAnsi="Times New Roman"/>
        </w:rPr>
        <w:t>Incoming authorization request from other CAB User</w:t>
      </w:r>
      <w:r>
        <w:rPr>
          <w:rFonts w:ascii="Times New Roman" w:hAnsi="Times New Roman" w:hint="eastAsia"/>
          <w:lang w:eastAsia="zh-CN"/>
        </w:rPr>
        <w:t>(</w:t>
      </w:r>
      <w:r w:rsidRPr="00FD637C">
        <w:rPr>
          <w:rFonts w:ascii="Times New Roman" w:hAnsi="Times New Roman"/>
        </w:rPr>
        <w:t>s</w:t>
      </w:r>
      <w:r>
        <w:rPr>
          <w:rFonts w:ascii="Times New Roman" w:hAnsi="Times New Roman" w:hint="eastAsia"/>
          <w:lang w:eastAsia="zh-CN"/>
        </w:rPr>
        <w:t>)</w:t>
      </w:r>
      <w:r w:rsidRPr="00FD637C">
        <w:rPr>
          <w:rFonts w:ascii="Times New Roman" w:hAnsi="Times New Roman"/>
        </w:rPr>
        <w:t xml:space="preserve"> for Contact Subscription (if </w:t>
      </w:r>
      <w:r>
        <w:rPr>
          <w:rFonts w:ascii="Times New Roman" w:hAnsi="Times New Roman" w:hint="eastAsia"/>
          <w:lang w:eastAsia="zh-CN"/>
        </w:rPr>
        <w:t xml:space="preserve">CAB </w:t>
      </w:r>
      <w:r w:rsidRPr="00FD637C">
        <w:rPr>
          <w:rFonts w:ascii="Times New Roman" w:hAnsi="Times New Roman"/>
        </w:rPr>
        <w:t xml:space="preserve">User A </w:t>
      </w:r>
      <w:r>
        <w:rPr>
          <w:rFonts w:ascii="Times New Roman" w:hAnsi="Times New Roman"/>
        </w:rPr>
        <w:t>has</w:t>
      </w:r>
      <w:r w:rsidRPr="00FD637C">
        <w:rPr>
          <w:rFonts w:ascii="Times New Roman" w:hAnsi="Times New Roman"/>
        </w:rPr>
        <w:t xml:space="preserve"> not already establish</w:t>
      </w:r>
      <w:r>
        <w:rPr>
          <w:rFonts w:ascii="Times New Roman" w:hAnsi="Times New Roman"/>
        </w:rPr>
        <w:t>ed</w:t>
      </w:r>
      <w:r w:rsidRPr="00FD637C">
        <w:rPr>
          <w:rFonts w:ascii="Times New Roman" w:hAnsi="Times New Roman"/>
        </w:rPr>
        <w:t xml:space="preserve"> an authorization rule).</w:t>
      </w:r>
    </w:p>
    <w:p w:rsidR="00B4784A" w:rsidRPr="00FD637C" w:rsidRDefault="00B4784A" w:rsidP="00B4784A">
      <w:pPr>
        <w:pStyle w:val="AltNormal"/>
        <w:numPr>
          <w:ilvl w:val="1"/>
          <w:numId w:val="7"/>
        </w:numPr>
        <w:rPr>
          <w:rFonts w:ascii="Times New Roman" w:hAnsi="Times New Roman"/>
        </w:rPr>
      </w:pPr>
      <w:r w:rsidRPr="00FD637C">
        <w:rPr>
          <w:rFonts w:ascii="Times New Roman" w:hAnsi="Times New Roman"/>
        </w:rPr>
        <w:t xml:space="preserve">When changes are made to </w:t>
      </w:r>
      <w:r>
        <w:rPr>
          <w:rFonts w:ascii="Times New Roman" w:hAnsi="Times New Roman"/>
        </w:rPr>
        <w:t>the</w:t>
      </w:r>
      <w:r w:rsidRPr="00FD637C">
        <w:rPr>
          <w:rFonts w:ascii="Times New Roman" w:hAnsi="Times New Roman"/>
        </w:rPr>
        <w:t xml:space="preserve"> Published Contact Card of CAB User </w:t>
      </w:r>
      <w:r>
        <w:rPr>
          <w:rFonts w:ascii="Times New Roman" w:hAnsi="Times New Roman"/>
        </w:rPr>
        <w:t xml:space="preserve">B </w:t>
      </w:r>
      <w:r w:rsidRPr="00FD637C">
        <w:rPr>
          <w:rFonts w:ascii="Times New Roman" w:hAnsi="Times New Roman"/>
        </w:rPr>
        <w:t>to which the CAB User A is subscribed</w:t>
      </w:r>
      <w:r>
        <w:rPr>
          <w:rFonts w:ascii="Times New Roman" w:hAnsi="Times New Roman" w:hint="eastAsia"/>
          <w:lang w:eastAsia="zh-CN"/>
        </w:rPr>
        <w:t>.</w:t>
      </w:r>
    </w:p>
    <w:p w:rsidR="00B4784A" w:rsidRPr="00FD637C" w:rsidRDefault="00B4784A" w:rsidP="00B4784A">
      <w:pPr>
        <w:pStyle w:val="AltNormal"/>
        <w:numPr>
          <w:ilvl w:val="1"/>
          <w:numId w:val="7"/>
        </w:numPr>
        <w:rPr>
          <w:rFonts w:ascii="Times New Roman" w:hAnsi="Times New Roman"/>
        </w:rPr>
      </w:pPr>
      <w:r w:rsidRPr="00FD637C">
        <w:rPr>
          <w:rFonts w:ascii="Times New Roman" w:hAnsi="Times New Roman"/>
        </w:rPr>
        <w:t xml:space="preserve">When CAB User </w:t>
      </w:r>
      <w:r>
        <w:rPr>
          <w:rFonts w:ascii="Times New Roman" w:hAnsi="Times New Roman"/>
        </w:rPr>
        <w:t xml:space="preserve">B </w:t>
      </w:r>
      <w:r w:rsidRPr="00FD637C">
        <w:rPr>
          <w:rFonts w:ascii="Times New Roman" w:hAnsi="Times New Roman"/>
        </w:rPr>
        <w:t xml:space="preserve">adds CAB User A to </w:t>
      </w:r>
      <w:r w:rsidR="00F211EF">
        <w:rPr>
          <w:rFonts w:ascii="Times New Roman" w:hAnsi="Times New Roman"/>
        </w:rPr>
        <w:t>th</w:t>
      </w:r>
      <w:r w:rsidRPr="00FD637C">
        <w:rPr>
          <w:rFonts w:ascii="Times New Roman" w:hAnsi="Times New Roman"/>
        </w:rPr>
        <w:t>e</w:t>
      </w:r>
      <w:r w:rsidR="00F211EF">
        <w:rPr>
          <w:rFonts w:ascii="Times New Roman" w:hAnsi="Times New Roman"/>
        </w:rPr>
        <w:t>i</w:t>
      </w:r>
      <w:r w:rsidRPr="00FD637C">
        <w:rPr>
          <w:rFonts w:ascii="Times New Roman" w:hAnsi="Times New Roman"/>
        </w:rPr>
        <w:t>r</w:t>
      </w:r>
      <w:r>
        <w:rPr>
          <w:rFonts w:ascii="Times New Roman" w:hAnsi="Times New Roman"/>
        </w:rPr>
        <w:t xml:space="preserve"> AB</w:t>
      </w:r>
      <w:r>
        <w:rPr>
          <w:rFonts w:ascii="Times New Roman" w:hAnsi="Times New Roman" w:hint="eastAsia"/>
          <w:lang w:eastAsia="zh-CN"/>
        </w:rPr>
        <w:t>.</w:t>
      </w:r>
    </w:p>
    <w:p w:rsidR="00B4784A" w:rsidRDefault="00B4784A" w:rsidP="00B4784A">
      <w:pPr>
        <w:pStyle w:val="AltNormal"/>
        <w:numPr>
          <w:ilvl w:val="1"/>
          <w:numId w:val="7"/>
        </w:numPr>
        <w:rPr>
          <w:rFonts w:ascii="Times New Roman" w:hAnsi="Times New Roman" w:hint="eastAsia"/>
        </w:rPr>
      </w:pPr>
      <w:r>
        <w:rPr>
          <w:rFonts w:ascii="Times New Roman" w:hAnsi="Times New Roman" w:hint="eastAsia"/>
          <w:lang w:eastAsia="zh-CN"/>
        </w:rPr>
        <w:t xml:space="preserve">Updates of </w:t>
      </w:r>
      <w:r w:rsidRPr="00FD637C">
        <w:rPr>
          <w:rFonts w:ascii="Times New Roman" w:hAnsi="Times New Roman"/>
        </w:rPr>
        <w:t xml:space="preserve">Contact Status information </w:t>
      </w:r>
      <w:r>
        <w:rPr>
          <w:rFonts w:ascii="Times New Roman" w:hAnsi="Times New Roman" w:hint="eastAsia"/>
          <w:lang w:eastAsia="zh-CN"/>
        </w:rPr>
        <w:t>for</w:t>
      </w:r>
      <w:r w:rsidRPr="00FD637C">
        <w:rPr>
          <w:rFonts w:ascii="Times New Roman" w:hAnsi="Times New Roman"/>
        </w:rPr>
        <w:t xml:space="preserve"> CAB or </w:t>
      </w:r>
      <w:r>
        <w:rPr>
          <w:rFonts w:ascii="Times New Roman" w:hAnsi="Times New Roman" w:hint="eastAsia"/>
          <w:lang w:eastAsia="zh-CN"/>
        </w:rPr>
        <w:t>non-CAB</w:t>
      </w:r>
      <w:r w:rsidRPr="00FD637C">
        <w:rPr>
          <w:rFonts w:ascii="Times New Roman" w:hAnsi="Times New Roman"/>
        </w:rPr>
        <w:t xml:space="preserve"> contact, </w:t>
      </w:r>
      <w:r>
        <w:rPr>
          <w:rFonts w:ascii="Times New Roman" w:hAnsi="Times New Roman" w:hint="eastAsia"/>
          <w:lang w:eastAsia="zh-CN"/>
        </w:rPr>
        <w:t>C</w:t>
      </w:r>
      <w:r w:rsidRPr="00FD637C">
        <w:rPr>
          <w:rFonts w:ascii="Times New Roman" w:hAnsi="Times New Roman"/>
        </w:rPr>
        <w:t xml:space="preserve">ontact </w:t>
      </w:r>
      <w:r>
        <w:rPr>
          <w:rFonts w:ascii="Times New Roman" w:hAnsi="Times New Roman" w:hint="eastAsia"/>
          <w:lang w:eastAsia="zh-CN"/>
        </w:rPr>
        <w:t>S</w:t>
      </w:r>
      <w:r w:rsidRPr="00FD637C">
        <w:rPr>
          <w:rFonts w:ascii="Times New Roman" w:hAnsi="Times New Roman"/>
        </w:rPr>
        <w:t>ubscription status</w:t>
      </w:r>
      <w:r>
        <w:rPr>
          <w:rFonts w:ascii="Times New Roman" w:hAnsi="Times New Roman" w:hint="eastAsia"/>
          <w:lang w:eastAsia="zh-CN"/>
        </w:rPr>
        <w:t xml:space="preserve"> (e.g. pending, approved, changed</w:t>
      </w:r>
      <w:r w:rsidR="00D129BF">
        <w:rPr>
          <w:rFonts w:ascii="Times New Roman" w:hAnsi="Times New Roman"/>
          <w:lang w:eastAsia="zh-CN"/>
        </w:rPr>
        <w:t>, notification of subscription invitations</w:t>
      </w:r>
      <w:r>
        <w:rPr>
          <w:rFonts w:ascii="Times New Roman" w:hAnsi="Times New Roman" w:hint="eastAsia"/>
          <w:lang w:eastAsia="zh-CN"/>
        </w:rPr>
        <w:t>) and other information</w:t>
      </w:r>
      <w:r w:rsidRPr="00FD637C">
        <w:rPr>
          <w:rFonts w:ascii="Times New Roman" w:hAnsi="Times New Roman"/>
        </w:rPr>
        <w:t xml:space="preserve"> </w:t>
      </w:r>
      <w:r>
        <w:rPr>
          <w:rFonts w:ascii="Times New Roman" w:hAnsi="Times New Roman" w:hint="eastAsia"/>
          <w:lang w:eastAsia="zh-CN"/>
        </w:rPr>
        <w:t>(e.g. service provider defined).</w:t>
      </w:r>
    </w:p>
    <w:p w:rsidR="00B4784A" w:rsidRPr="00FD637C" w:rsidRDefault="00B4784A" w:rsidP="00B4784A">
      <w:pPr>
        <w:pStyle w:val="AltNormal"/>
        <w:numPr>
          <w:ilvl w:val="1"/>
          <w:numId w:val="7"/>
        </w:numPr>
        <w:rPr>
          <w:rFonts w:ascii="Times New Roman" w:hAnsi="Times New Roman"/>
        </w:rPr>
      </w:pPr>
      <w:r>
        <w:rPr>
          <w:rFonts w:ascii="Times New Roman" w:hAnsi="Times New Roman"/>
        </w:rPr>
        <w:t>Change</w:t>
      </w:r>
      <w:r w:rsidR="00F211EF">
        <w:rPr>
          <w:rFonts w:ascii="Times New Roman" w:hAnsi="Times New Roman"/>
        </w:rPr>
        <w:t>s</w:t>
      </w:r>
      <w:r>
        <w:rPr>
          <w:rFonts w:ascii="Times New Roman" w:hAnsi="Times New Roman"/>
        </w:rPr>
        <w:t xml:space="preserve"> to </w:t>
      </w:r>
      <w:r w:rsidR="00F211EF">
        <w:rPr>
          <w:rFonts w:ascii="Times New Roman" w:hAnsi="Times New Roman"/>
        </w:rPr>
        <w:t>their</w:t>
      </w:r>
      <w:r>
        <w:rPr>
          <w:rFonts w:ascii="Times New Roman" w:hAnsi="Times New Roman"/>
        </w:rPr>
        <w:t xml:space="preserve"> own AB and PCC in the network.</w:t>
      </w:r>
    </w:p>
    <w:p w:rsidR="00B4784A" w:rsidRDefault="00B4784A" w:rsidP="00B4784A">
      <w:pPr>
        <w:pStyle w:val="AltNormal"/>
        <w:numPr>
          <w:ilvl w:val="0"/>
          <w:numId w:val="7"/>
        </w:numPr>
      </w:pPr>
      <w:r w:rsidRPr="009852EA">
        <w:rPr>
          <w:rFonts w:ascii="Times New Roman" w:hAnsi="Times New Roman"/>
        </w:rPr>
        <w:t xml:space="preserve">Sharing </w:t>
      </w:r>
      <w:r>
        <w:rPr>
          <w:rFonts w:ascii="Times New Roman" w:hAnsi="Times New Roman" w:hint="eastAsia"/>
          <w:lang w:eastAsia="zh-CN"/>
        </w:rPr>
        <w:t>c</w:t>
      </w:r>
      <w:r w:rsidRPr="009852EA">
        <w:rPr>
          <w:rFonts w:ascii="Times New Roman" w:hAnsi="Times New Roman"/>
        </w:rPr>
        <w:t xml:space="preserve">ontact </w:t>
      </w:r>
      <w:r>
        <w:rPr>
          <w:rFonts w:ascii="Times New Roman" w:hAnsi="Times New Roman" w:hint="eastAsia"/>
          <w:lang w:eastAsia="zh-CN"/>
        </w:rPr>
        <w:t>i</w:t>
      </w:r>
      <w:r w:rsidRPr="009852EA">
        <w:rPr>
          <w:rFonts w:ascii="Times New Roman" w:hAnsi="Times New Roman"/>
        </w:rPr>
        <w:t xml:space="preserve">nformation </w:t>
      </w:r>
      <w:r w:rsidRPr="00FD637C">
        <w:rPr>
          <w:rFonts w:ascii="Times New Roman" w:hAnsi="Times New Roman"/>
        </w:rPr>
        <w:t xml:space="preserve">– </w:t>
      </w:r>
      <w:r>
        <w:rPr>
          <w:rFonts w:ascii="Times New Roman" w:hAnsi="Times New Roman" w:hint="eastAsia"/>
          <w:lang w:eastAsia="zh-CN"/>
        </w:rPr>
        <w:t>T</w:t>
      </w:r>
      <w:r w:rsidRPr="00FD637C">
        <w:rPr>
          <w:rFonts w:ascii="Times New Roman" w:hAnsi="Times New Roman"/>
        </w:rPr>
        <w:t xml:space="preserve">he CAB Enabler </w:t>
      </w:r>
      <w:r>
        <w:rPr>
          <w:rFonts w:ascii="Times New Roman" w:hAnsi="Times New Roman" w:hint="eastAsia"/>
          <w:lang w:eastAsia="zh-CN"/>
        </w:rPr>
        <w:t>provides</w:t>
      </w:r>
      <w:r w:rsidRPr="00FD637C">
        <w:rPr>
          <w:rFonts w:ascii="Times New Roman" w:hAnsi="Times New Roman"/>
        </w:rPr>
        <w:t xml:space="preserve"> a CAB User </w:t>
      </w:r>
      <w:r>
        <w:rPr>
          <w:rFonts w:ascii="Times New Roman" w:hAnsi="Times New Roman" w:hint="eastAsia"/>
          <w:lang w:eastAsia="zh-CN"/>
        </w:rPr>
        <w:t xml:space="preserve">with the ability </w:t>
      </w:r>
      <w:r w:rsidRPr="00FD637C">
        <w:rPr>
          <w:rFonts w:ascii="Times New Roman" w:hAnsi="Times New Roman"/>
        </w:rPr>
        <w:t xml:space="preserve">to </w:t>
      </w:r>
      <w:r>
        <w:rPr>
          <w:rFonts w:ascii="Times New Roman" w:hAnsi="Times New Roman" w:hint="eastAsia"/>
          <w:lang w:eastAsia="zh-CN"/>
        </w:rPr>
        <w:t>send</w:t>
      </w:r>
      <w:r w:rsidRPr="00FD637C">
        <w:rPr>
          <w:rFonts w:ascii="Times New Roman" w:hAnsi="Times New Roman"/>
        </w:rPr>
        <w:t xml:space="preserve"> contact information </w:t>
      </w:r>
      <w:r>
        <w:rPr>
          <w:rFonts w:ascii="Times New Roman" w:hAnsi="Times New Roman" w:hint="eastAsia"/>
          <w:lang w:eastAsia="zh-CN"/>
        </w:rPr>
        <w:t>from his/her own AB or PCC</w:t>
      </w:r>
      <w:r w:rsidRPr="00FD637C">
        <w:rPr>
          <w:rFonts w:ascii="Times New Roman" w:hAnsi="Times New Roman"/>
        </w:rPr>
        <w:t xml:space="preserve"> </w:t>
      </w:r>
      <w:r>
        <w:rPr>
          <w:rFonts w:ascii="Times New Roman" w:hAnsi="Times New Roman" w:hint="eastAsia"/>
          <w:lang w:eastAsia="zh-CN"/>
        </w:rPr>
        <w:t>to</w:t>
      </w:r>
      <w:r w:rsidRPr="00FD637C">
        <w:rPr>
          <w:rFonts w:ascii="Times New Roman" w:hAnsi="Times New Roman"/>
        </w:rPr>
        <w:t xml:space="preserve"> other users. The recipients of </w:t>
      </w:r>
      <w:r>
        <w:rPr>
          <w:rFonts w:ascii="Times New Roman" w:hAnsi="Times New Roman" w:hint="eastAsia"/>
          <w:lang w:eastAsia="zh-CN"/>
        </w:rPr>
        <w:t>the</w:t>
      </w:r>
      <w:r w:rsidRPr="00FD637C">
        <w:rPr>
          <w:rFonts w:ascii="Times New Roman" w:hAnsi="Times New Roman"/>
        </w:rPr>
        <w:t xml:space="preserve"> information can be both CAB and non-CAB </w:t>
      </w:r>
      <w:r>
        <w:rPr>
          <w:rFonts w:ascii="Times New Roman" w:hAnsi="Times New Roman" w:hint="eastAsia"/>
          <w:lang w:eastAsia="zh-CN"/>
        </w:rPr>
        <w:t>U</w:t>
      </w:r>
      <w:r w:rsidRPr="00FD637C">
        <w:rPr>
          <w:rFonts w:ascii="Times New Roman" w:hAnsi="Times New Roman"/>
        </w:rPr>
        <w:t>ser</w:t>
      </w:r>
      <w:r>
        <w:rPr>
          <w:rFonts w:ascii="Times New Roman" w:hAnsi="Times New Roman" w:hint="eastAsia"/>
          <w:lang w:eastAsia="zh-CN"/>
        </w:rPr>
        <w:t>(</w:t>
      </w:r>
      <w:r w:rsidRPr="00FD637C">
        <w:rPr>
          <w:rFonts w:ascii="Times New Roman" w:hAnsi="Times New Roman"/>
        </w:rPr>
        <w:t>s</w:t>
      </w:r>
      <w:r>
        <w:rPr>
          <w:rFonts w:ascii="Times New Roman" w:hAnsi="Times New Roman" w:hint="eastAsia"/>
          <w:lang w:eastAsia="zh-CN"/>
        </w:rPr>
        <w:t>)</w:t>
      </w:r>
      <w:r w:rsidRPr="00FD637C">
        <w:rPr>
          <w:rFonts w:ascii="Times New Roman" w:hAnsi="Times New Roman"/>
        </w:rPr>
        <w:t xml:space="preserve">. </w:t>
      </w:r>
    </w:p>
    <w:p w:rsidR="00B4784A" w:rsidRPr="0030551E" w:rsidRDefault="00B4784A" w:rsidP="00B4784A">
      <w:pPr>
        <w:pStyle w:val="AltNormal"/>
        <w:numPr>
          <w:ilvl w:val="0"/>
          <w:numId w:val="7"/>
        </w:numPr>
        <w:rPr>
          <w:rFonts w:ascii="Times New Roman" w:hAnsi="Times New Roman" w:hint="eastAsia"/>
        </w:rPr>
      </w:pPr>
      <w:r w:rsidRPr="009852EA">
        <w:rPr>
          <w:rFonts w:ascii="Times New Roman" w:hAnsi="Times New Roman"/>
        </w:rPr>
        <w:t xml:space="preserve">Searching </w:t>
      </w:r>
      <w:r>
        <w:rPr>
          <w:rFonts w:ascii="Times New Roman" w:hAnsi="Times New Roman" w:hint="eastAsia"/>
        </w:rPr>
        <w:t>c</w:t>
      </w:r>
      <w:r w:rsidRPr="009852EA">
        <w:rPr>
          <w:rFonts w:ascii="Times New Roman" w:hAnsi="Times New Roman"/>
        </w:rPr>
        <w:t xml:space="preserve">ontact </w:t>
      </w:r>
      <w:r>
        <w:rPr>
          <w:rFonts w:ascii="Times New Roman" w:hAnsi="Times New Roman" w:hint="eastAsia"/>
        </w:rPr>
        <w:t>i</w:t>
      </w:r>
      <w:r w:rsidRPr="009852EA">
        <w:rPr>
          <w:rFonts w:ascii="Times New Roman" w:hAnsi="Times New Roman"/>
        </w:rPr>
        <w:t xml:space="preserve">nformation </w:t>
      </w:r>
      <w:r w:rsidRPr="00FD637C">
        <w:rPr>
          <w:rFonts w:ascii="Times New Roman" w:hAnsi="Times New Roman"/>
        </w:rPr>
        <w:t xml:space="preserve">– The CAB Enabler provides a mechanism to search for </w:t>
      </w:r>
      <w:r>
        <w:rPr>
          <w:rFonts w:ascii="Times New Roman" w:hAnsi="Times New Roman" w:hint="eastAsia"/>
        </w:rPr>
        <w:t>c</w:t>
      </w:r>
      <w:r w:rsidRPr="00FD637C">
        <w:rPr>
          <w:rFonts w:ascii="Times New Roman" w:hAnsi="Times New Roman"/>
        </w:rPr>
        <w:t xml:space="preserve">ontact information. </w:t>
      </w:r>
      <w:r>
        <w:rPr>
          <w:rFonts w:ascii="Times New Roman" w:hAnsi="Times New Roman" w:hint="eastAsia"/>
        </w:rPr>
        <w:t>This mechanism</w:t>
      </w:r>
      <w:r w:rsidRPr="00FD637C">
        <w:rPr>
          <w:rFonts w:ascii="Times New Roman" w:hAnsi="Times New Roman"/>
        </w:rPr>
        <w:t xml:space="preserve"> allows a</w:t>
      </w:r>
      <w:r>
        <w:rPr>
          <w:rFonts w:ascii="Times New Roman" w:hAnsi="Times New Roman" w:hint="eastAsia"/>
        </w:rPr>
        <w:t xml:space="preserve"> </w:t>
      </w:r>
      <w:r w:rsidRPr="00FD637C">
        <w:rPr>
          <w:rFonts w:ascii="Times New Roman" w:hAnsi="Times New Roman"/>
        </w:rPr>
        <w:t xml:space="preserve">CAB User to search for contact information </w:t>
      </w:r>
      <w:r>
        <w:rPr>
          <w:rFonts w:ascii="Times New Roman" w:hAnsi="Times New Roman" w:hint="eastAsia"/>
        </w:rPr>
        <w:t>in:</w:t>
      </w:r>
    </w:p>
    <w:p w:rsidR="00B4784A" w:rsidRDefault="00B4784A" w:rsidP="00B4784A">
      <w:pPr>
        <w:pStyle w:val="AltNormal"/>
        <w:numPr>
          <w:ilvl w:val="1"/>
          <w:numId w:val="7"/>
        </w:numPr>
        <w:rPr>
          <w:rFonts w:ascii="Times New Roman" w:hAnsi="Times New Roman" w:hint="eastAsia"/>
        </w:rPr>
      </w:pPr>
      <w:r>
        <w:rPr>
          <w:rFonts w:ascii="Times New Roman" w:hAnsi="Times New Roman" w:hint="eastAsia"/>
        </w:rPr>
        <w:t>CAB User</w:t>
      </w:r>
      <w:r>
        <w:rPr>
          <w:rFonts w:ascii="Times New Roman" w:hAnsi="Times New Roman"/>
        </w:rPr>
        <w:t>’</w:t>
      </w:r>
      <w:r>
        <w:rPr>
          <w:rFonts w:ascii="Times New Roman" w:hAnsi="Times New Roman" w:hint="eastAsia"/>
        </w:rPr>
        <w:t>s own PCC</w:t>
      </w:r>
      <w:r>
        <w:rPr>
          <w:rFonts w:ascii="Times New Roman" w:hAnsi="Times New Roman"/>
        </w:rPr>
        <w:t>,</w:t>
      </w:r>
    </w:p>
    <w:p w:rsidR="00B4784A" w:rsidRDefault="00B4784A" w:rsidP="00B4784A">
      <w:pPr>
        <w:pStyle w:val="AltNormal"/>
        <w:numPr>
          <w:ilvl w:val="1"/>
          <w:numId w:val="7"/>
        </w:numPr>
        <w:rPr>
          <w:rFonts w:ascii="Times New Roman" w:hAnsi="Times New Roman" w:hint="eastAsia"/>
        </w:rPr>
      </w:pPr>
      <w:r>
        <w:rPr>
          <w:rFonts w:ascii="Times New Roman" w:hAnsi="Times New Roman" w:hint="eastAsia"/>
        </w:rPr>
        <w:t>Other CAB User</w:t>
      </w:r>
      <w:r>
        <w:rPr>
          <w:rFonts w:ascii="Times New Roman" w:hAnsi="Times New Roman"/>
        </w:rPr>
        <w:t>’</w:t>
      </w:r>
      <w:r>
        <w:rPr>
          <w:rFonts w:ascii="Times New Roman" w:hAnsi="Times New Roman" w:hint="eastAsia"/>
        </w:rPr>
        <w:t xml:space="preserve">s Published Contact Cards in home and </w:t>
      </w:r>
      <w:r w:rsidRPr="00FD637C">
        <w:rPr>
          <w:rFonts w:ascii="Times New Roman" w:hAnsi="Times New Roman"/>
        </w:rPr>
        <w:t>remote CAB systems</w:t>
      </w:r>
      <w:r>
        <w:rPr>
          <w:rFonts w:ascii="Times New Roman" w:hAnsi="Times New Roman" w:hint="eastAsia"/>
        </w:rPr>
        <w:t>,</w:t>
      </w:r>
    </w:p>
    <w:p w:rsidR="00B4784A" w:rsidRDefault="00B4784A" w:rsidP="00B4784A">
      <w:pPr>
        <w:pStyle w:val="AltNormal"/>
        <w:numPr>
          <w:ilvl w:val="1"/>
          <w:numId w:val="7"/>
        </w:numPr>
        <w:rPr>
          <w:rFonts w:ascii="Times New Roman" w:hAnsi="Times New Roman" w:hint="eastAsia"/>
        </w:rPr>
      </w:pPr>
      <w:r>
        <w:rPr>
          <w:rFonts w:ascii="Times New Roman" w:hAnsi="Times New Roman" w:hint="eastAsia"/>
        </w:rPr>
        <w:t>CAB User</w:t>
      </w:r>
      <w:r>
        <w:rPr>
          <w:rFonts w:ascii="Times New Roman" w:hAnsi="Times New Roman"/>
        </w:rPr>
        <w:t>’</w:t>
      </w:r>
      <w:r>
        <w:rPr>
          <w:rFonts w:ascii="Times New Roman" w:hAnsi="Times New Roman" w:hint="eastAsia"/>
        </w:rPr>
        <w:t>s own AB,</w:t>
      </w:r>
    </w:p>
    <w:p w:rsidR="00B4784A" w:rsidRDefault="00B4784A" w:rsidP="00B4784A">
      <w:pPr>
        <w:pStyle w:val="AltNormal"/>
        <w:numPr>
          <w:ilvl w:val="1"/>
          <w:numId w:val="7"/>
        </w:numPr>
        <w:rPr>
          <w:rFonts w:ascii="Times New Roman" w:hAnsi="Times New Roman" w:hint="eastAsia"/>
        </w:rPr>
      </w:pPr>
      <w:r>
        <w:rPr>
          <w:rFonts w:ascii="Times New Roman" w:hAnsi="Times New Roman" w:hint="eastAsia"/>
        </w:rPr>
        <w:t>E</w:t>
      </w:r>
      <w:r w:rsidRPr="00FD637C">
        <w:rPr>
          <w:rFonts w:ascii="Times New Roman" w:hAnsi="Times New Roman"/>
        </w:rPr>
        <w:t xml:space="preserve">xternal </w:t>
      </w:r>
      <w:r>
        <w:rPr>
          <w:rFonts w:ascii="Times New Roman" w:hAnsi="Times New Roman" w:hint="eastAsia"/>
        </w:rPr>
        <w:t>Directories</w:t>
      </w:r>
      <w:r>
        <w:rPr>
          <w:rFonts w:ascii="Times New Roman" w:hAnsi="Times New Roman"/>
        </w:rPr>
        <w:t>.</w:t>
      </w:r>
    </w:p>
    <w:p w:rsidR="00B4784A" w:rsidRDefault="00B4784A" w:rsidP="00B4784A">
      <w:pPr>
        <w:pStyle w:val="AltNormal"/>
        <w:ind w:leftChars="380" w:left="760"/>
      </w:pPr>
      <w:r w:rsidRPr="00FD637C">
        <w:rPr>
          <w:rFonts w:ascii="Times New Roman" w:hAnsi="Times New Roman"/>
        </w:rPr>
        <w:t xml:space="preserve">The contact information made available for search operations is subject to the CAB </w:t>
      </w:r>
      <w:r>
        <w:rPr>
          <w:rFonts w:ascii="Times New Roman" w:hAnsi="Times New Roman" w:hint="eastAsia"/>
          <w:lang w:eastAsia="zh-CN"/>
        </w:rPr>
        <w:t>U</w:t>
      </w:r>
      <w:r w:rsidRPr="00FD637C">
        <w:rPr>
          <w:rFonts w:ascii="Times New Roman" w:hAnsi="Times New Roman"/>
        </w:rPr>
        <w:t>ser’s authorization rules</w:t>
      </w:r>
      <w:r>
        <w:rPr>
          <w:rFonts w:ascii="Times New Roman" w:hAnsi="Times New Roman" w:hint="eastAsia"/>
          <w:lang w:eastAsia="zh-CN"/>
        </w:rPr>
        <w:t>,</w:t>
      </w:r>
      <w:r w:rsidRPr="00FD637C">
        <w:rPr>
          <w:rFonts w:ascii="Times New Roman" w:hAnsi="Times New Roman"/>
        </w:rPr>
        <w:t xml:space="preserve"> </w:t>
      </w:r>
      <w:r>
        <w:rPr>
          <w:rFonts w:ascii="Times New Roman" w:hAnsi="Times New Roman" w:hint="eastAsia"/>
          <w:lang w:eastAsia="zh-CN"/>
        </w:rPr>
        <w:t>CAB</w:t>
      </w:r>
      <w:r w:rsidRPr="00FD637C">
        <w:rPr>
          <w:rFonts w:ascii="Times New Roman" w:hAnsi="Times New Roman"/>
        </w:rPr>
        <w:t xml:space="preserve"> provider policies</w:t>
      </w:r>
      <w:r>
        <w:rPr>
          <w:rFonts w:ascii="Times New Roman" w:hAnsi="Times New Roman" w:hint="eastAsia"/>
          <w:lang w:eastAsia="zh-CN"/>
        </w:rPr>
        <w:t xml:space="preserve"> and other providers</w:t>
      </w:r>
      <w:r>
        <w:rPr>
          <w:rFonts w:ascii="Times New Roman" w:hAnsi="Times New Roman"/>
          <w:lang w:eastAsia="zh-CN"/>
        </w:rPr>
        <w:t>’</w:t>
      </w:r>
      <w:r>
        <w:rPr>
          <w:rFonts w:ascii="Times New Roman" w:hAnsi="Times New Roman" w:hint="eastAsia"/>
          <w:lang w:eastAsia="zh-CN"/>
        </w:rPr>
        <w:t xml:space="preserve"> policies</w:t>
      </w:r>
      <w:r w:rsidRPr="00FD637C">
        <w:rPr>
          <w:rFonts w:ascii="Times New Roman" w:hAnsi="Times New Roman"/>
        </w:rPr>
        <w:t xml:space="preserve">. </w:t>
      </w:r>
    </w:p>
    <w:p w:rsidR="00B4784A" w:rsidRDefault="00B4784A" w:rsidP="00B4784A">
      <w:pPr>
        <w:pStyle w:val="AltNormal"/>
        <w:numPr>
          <w:ilvl w:val="0"/>
          <w:numId w:val="7"/>
        </w:numPr>
      </w:pPr>
      <w:r w:rsidRPr="009852EA">
        <w:rPr>
          <w:rFonts w:ascii="Times New Roman" w:hAnsi="Times New Roman"/>
        </w:rPr>
        <w:t xml:space="preserve">Exposure of CAB </w:t>
      </w:r>
      <w:r>
        <w:rPr>
          <w:rFonts w:ascii="Times New Roman" w:hAnsi="Times New Roman" w:hint="eastAsia"/>
          <w:lang w:eastAsia="zh-CN"/>
        </w:rPr>
        <w:t>i</w:t>
      </w:r>
      <w:r w:rsidRPr="009852EA">
        <w:rPr>
          <w:rFonts w:ascii="Times New Roman" w:hAnsi="Times New Roman"/>
        </w:rPr>
        <w:t xml:space="preserve">nformation to </w:t>
      </w:r>
      <w:r>
        <w:rPr>
          <w:rFonts w:ascii="Times New Roman" w:hAnsi="Times New Roman" w:hint="eastAsia"/>
          <w:lang w:eastAsia="zh-CN"/>
        </w:rPr>
        <w:t>e</w:t>
      </w:r>
      <w:r w:rsidRPr="009852EA">
        <w:rPr>
          <w:rFonts w:ascii="Times New Roman" w:hAnsi="Times New Roman"/>
        </w:rPr>
        <w:t>xternal Enablers</w:t>
      </w:r>
      <w:r w:rsidRPr="00987B22">
        <w:rPr>
          <w:b/>
        </w:rPr>
        <w:t xml:space="preserve"> </w:t>
      </w:r>
      <w:r w:rsidRPr="00FD637C">
        <w:rPr>
          <w:rFonts w:ascii="Times New Roman" w:hAnsi="Times New Roman"/>
        </w:rPr>
        <w:t xml:space="preserve">- The CAB Enabler </w:t>
      </w:r>
      <w:r>
        <w:rPr>
          <w:rFonts w:ascii="Times New Roman" w:hAnsi="Times New Roman" w:hint="eastAsia"/>
          <w:lang w:eastAsia="zh-CN"/>
        </w:rPr>
        <w:t xml:space="preserve">provides the ability to </w:t>
      </w:r>
      <w:r w:rsidRPr="00FD637C">
        <w:rPr>
          <w:rFonts w:ascii="Times New Roman" w:hAnsi="Times New Roman"/>
        </w:rPr>
        <w:t xml:space="preserve">expose CAB information related to CAB User’s </w:t>
      </w:r>
      <w:r>
        <w:rPr>
          <w:rFonts w:ascii="Times New Roman" w:hAnsi="Times New Roman"/>
        </w:rPr>
        <w:t>data contained</w:t>
      </w:r>
      <w:r>
        <w:rPr>
          <w:rFonts w:ascii="Times New Roman" w:hAnsi="Times New Roman" w:hint="eastAsia"/>
          <w:lang w:eastAsia="zh-CN"/>
        </w:rPr>
        <w:t xml:space="preserve"> in the AB and PCC</w:t>
      </w:r>
      <w:r w:rsidRPr="00FD637C">
        <w:rPr>
          <w:rFonts w:ascii="Times New Roman" w:hAnsi="Times New Roman"/>
        </w:rPr>
        <w:t xml:space="preserve"> to other Enablers or </w:t>
      </w:r>
      <w:r>
        <w:rPr>
          <w:rFonts w:ascii="Times New Roman" w:hAnsi="Times New Roman"/>
        </w:rPr>
        <w:t>applications</w:t>
      </w:r>
      <w:r w:rsidR="005758D2">
        <w:rPr>
          <w:rFonts w:ascii="Times New Roman" w:hAnsi="Times New Roman"/>
        </w:rPr>
        <w:t>,</w:t>
      </w:r>
      <w:r>
        <w:rPr>
          <w:rFonts w:ascii="Times New Roman" w:hAnsi="Times New Roman"/>
        </w:rPr>
        <w:t xml:space="preserve"> </w:t>
      </w:r>
      <w:r w:rsidRPr="00FD637C">
        <w:rPr>
          <w:rFonts w:ascii="Times New Roman" w:hAnsi="Times New Roman"/>
        </w:rPr>
        <w:t>subject to user authorization and/or service provider policies.</w:t>
      </w:r>
    </w:p>
    <w:p w:rsidR="00B4784A" w:rsidRDefault="00B4784A" w:rsidP="00B4784A">
      <w:pPr>
        <w:pStyle w:val="AltNormal"/>
        <w:numPr>
          <w:ilvl w:val="0"/>
          <w:numId w:val="7"/>
        </w:numPr>
        <w:rPr>
          <w:rFonts w:ascii="Times New Roman" w:hAnsi="Times New Roman"/>
        </w:rPr>
      </w:pPr>
      <w:r w:rsidRPr="009852EA">
        <w:rPr>
          <w:rFonts w:ascii="Times New Roman" w:hAnsi="Times New Roman"/>
        </w:rPr>
        <w:lastRenderedPageBreak/>
        <w:t xml:space="preserve">Interaction with </w:t>
      </w:r>
      <w:r>
        <w:rPr>
          <w:rFonts w:ascii="Times New Roman" w:hAnsi="Times New Roman"/>
        </w:rPr>
        <w:t>n</w:t>
      </w:r>
      <w:r>
        <w:rPr>
          <w:rFonts w:ascii="Times New Roman" w:hAnsi="Times New Roman" w:hint="eastAsia"/>
        </w:rPr>
        <w:t>on-CAB</w:t>
      </w:r>
      <w:r w:rsidRPr="009852EA">
        <w:rPr>
          <w:rFonts w:ascii="Times New Roman" w:hAnsi="Times New Roman"/>
        </w:rPr>
        <w:t xml:space="preserve"> </w:t>
      </w:r>
      <w:r>
        <w:rPr>
          <w:rFonts w:ascii="Times New Roman" w:eastAsia="Malgun Gothic" w:hAnsi="Times New Roman" w:hint="eastAsia"/>
          <w:lang w:eastAsia="ko-KR"/>
        </w:rPr>
        <w:t>a</w:t>
      </w:r>
      <w:r w:rsidRPr="009852EA">
        <w:rPr>
          <w:rFonts w:ascii="Times New Roman" w:hAnsi="Times New Roman"/>
        </w:rPr>
        <w:t xml:space="preserve">ddress </w:t>
      </w:r>
      <w:r>
        <w:rPr>
          <w:rFonts w:ascii="Times New Roman" w:eastAsia="Malgun Gothic" w:hAnsi="Times New Roman" w:hint="eastAsia"/>
          <w:lang w:eastAsia="ko-KR"/>
        </w:rPr>
        <w:t>b</w:t>
      </w:r>
      <w:r w:rsidRPr="009852EA">
        <w:rPr>
          <w:rFonts w:ascii="Times New Roman" w:hAnsi="Times New Roman"/>
        </w:rPr>
        <w:t xml:space="preserve">ook </w:t>
      </w:r>
      <w:r>
        <w:rPr>
          <w:rFonts w:ascii="Times New Roman" w:hAnsi="Times New Roman" w:hint="eastAsia"/>
        </w:rPr>
        <w:t>s</w:t>
      </w:r>
      <w:r w:rsidRPr="009852EA">
        <w:rPr>
          <w:rFonts w:ascii="Times New Roman" w:hAnsi="Times New Roman"/>
        </w:rPr>
        <w:t xml:space="preserve">ystems </w:t>
      </w:r>
      <w:r w:rsidRPr="00FD637C">
        <w:rPr>
          <w:rFonts w:ascii="Times New Roman" w:hAnsi="Times New Roman"/>
        </w:rPr>
        <w:t xml:space="preserve">– The CAB Enabler </w:t>
      </w:r>
      <w:r>
        <w:rPr>
          <w:rFonts w:ascii="Times New Roman" w:hAnsi="Times New Roman" w:hint="eastAsia"/>
        </w:rPr>
        <w:t>provides the ability to</w:t>
      </w:r>
      <w:r w:rsidRPr="00FD637C">
        <w:rPr>
          <w:rFonts w:ascii="Times New Roman" w:hAnsi="Times New Roman"/>
        </w:rPr>
        <w:t xml:space="preserve"> interact with </w:t>
      </w:r>
      <w:r>
        <w:rPr>
          <w:rFonts w:ascii="Times New Roman" w:hAnsi="Times New Roman"/>
        </w:rPr>
        <w:t>n</w:t>
      </w:r>
      <w:r>
        <w:rPr>
          <w:rFonts w:ascii="Times New Roman" w:hAnsi="Times New Roman" w:hint="eastAsia"/>
        </w:rPr>
        <w:t>on-CAB</w:t>
      </w:r>
      <w:r w:rsidRPr="00FD637C">
        <w:rPr>
          <w:rFonts w:ascii="Times New Roman" w:hAnsi="Times New Roman"/>
        </w:rPr>
        <w:t xml:space="preserve"> </w:t>
      </w:r>
      <w:r>
        <w:rPr>
          <w:rFonts w:ascii="Times New Roman" w:eastAsia="Malgun Gothic" w:hAnsi="Times New Roman" w:hint="eastAsia"/>
          <w:lang w:eastAsia="ko-KR"/>
        </w:rPr>
        <w:t>a</w:t>
      </w:r>
      <w:r w:rsidRPr="00FD637C">
        <w:rPr>
          <w:rFonts w:ascii="Times New Roman" w:hAnsi="Times New Roman"/>
        </w:rPr>
        <w:t xml:space="preserve">ddress </w:t>
      </w:r>
      <w:r>
        <w:rPr>
          <w:rFonts w:ascii="Times New Roman" w:eastAsia="Malgun Gothic" w:hAnsi="Times New Roman" w:hint="eastAsia"/>
          <w:lang w:eastAsia="ko-KR"/>
        </w:rPr>
        <w:t>b</w:t>
      </w:r>
      <w:r w:rsidRPr="00FD637C">
        <w:rPr>
          <w:rFonts w:ascii="Times New Roman" w:hAnsi="Times New Roman"/>
        </w:rPr>
        <w:t xml:space="preserve">ook system(s). This allows the CAB User to import data </w:t>
      </w:r>
      <w:r>
        <w:rPr>
          <w:rFonts w:ascii="Times New Roman" w:hAnsi="Times New Roman" w:hint="eastAsia"/>
        </w:rPr>
        <w:t>in</w:t>
      </w:r>
      <w:r w:rsidRPr="00FD637C">
        <w:rPr>
          <w:rFonts w:ascii="Times New Roman" w:hAnsi="Times New Roman"/>
        </w:rPr>
        <w:t xml:space="preserve">to the </w:t>
      </w:r>
      <w:r>
        <w:rPr>
          <w:rFonts w:ascii="Times New Roman" w:hAnsi="Times New Roman" w:hint="eastAsia"/>
        </w:rPr>
        <w:t xml:space="preserve">AB from </w:t>
      </w:r>
      <w:r>
        <w:rPr>
          <w:rFonts w:ascii="Times New Roman" w:hAnsi="Times New Roman"/>
        </w:rPr>
        <w:t>n</w:t>
      </w:r>
      <w:r>
        <w:rPr>
          <w:rFonts w:ascii="Times New Roman" w:hAnsi="Times New Roman" w:hint="eastAsia"/>
        </w:rPr>
        <w:t xml:space="preserve">on-CAB </w:t>
      </w:r>
      <w:r>
        <w:rPr>
          <w:rFonts w:ascii="Times New Roman" w:eastAsia="Malgun Gothic" w:hAnsi="Times New Roman" w:hint="eastAsia"/>
          <w:lang w:eastAsia="ko-KR"/>
        </w:rPr>
        <w:t>a</w:t>
      </w:r>
      <w:r>
        <w:rPr>
          <w:rFonts w:ascii="Times New Roman" w:hAnsi="Times New Roman" w:hint="eastAsia"/>
        </w:rPr>
        <w:t xml:space="preserve">ddress </w:t>
      </w:r>
      <w:r>
        <w:rPr>
          <w:rFonts w:ascii="Times New Roman" w:eastAsia="Malgun Gothic" w:hAnsi="Times New Roman" w:hint="eastAsia"/>
          <w:lang w:eastAsia="ko-KR"/>
        </w:rPr>
        <w:t>b</w:t>
      </w:r>
      <w:r>
        <w:rPr>
          <w:rFonts w:ascii="Times New Roman" w:hAnsi="Times New Roman" w:hint="eastAsia"/>
        </w:rPr>
        <w:t xml:space="preserve">ook and/or to exchange data with </w:t>
      </w:r>
      <w:r>
        <w:rPr>
          <w:rFonts w:ascii="Times New Roman" w:hAnsi="Times New Roman"/>
        </w:rPr>
        <w:t>n</w:t>
      </w:r>
      <w:r>
        <w:rPr>
          <w:rFonts w:ascii="Times New Roman" w:hAnsi="Times New Roman" w:hint="eastAsia"/>
        </w:rPr>
        <w:t xml:space="preserve">on-CAB </w:t>
      </w:r>
      <w:r>
        <w:rPr>
          <w:rFonts w:ascii="Times New Roman" w:eastAsia="Malgun Gothic" w:hAnsi="Times New Roman" w:hint="eastAsia"/>
          <w:lang w:eastAsia="ko-KR"/>
        </w:rPr>
        <w:t>a</w:t>
      </w:r>
      <w:r>
        <w:rPr>
          <w:rFonts w:ascii="Times New Roman" w:hAnsi="Times New Roman" w:hint="eastAsia"/>
        </w:rPr>
        <w:t xml:space="preserve">ddress </w:t>
      </w:r>
      <w:r>
        <w:rPr>
          <w:rFonts w:ascii="Times New Roman" w:eastAsia="Malgun Gothic" w:hAnsi="Times New Roman" w:hint="eastAsia"/>
          <w:lang w:eastAsia="ko-KR"/>
        </w:rPr>
        <w:t>b</w:t>
      </w:r>
      <w:r>
        <w:rPr>
          <w:rFonts w:ascii="Times New Roman" w:hAnsi="Times New Roman" w:hint="eastAsia"/>
        </w:rPr>
        <w:t>ook systems</w:t>
      </w:r>
      <w:r w:rsidRPr="00FD637C">
        <w:rPr>
          <w:rFonts w:ascii="Times New Roman" w:hAnsi="Times New Roman"/>
        </w:rPr>
        <w:t>.</w:t>
      </w:r>
      <w:r>
        <w:rPr>
          <w:rFonts w:ascii="Times New Roman" w:hAnsi="Times New Roman"/>
        </w:rPr>
        <w:t xml:space="preserve"> In order to exchange data with non-CAB systems:</w:t>
      </w:r>
    </w:p>
    <w:p w:rsidR="00B4784A" w:rsidRDefault="00B4784A" w:rsidP="00B4784A">
      <w:pPr>
        <w:pStyle w:val="AltNormal"/>
        <w:numPr>
          <w:ilvl w:val="1"/>
          <w:numId w:val="7"/>
        </w:numPr>
        <w:rPr>
          <w:rFonts w:ascii="Times New Roman" w:hAnsi="Times New Roman"/>
        </w:rPr>
      </w:pPr>
      <w:r>
        <w:rPr>
          <w:rFonts w:ascii="Times New Roman" w:hAnsi="Times New Roman"/>
        </w:rPr>
        <w:t>An implementation of CAB Enabler could use published APIs of the non-CAB systems to access data from non-CAB systems.</w:t>
      </w:r>
    </w:p>
    <w:p w:rsidR="00B4784A" w:rsidRDefault="00B4784A" w:rsidP="00B4784A">
      <w:pPr>
        <w:pStyle w:val="AltNormal"/>
        <w:numPr>
          <w:ilvl w:val="1"/>
          <w:numId w:val="7"/>
        </w:numPr>
        <w:rPr>
          <w:rFonts w:ascii="Times New Roman" w:hAnsi="Times New Roman"/>
        </w:rPr>
      </w:pPr>
      <w:r>
        <w:rPr>
          <w:rFonts w:ascii="Times New Roman" w:hAnsi="Times New Roman"/>
        </w:rPr>
        <w:t>3</w:t>
      </w:r>
      <w:r w:rsidRPr="000C3579">
        <w:rPr>
          <w:rFonts w:ascii="Times New Roman" w:hAnsi="Times New Roman"/>
          <w:vertAlign w:val="superscript"/>
        </w:rPr>
        <w:t>rd</w:t>
      </w:r>
      <w:r>
        <w:rPr>
          <w:rFonts w:ascii="Times New Roman" w:hAnsi="Times New Roman"/>
        </w:rPr>
        <w:t xml:space="preserve"> party systems can access CAB AB and PCC data via OMA published APIs</w:t>
      </w:r>
      <w:r w:rsidR="003F2B2A">
        <w:rPr>
          <w:rFonts w:ascii="Times New Roman" w:hAnsi="Times New Roman"/>
        </w:rPr>
        <w:t xml:space="preserve"> (e.g. OMA CAB APIs 1.0)</w:t>
      </w:r>
      <w:r>
        <w:rPr>
          <w:rFonts w:ascii="Times New Roman" w:hAnsi="Times New Roman"/>
        </w:rPr>
        <w:t>.</w:t>
      </w:r>
    </w:p>
    <w:p w:rsidR="00A71C0A" w:rsidRPr="00A71C0A" w:rsidRDefault="00A71C0A" w:rsidP="00A71C0A">
      <w:pPr>
        <w:numPr>
          <w:ilvl w:val="0"/>
          <w:numId w:val="7"/>
        </w:numPr>
      </w:pPr>
      <w:r w:rsidRPr="00A71C0A">
        <w:t>Enhancing u</w:t>
      </w:r>
      <w:r w:rsidRPr="00A71C0A">
        <w:rPr>
          <w:rFonts w:eastAsia="宋体"/>
        </w:rPr>
        <w:t xml:space="preserve">ser </w:t>
      </w:r>
      <w:r w:rsidRPr="00A71C0A">
        <w:t>e</w:t>
      </w:r>
      <w:r w:rsidRPr="00A71C0A">
        <w:rPr>
          <w:rFonts w:eastAsia="宋体"/>
        </w:rPr>
        <w:t xml:space="preserve">xperience – The CAB Enabler </w:t>
      </w:r>
      <w:r w:rsidRPr="00A71C0A">
        <w:t>enhances a CAB user’s experience in using the Address Book by</w:t>
      </w:r>
    </w:p>
    <w:p w:rsidR="00A71C0A" w:rsidRPr="00A71C0A" w:rsidRDefault="00A71C0A" w:rsidP="00A71C0A">
      <w:pPr>
        <w:numPr>
          <w:ilvl w:val="1"/>
          <w:numId w:val="7"/>
        </w:numPr>
      </w:pPr>
      <w:r w:rsidRPr="00A71C0A">
        <w:t xml:space="preserve">Maintaining CAB User’s </w:t>
      </w:r>
      <w:proofErr w:type="spellStart"/>
      <w:r w:rsidRPr="00A71C0A">
        <w:t>Favorite</w:t>
      </w:r>
      <w:proofErr w:type="spellEnd"/>
      <w:r w:rsidRPr="00A71C0A">
        <w:t xml:space="preserve"> Contact information </w:t>
      </w:r>
    </w:p>
    <w:p w:rsidR="00A71C0A" w:rsidRPr="00A71C0A" w:rsidRDefault="00A71C0A" w:rsidP="00A71C0A">
      <w:pPr>
        <w:numPr>
          <w:ilvl w:val="1"/>
          <w:numId w:val="7"/>
        </w:numPr>
      </w:pPr>
      <w:r w:rsidRPr="00A71C0A">
        <w:t>Keeping up-to-date all Communication History and Usage Information across multiple devices of a CAB User</w:t>
      </w:r>
    </w:p>
    <w:p w:rsidR="00A71C0A" w:rsidRPr="00A71C0A" w:rsidRDefault="00A71C0A" w:rsidP="00A71C0A">
      <w:pPr>
        <w:numPr>
          <w:ilvl w:val="1"/>
          <w:numId w:val="7"/>
        </w:numPr>
      </w:pPr>
      <w:r w:rsidRPr="00A71C0A">
        <w:t>Associating recent activity data with the corresponding contacts in a CAB User’s AB</w:t>
      </w:r>
    </w:p>
    <w:p w:rsidR="00A71C0A" w:rsidRPr="00A71C0A" w:rsidRDefault="00A71C0A" w:rsidP="00A71C0A">
      <w:pPr>
        <w:numPr>
          <w:ilvl w:val="0"/>
          <w:numId w:val="7"/>
        </w:numPr>
      </w:pPr>
      <w:r w:rsidRPr="00A71C0A">
        <w:t xml:space="preserve">Social Networking features- The CAB Enabler expands the social networking experience of a CAB User by </w:t>
      </w:r>
    </w:p>
    <w:p w:rsidR="00A71C0A" w:rsidRPr="00A71C0A" w:rsidRDefault="00A71C0A" w:rsidP="00A71C0A">
      <w:pPr>
        <w:numPr>
          <w:ilvl w:val="1"/>
          <w:numId w:val="7"/>
        </w:numPr>
      </w:pPr>
      <w:r w:rsidRPr="00A71C0A">
        <w:t>Allowing a CAB User to receive suggestions (e.g. contacts, service suggestion)</w:t>
      </w:r>
    </w:p>
    <w:p w:rsidR="00A71C0A" w:rsidRPr="00A71C0A" w:rsidRDefault="003C7555" w:rsidP="00A71C0A">
      <w:pPr>
        <w:numPr>
          <w:ilvl w:val="1"/>
          <w:numId w:val="7"/>
        </w:numPr>
      </w:pPr>
      <w:r w:rsidRPr="00A71C0A">
        <w:t xml:space="preserve">Support </w:t>
      </w:r>
      <w:r w:rsidR="003A0F78">
        <w:t xml:space="preserve">viewing </w:t>
      </w:r>
      <w:r w:rsidRPr="00A71C0A">
        <w:t>of public content (e.g. blogs, RSS feed, news) relevant to contacts in the CAB User’s AB</w:t>
      </w:r>
    </w:p>
    <w:p w:rsidR="00A71C0A" w:rsidRPr="00A71C0A" w:rsidRDefault="00A71C0A" w:rsidP="00A71C0A">
      <w:pPr>
        <w:numPr>
          <w:ilvl w:val="1"/>
          <w:numId w:val="7"/>
        </w:numPr>
        <w:rPr>
          <w:rFonts w:eastAsia="宋体"/>
          <w:color w:val="000000"/>
        </w:rPr>
      </w:pPr>
      <w:r w:rsidRPr="00A71C0A">
        <w:rPr>
          <w:color w:val="000000"/>
        </w:rPr>
        <w:t>Identifying Common Connections with contacts in the CAB User’s AB</w:t>
      </w:r>
    </w:p>
    <w:p w:rsidR="00B4784A" w:rsidRDefault="00B4784A" w:rsidP="00B4784A">
      <w:pPr>
        <w:rPr>
          <w:lang w:val="en-US"/>
        </w:rPr>
      </w:pPr>
      <w:r>
        <w:rPr>
          <w:lang w:val="en-US"/>
        </w:rPr>
        <w:t>Some CAB requirements are dealing with lawful interception. These capabilities are generic in nature and can be resolved in various ways in a solution implementation that do not require interoperability and hence should not be specific to CAB, or developed as part of CAB. The realization of those capabilities is left to the implementation or may</w:t>
      </w:r>
      <w:r>
        <w:rPr>
          <w:rFonts w:hint="eastAsia"/>
          <w:lang w:val="en-US" w:eastAsia="zh-CN"/>
        </w:rPr>
        <w:t xml:space="preserve"> </w:t>
      </w:r>
      <w:r>
        <w:rPr>
          <w:lang w:val="en-US"/>
        </w:rPr>
        <w:t>be</w:t>
      </w:r>
      <w:r>
        <w:rPr>
          <w:rFonts w:hint="eastAsia"/>
          <w:lang w:val="en-US" w:eastAsia="zh-CN"/>
        </w:rPr>
        <w:t>come</w:t>
      </w:r>
      <w:r>
        <w:rPr>
          <w:lang w:val="en-US"/>
        </w:rPr>
        <w:t xml:space="preserve"> a topic of activity for a future OMA enabler. </w:t>
      </w:r>
    </w:p>
    <w:p w:rsidR="0027205B" w:rsidRDefault="0027205B">
      <w:pPr>
        <w:pStyle w:val="Heading1"/>
      </w:pPr>
      <w:bookmarkStart w:id="50" w:name="_Toc56839764"/>
      <w:bookmarkStart w:id="51" w:name="_Toc90106599"/>
      <w:bookmarkStart w:id="52" w:name="_Toc292287988"/>
      <w:bookmarkStart w:id="53" w:name="_Toc516833182"/>
      <w:r>
        <w:lastRenderedPageBreak/>
        <w:t>Architectural Model</w:t>
      </w:r>
      <w:bookmarkEnd w:id="50"/>
      <w:bookmarkEnd w:id="51"/>
      <w:bookmarkEnd w:id="52"/>
      <w:bookmarkEnd w:id="53"/>
    </w:p>
    <w:p w:rsidR="00AF5FCA" w:rsidRDefault="00AF5FCA" w:rsidP="00AF5FCA">
      <w:r w:rsidRPr="007F21A1">
        <w:t xml:space="preserve">The </w:t>
      </w:r>
      <w:r>
        <w:t xml:space="preserve">CAB 1.1 Enabler AD provides support for developing CAB based services, and is realized using a client-server concept. </w:t>
      </w:r>
      <w:r w:rsidRPr="00157439">
        <w:t xml:space="preserve"> It interacts with other network elements and re-uses </w:t>
      </w:r>
      <w:r w:rsidRPr="00157439">
        <w:rPr>
          <w:rFonts w:hint="eastAsia"/>
        </w:rPr>
        <w:t xml:space="preserve">concepts and </w:t>
      </w:r>
      <w:r w:rsidRPr="00157439">
        <w:t>technologies specified by other OMA Enablers (e.g. OMA DS [</w:t>
      </w:r>
      <w:r w:rsidRPr="009E131B">
        <w:fldChar w:fldCharType="begin"/>
      </w:r>
      <w:r w:rsidRPr="009E131B">
        <w:instrText xml:space="preserve"> REF  OMADS \h </w:instrText>
      </w:r>
      <w:r w:rsidRPr="009E131B">
        <w:fldChar w:fldCharType="separate"/>
      </w:r>
      <w:r w:rsidR="00523157">
        <w:t>OMA DS</w:t>
      </w:r>
      <w:r w:rsidRPr="009E131B">
        <w:fldChar w:fldCharType="end"/>
      </w:r>
      <w:r w:rsidRPr="00157439">
        <w:t>] and OMA XDM [</w:t>
      </w:r>
      <w:r w:rsidRPr="009E131B">
        <w:fldChar w:fldCharType="begin"/>
      </w:r>
      <w:r w:rsidRPr="009E131B">
        <w:instrText xml:space="preserve"> REF  OMAXDM \h </w:instrText>
      </w:r>
      <w:r w:rsidRPr="009E131B">
        <w:fldChar w:fldCharType="separate"/>
      </w:r>
      <w:r w:rsidR="00523157">
        <w:t>OMA XDM</w:t>
      </w:r>
      <w:r w:rsidRPr="009E131B">
        <w:fldChar w:fldCharType="end"/>
      </w:r>
      <w:r>
        <w:t xml:space="preserve"> AD</w:t>
      </w:r>
      <w:r w:rsidRPr="00157439">
        <w:t>]). The architecture is designed to support a wide range of devices independent of the access technology</w:t>
      </w:r>
      <w:r>
        <w:t>.</w:t>
      </w:r>
    </w:p>
    <w:p w:rsidR="0027205B" w:rsidRDefault="00AF5FCA">
      <w:r>
        <w:t xml:space="preserve">The architecture is based on the requirements </w:t>
      </w:r>
      <w:r w:rsidR="002E5F90">
        <w:t xml:space="preserve">described </w:t>
      </w:r>
      <w:r>
        <w:t>in [CAB 1.1 RD]</w:t>
      </w:r>
      <w:r w:rsidR="00FC3A70">
        <w:t xml:space="preserve"> and conforms to [OSE]</w:t>
      </w:r>
      <w:r>
        <w:t>.</w:t>
      </w:r>
    </w:p>
    <w:p w:rsidR="0027205B" w:rsidRDefault="0027205B">
      <w:pPr>
        <w:pStyle w:val="Heading2"/>
      </w:pPr>
      <w:bookmarkStart w:id="54" w:name="_Toc292287989"/>
      <w:bookmarkStart w:id="55" w:name="_Toc516833183"/>
      <w:r>
        <w:t>Dependencies</w:t>
      </w:r>
      <w:bookmarkEnd w:id="54"/>
      <w:bookmarkEnd w:id="55"/>
    </w:p>
    <w:p w:rsidR="00C25ABF" w:rsidRPr="00615519" w:rsidRDefault="00C25ABF" w:rsidP="00C25ABF">
      <w:r w:rsidRPr="00615519">
        <w:t xml:space="preserve">The CAB </w:t>
      </w:r>
      <w:r w:rsidR="00C4362D">
        <w:t xml:space="preserve">1.1 </w:t>
      </w:r>
      <w:r w:rsidRPr="00615519">
        <w:t xml:space="preserve">Enabler depends on </w:t>
      </w:r>
      <w:r>
        <w:rPr>
          <w:rFonts w:hint="eastAsia"/>
        </w:rPr>
        <w:t>other</w:t>
      </w:r>
      <w:r w:rsidRPr="00615519">
        <w:t xml:space="preserve"> OMA Enablers</w:t>
      </w:r>
      <w:r w:rsidRPr="00313F09">
        <w:t xml:space="preserve"> and external entities</w:t>
      </w:r>
      <w:r w:rsidRPr="00615519">
        <w:t>, including:</w:t>
      </w:r>
    </w:p>
    <w:p w:rsidR="00C25ABF" w:rsidRDefault="00C25ABF" w:rsidP="00C25ABF">
      <w:pPr>
        <w:numPr>
          <w:ilvl w:val="0"/>
          <w:numId w:val="8"/>
        </w:numPr>
        <w:tabs>
          <w:tab w:val="clear" w:pos="786"/>
          <w:tab w:val="num" w:pos="810"/>
          <w:tab w:val="left" w:pos="3612"/>
        </w:tabs>
        <w:ind w:left="810"/>
        <w:rPr>
          <w:rFonts w:hint="eastAsia"/>
        </w:rPr>
      </w:pPr>
      <w:r>
        <w:t>OMA XDM [</w:t>
      </w:r>
      <w:r w:rsidRPr="009E131B">
        <w:fldChar w:fldCharType="begin"/>
      </w:r>
      <w:r w:rsidRPr="009E131B">
        <w:instrText xml:space="preserve"> REF  OMAXDM \h </w:instrText>
      </w:r>
      <w:r w:rsidRPr="009E131B">
        <w:fldChar w:fldCharType="separate"/>
      </w:r>
      <w:r w:rsidR="00523157">
        <w:t>OMA XDM</w:t>
      </w:r>
      <w:r w:rsidRPr="009E131B">
        <w:fldChar w:fldCharType="end"/>
      </w:r>
      <w:r>
        <w:t xml:space="preserve"> AD] that provides support for the functions of the CAB XDMS</w:t>
      </w:r>
      <w:r>
        <w:rPr>
          <w:rFonts w:hint="eastAsia"/>
        </w:rPr>
        <w:t>(</w:t>
      </w:r>
      <w:r>
        <w:t>s</w:t>
      </w:r>
      <w:r>
        <w:rPr>
          <w:rFonts w:hint="eastAsia"/>
        </w:rPr>
        <w:t>)</w:t>
      </w:r>
      <w:r>
        <w:rPr>
          <w:lang w:val="en-US" w:eastAsia="zh-CN"/>
        </w:rPr>
        <w:t>.</w:t>
      </w:r>
    </w:p>
    <w:p w:rsidR="00C25ABF" w:rsidRDefault="00C25ABF" w:rsidP="00C25ABF">
      <w:pPr>
        <w:numPr>
          <w:ilvl w:val="0"/>
          <w:numId w:val="8"/>
        </w:numPr>
        <w:tabs>
          <w:tab w:val="clear" w:pos="786"/>
          <w:tab w:val="num" w:pos="810"/>
          <w:tab w:val="left" w:pos="3612"/>
        </w:tabs>
        <w:ind w:left="810"/>
        <w:rPr>
          <w:rFonts w:hint="eastAsia"/>
        </w:rPr>
      </w:pPr>
      <w:r>
        <w:t>OMA DS [</w:t>
      </w:r>
      <w:r w:rsidRPr="009E131B">
        <w:fldChar w:fldCharType="begin"/>
      </w:r>
      <w:r w:rsidRPr="009E131B">
        <w:instrText xml:space="preserve"> REF  OMADS \h </w:instrText>
      </w:r>
      <w:r w:rsidRPr="009E131B">
        <w:fldChar w:fldCharType="separate"/>
      </w:r>
      <w:r w:rsidR="00523157">
        <w:t>OMA DS</w:t>
      </w:r>
      <w:r w:rsidRPr="009E131B">
        <w:fldChar w:fldCharType="end"/>
      </w:r>
      <w:r>
        <w:t>]</w:t>
      </w:r>
      <w:r>
        <w:rPr>
          <w:rFonts w:hint="eastAsia"/>
        </w:rPr>
        <w:t xml:space="preserve"> </w:t>
      </w:r>
      <w:r>
        <w:t xml:space="preserve">that provides support for the </w:t>
      </w:r>
      <w:r>
        <w:rPr>
          <w:rFonts w:hint="eastAsia"/>
        </w:rPr>
        <w:t xml:space="preserve">synchronization </w:t>
      </w:r>
      <w:r>
        <w:t>of the CAB User’s address book.</w:t>
      </w:r>
    </w:p>
    <w:p w:rsidR="00C25ABF" w:rsidRDefault="00C25ABF" w:rsidP="00C25ABF">
      <w:pPr>
        <w:numPr>
          <w:ilvl w:val="0"/>
          <w:numId w:val="8"/>
        </w:numPr>
        <w:tabs>
          <w:tab w:val="clear" w:pos="786"/>
          <w:tab w:val="num" w:pos="810"/>
          <w:tab w:val="left" w:pos="3612"/>
        </w:tabs>
        <w:ind w:left="810"/>
      </w:pPr>
      <w:r>
        <w:t>OMA DM [</w:t>
      </w:r>
      <w:r>
        <w:fldChar w:fldCharType="begin"/>
      </w:r>
      <w:r>
        <w:instrText xml:space="preserve"> REF  OMADMSO \h </w:instrText>
      </w:r>
      <w:r>
        <w:fldChar w:fldCharType="separate"/>
      </w:r>
      <w:r w:rsidR="00523157">
        <w:rPr>
          <w:szCs w:val="18"/>
        </w:rPr>
        <w:t>OMA DM SO</w:t>
      </w:r>
      <w:r>
        <w:fldChar w:fldCharType="end"/>
      </w:r>
      <w:r>
        <w:t xml:space="preserve">] that provides support for </w:t>
      </w:r>
      <w:r>
        <w:rPr>
          <w:rFonts w:hint="eastAsia"/>
        </w:rPr>
        <w:t>remote</w:t>
      </w:r>
      <w:r>
        <w:t xml:space="preserve"> provisioning and management of the Management Object containing necessary configuration parameters for the CAB Client</w:t>
      </w:r>
      <w:r>
        <w:rPr>
          <w:rFonts w:hint="eastAsia"/>
        </w:rPr>
        <w:t>.</w:t>
      </w:r>
    </w:p>
    <w:p w:rsidR="00C25ABF" w:rsidRDefault="00C25ABF" w:rsidP="00C25ABF">
      <w:pPr>
        <w:numPr>
          <w:ilvl w:val="0"/>
          <w:numId w:val="8"/>
        </w:numPr>
        <w:tabs>
          <w:tab w:val="clear" w:pos="786"/>
          <w:tab w:val="num" w:pos="810"/>
          <w:tab w:val="left" w:pos="3612"/>
        </w:tabs>
        <w:ind w:left="810"/>
      </w:pPr>
      <w:r w:rsidRPr="00F7741D">
        <w:t>OMA Push [OMA Push AD] that provides support for notifications to XDM Document changes.</w:t>
      </w:r>
    </w:p>
    <w:p w:rsidR="00C25ABF" w:rsidRDefault="00C25ABF" w:rsidP="00C25ABF">
      <w:pPr>
        <w:numPr>
          <w:ilvl w:val="0"/>
          <w:numId w:val="8"/>
        </w:numPr>
        <w:tabs>
          <w:tab w:val="clear" w:pos="786"/>
          <w:tab w:val="num" w:pos="810"/>
          <w:tab w:val="left" w:pos="3612"/>
        </w:tabs>
        <w:ind w:left="810"/>
      </w:pPr>
      <w:r w:rsidRPr="00313F09">
        <w:t xml:space="preserve">SIP/IP Core [OMA XDM AD] </w:t>
      </w:r>
      <w:r w:rsidR="0027594A" w:rsidRPr="0033654C">
        <w:rPr>
          <w:i/>
        </w:rPr>
        <w:t>“</w:t>
      </w:r>
      <w:r w:rsidR="0027594A">
        <w:rPr>
          <w:i/>
        </w:rPr>
        <w:t>SIP/IP Core</w:t>
      </w:r>
      <w:r w:rsidR="0027594A" w:rsidRPr="0033654C">
        <w:rPr>
          <w:i/>
        </w:rPr>
        <w:t>”</w:t>
      </w:r>
      <w:r w:rsidR="0027594A">
        <w:t>;</w:t>
      </w:r>
      <w:r w:rsidRPr="00313F09">
        <w:t xml:space="preserve"> which performs a variety of services in support of CAB functions.</w:t>
      </w:r>
    </w:p>
    <w:p w:rsidR="0027205B" w:rsidRDefault="0027205B" w:rsidP="00DD4CA6">
      <w:pPr>
        <w:pStyle w:val="Heading2"/>
      </w:pPr>
      <w:bookmarkStart w:id="56" w:name="_Toc292717041"/>
      <w:bookmarkStart w:id="57" w:name="_Toc292717044"/>
      <w:bookmarkStart w:id="58" w:name="_Toc292717048"/>
      <w:bookmarkStart w:id="59" w:name="_Toc292717056"/>
      <w:bookmarkStart w:id="60" w:name="_Toc90106604"/>
      <w:bookmarkStart w:id="61" w:name="_Toc292287990"/>
      <w:bookmarkStart w:id="62" w:name="_Toc516833184"/>
      <w:bookmarkEnd w:id="56"/>
      <w:bookmarkEnd w:id="57"/>
      <w:bookmarkEnd w:id="58"/>
      <w:bookmarkEnd w:id="59"/>
      <w:r>
        <w:t>Architectural Diagram</w:t>
      </w:r>
      <w:bookmarkEnd w:id="60"/>
      <w:bookmarkEnd w:id="61"/>
      <w:bookmarkEnd w:id="62"/>
    </w:p>
    <w:p w:rsidR="00472FBC" w:rsidRPr="00472FBC" w:rsidRDefault="00DD4CA6" w:rsidP="00472FBC">
      <w:r>
        <w:object w:dxaOrig="10288" w:dyaOrig="74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3.5pt;height:314pt" o:ole="">
            <v:imagedata r:id="rId24" o:title=""/>
          </v:shape>
          <o:OLEObject Type="Embed" ProgID="Visio.Drawing.11" ShapeID="_x0000_i1025" DrawAspect="Content" ObjectID="_1590575180" r:id="rId25"/>
        </w:object>
      </w:r>
    </w:p>
    <w:p w:rsidR="001B50C9" w:rsidRDefault="001B50C9" w:rsidP="001B50C9">
      <w:pPr>
        <w:pStyle w:val="Caption"/>
      </w:pPr>
      <w:bookmarkStart w:id="63" w:name="_Toc324772812"/>
      <w:r>
        <w:t xml:space="preserve">Figure </w:t>
      </w:r>
      <w:r>
        <w:fldChar w:fldCharType="begin"/>
      </w:r>
      <w:r>
        <w:instrText xml:space="preserve"> SEQ Figure \* ARABIC </w:instrText>
      </w:r>
      <w:r>
        <w:fldChar w:fldCharType="separate"/>
      </w:r>
      <w:r w:rsidR="00523157">
        <w:rPr>
          <w:noProof/>
        </w:rPr>
        <w:t>1</w:t>
      </w:r>
      <w:r>
        <w:fldChar w:fldCharType="end"/>
      </w:r>
      <w:r>
        <w:t xml:space="preserve">: CAB </w:t>
      </w:r>
      <w:r w:rsidR="008A7149">
        <w:t xml:space="preserve">1.1 </w:t>
      </w:r>
      <w:r>
        <w:t>Architecture Diagram</w:t>
      </w:r>
      <w:bookmarkEnd w:id="63"/>
    </w:p>
    <w:p w:rsidR="00DE2B5D" w:rsidRPr="00DE2B5D" w:rsidRDefault="00DE2B5D" w:rsidP="00DE2B5D"/>
    <w:p w:rsidR="0027205B" w:rsidRDefault="0027205B">
      <w:pPr>
        <w:pStyle w:val="Heading2"/>
      </w:pPr>
      <w:bookmarkStart w:id="64" w:name="_Toc56839768"/>
      <w:bookmarkStart w:id="65" w:name="_Toc90106605"/>
      <w:bookmarkStart w:id="66" w:name="_Toc292287991"/>
      <w:bookmarkStart w:id="67" w:name="_Toc516833185"/>
      <w:r>
        <w:lastRenderedPageBreak/>
        <w:t xml:space="preserve">Functional </w:t>
      </w:r>
      <w:bookmarkEnd w:id="64"/>
      <w:r>
        <w:t>Components and Interfaces</w:t>
      </w:r>
      <w:bookmarkEnd w:id="65"/>
      <w:r w:rsidR="00DE2B5D">
        <w:t>/reference points definition</w:t>
      </w:r>
      <w:bookmarkEnd w:id="66"/>
      <w:bookmarkEnd w:id="67"/>
    </w:p>
    <w:p w:rsidR="008F2327" w:rsidRDefault="008F2327" w:rsidP="008F2327">
      <w:pPr>
        <w:pStyle w:val="Heading3"/>
        <w:rPr>
          <w:rFonts w:hint="eastAsia"/>
        </w:rPr>
      </w:pPr>
      <w:bookmarkStart w:id="68" w:name="_Toc194565598"/>
      <w:bookmarkStart w:id="69" w:name="_Toc208113999"/>
      <w:bookmarkStart w:id="70" w:name="_Toc213046233"/>
      <w:bookmarkStart w:id="71" w:name="_Toc217872541"/>
      <w:bookmarkStart w:id="72" w:name="_Toc260214708"/>
      <w:bookmarkStart w:id="73" w:name="_Toc271184309"/>
      <w:bookmarkStart w:id="74" w:name="_Toc516833186"/>
      <w:r>
        <w:t>Functional Components</w:t>
      </w:r>
      <w:bookmarkEnd w:id="71"/>
      <w:bookmarkEnd w:id="72"/>
      <w:bookmarkEnd w:id="73"/>
      <w:bookmarkEnd w:id="74"/>
      <w:r>
        <w:t xml:space="preserve"> </w:t>
      </w:r>
    </w:p>
    <w:p w:rsidR="008F2327" w:rsidRDefault="008F2327" w:rsidP="008F2327">
      <w:pPr>
        <w:pStyle w:val="Heading4"/>
      </w:pPr>
      <w:r>
        <w:t>CAB Client</w:t>
      </w:r>
      <w:bookmarkEnd w:id="69"/>
      <w:bookmarkEnd w:id="70"/>
    </w:p>
    <w:bookmarkEnd w:id="68"/>
    <w:p w:rsidR="008F2327" w:rsidRPr="007F21A1" w:rsidRDefault="008F2327" w:rsidP="008F2327">
      <w:r w:rsidRPr="007F21A1">
        <w:t>The C</w:t>
      </w:r>
      <w:r>
        <w:t>AB</w:t>
      </w:r>
      <w:r w:rsidRPr="007F21A1">
        <w:t xml:space="preserve"> Client SHALL </w:t>
      </w:r>
      <w:proofErr w:type="gramStart"/>
      <w:r w:rsidRPr="007F21A1">
        <w:t>perform</w:t>
      </w:r>
      <w:proofErr w:type="gramEnd"/>
      <w:r w:rsidRPr="007F21A1">
        <w:t xml:space="preserve"> the following:</w:t>
      </w:r>
    </w:p>
    <w:p w:rsidR="008F2327" w:rsidRDefault="008F2327" w:rsidP="008F2327">
      <w:pPr>
        <w:numPr>
          <w:ilvl w:val="0"/>
          <w:numId w:val="8"/>
        </w:numPr>
        <w:tabs>
          <w:tab w:val="clear" w:pos="786"/>
          <w:tab w:val="num" w:pos="810"/>
          <w:tab w:val="left" w:pos="3612"/>
        </w:tabs>
        <w:ind w:left="810"/>
      </w:pPr>
      <w:r>
        <w:rPr>
          <w:lang w:eastAsia="ko-KR"/>
        </w:rPr>
        <w:t xml:space="preserve">Synchronize modifications (e.g. add, delete, modify) of </w:t>
      </w:r>
      <w:r w:rsidRPr="001C5A4F">
        <w:t xml:space="preserve">a </w:t>
      </w:r>
      <w:r>
        <w:t xml:space="preserve">local subset of address book </w:t>
      </w:r>
      <w:r w:rsidRPr="001C5A4F">
        <w:t>information that is contained in the network-based AB repository</w:t>
      </w:r>
      <w:r w:rsidR="009A5465">
        <w:t xml:space="preserve"> (i.e. AB Application Usage in CAB XDMS)</w:t>
      </w:r>
      <w:r>
        <w:t>.</w:t>
      </w:r>
    </w:p>
    <w:p w:rsidR="008F2327" w:rsidRPr="00177C34" w:rsidRDefault="008F2327" w:rsidP="008F2327">
      <w:pPr>
        <w:numPr>
          <w:ilvl w:val="0"/>
          <w:numId w:val="8"/>
        </w:numPr>
        <w:tabs>
          <w:tab w:val="clear" w:pos="786"/>
          <w:tab w:val="num" w:pos="810"/>
          <w:tab w:val="left" w:pos="3612"/>
        </w:tabs>
        <w:ind w:left="810"/>
      </w:pPr>
      <w:r w:rsidRPr="00810EC4">
        <w:rPr>
          <w:lang w:eastAsia="ko-KR"/>
        </w:rPr>
        <w:t>Send and receive address book related</w:t>
      </w:r>
      <w:r w:rsidRPr="00810EC4">
        <w:rPr>
          <w:rFonts w:hint="eastAsia"/>
        </w:rPr>
        <w:t xml:space="preserve"> </w:t>
      </w:r>
      <w:r w:rsidRPr="00810EC4">
        <w:t xml:space="preserve">contact </w:t>
      </w:r>
      <w:r w:rsidRPr="00810EC4">
        <w:rPr>
          <w:rFonts w:hint="eastAsia"/>
        </w:rPr>
        <w:t>information</w:t>
      </w:r>
      <w:r>
        <w:t>.</w:t>
      </w:r>
    </w:p>
    <w:p w:rsidR="008F2327" w:rsidRDefault="008F2327" w:rsidP="008F2327">
      <w:pPr>
        <w:numPr>
          <w:ilvl w:val="0"/>
          <w:numId w:val="8"/>
        </w:numPr>
        <w:tabs>
          <w:tab w:val="clear" w:pos="786"/>
          <w:tab w:val="num" w:pos="810"/>
          <w:tab w:val="left" w:pos="3612"/>
        </w:tabs>
        <w:ind w:left="810"/>
      </w:pPr>
      <w:r w:rsidRPr="00810EC4">
        <w:rPr>
          <w:lang w:eastAsia="ko-KR"/>
        </w:rPr>
        <w:t>Send and receive address book related</w:t>
      </w:r>
      <w:r w:rsidRPr="00810EC4">
        <w:rPr>
          <w:rFonts w:hint="eastAsia"/>
        </w:rPr>
        <w:t xml:space="preserve"> </w:t>
      </w:r>
      <w:r w:rsidRPr="00810EC4">
        <w:t xml:space="preserve">contact </w:t>
      </w:r>
      <w:r w:rsidRPr="00810EC4">
        <w:rPr>
          <w:rFonts w:hint="eastAsia"/>
        </w:rPr>
        <w:t>information</w:t>
      </w:r>
      <w:r w:rsidRPr="00810EC4">
        <w:t xml:space="preserve"> in vCard</w:t>
      </w:r>
      <w:r>
        <w:t xml:space="preserve"> as a Legacy Format</w:t>
      </w:r>
      <w:r w:rsidRPr="00810EC4">
        <w:t>.</w:t>
      </w:r>
    </w:p>
    <w:p w:rsidR="006250DA" w:rsidRDefault="006250DA" w:rsidP="008F2327">
      <w:pPr>
        <w:numPr>
          <w:ilvl w:val="0"/>
          <w:numId w:val="8"/>
        </w:numPr>
        <w:tabs>
          <w:tab w:val="clear" w:pos="786"/>
          <w:tab w:val="num" w:pos="810"/>
          <w:tab w:val="left" w:pos="3612"/>
        </w:tabs>
        <w:ind w:left="810"/>
      </w:pPr>
      <w:r>
        <w:t xml:space="preserve">Manage </w:t>
      </w:r>
      <w:r>
        <w:rPr>
          <w:rFonts w:hint="eastAsia"/>
          <w:lang w:eastAsia="ko-KR"/>
        </w:rPr>
        <w:t>AB</w:t>
      </w:r>
      <w:r>
        <w:t xml:space="preserve"> information.</w:t>
      </w:r>
    </w:p>
    <w:p w:rsidR="008F2327" w:rsidRDefault="008F2327" w:rsidP="008F2327">
      <w:pPr>
        <w:numPr>
          <w:ilvl w:val="0"/>
          <w:numId w:val="8"/>
        </w:numPr>
        <w:tabs>
          <w:tab w:val="clear" w:pos="786"/>
          <w:tab w:val="num" w:pos="810"/>
          <w:tab w:val="left" w:pos="3612"/>
        </w:tabs>
        <w:ind w:left="810"/>
      </w:pPr>
      <w:r>
        <w:t>Manage PCC information.</w:t>
      </w:r>
    </w:p>
    <w:p w:rsidR="008F2327" w:rsidRDefault="008F2327" w:rsidP="008F2327">
      <w:pPr>
        <w:numPr>
          <w:ilvl w:val="0"/>
          <w:numId w:val="8"/>
        </w:numPr>
        <w:tabs>
          <w:tab w:val="clear" w:pos="786"/>
          <w:tab w:val="num" w:pos="810"/>
          <w:tab w:val="left" w:pos="3612"/>
        </w:tabs>
        <w:ind w:left="810"/>
      </w:pPr>
      <w:r w:rsidRPr="00B949F0">
        <w:t>R</w:t>
      </w:r>
      <w:r>
        <w:rPr>
          <w:lang w:eastAsia="ko-KR"/>
        </w:rPr>
        <w:t>eceive</w:t>
      </w:r>
      <w:r>
        <w:t xml:space="preserve"> CAB Contact Status information</w:t>
      </w:r>
      <w:r w:rsidR="00062C66">
        <w:t>, including:</w:t>
      </w:r>
    </w:p>
    <w:p w:rsidR="00062C66" w:rsidRDefault="00062C66" w:rsidP="00DE52EB">
      <w:pPr>
        <w:numPr>
          <w:ilvl w:val="1"/>
          <w:numId w:val="8"/>
        </w:numPr>
        <w:tabs>
          <w:tab w:val="left" w:pos="3612"/>
        </w:tabs>
      </w:pPr>
      <w:r>
        <w:t>Contact type</w:t>
      </w:r>
      <w:r w:rsidR="00DE52EB">
        <w:t>;</w:t>
      </w:r>
    </w:p>
    <w:p w:rsidR="00062C66" w:rsidRDefault="00DE52EB" w:rsidP="00DE52EB">
      <w:pPr>
        <w:numPr>
          <w:ilvl w:val="1"/>
          <w:numId w:val="8"/>
        </w:numPr>
        <w:tabs>
          <w:tab w:val="left" w:pos="3612"/>
        </w:tabs>
      </w:pPr>
      <w:r>
        <w:t>Incoming Contact Subscription request;</w:t>
      </w:r>
    </w:p>
    <w:p w:rsidR="00DE52EB" w:rsidRDefault="00DE52EB" w:rsidP="00DE52EB">
      <w:pPr>
        <w:numPr>
          <w:ilvl w:val="1"/>
          <w:numId w:val="8"/>
        </w:numPr>
        <w:tabs>
          <w:tab w:val="left" w:pos="3612"/>
        </w:tabs>
      </w:pPr>
      <w:r>
        <w:t xml:space="preserve">Incoming Contact </w:t>
      </w:r>
      <w:proofErr w:type="spellStart"/>
      <w:r>
        <w:t>Suscription</w:t>
      </w:r>
      <w:proofErr w:type="spellEnd"/>
      <w:r>
        <w:t xml:space="preserve"> invitation;</w:t>
      </w:r>
    </w:p>
    <w:p w:rsidR="00DE52EB" w:rsidRDefault="00DE52EB" w:rsidP="00DE52EB">
      <w:pPr>
        <w:numPr>
          <w:ilvl w:val="1"/>
          <w:numId w:val="8"/>
        </w:numPr>
        <w:tabs>
          <w:tab w:val="left" w:pos="3612"/>
        </w:tabs>
      </w:pPr>
      <w:r>
        <w:t>Contact suggestions;</w:t>
      </w:r>
    </w:p>
    <w:p w:rsidR="00DE52EB" w:rsidRDefault="00DE52EB" w:rsidP="00DE52EB">
      <w:pPr>
        <w:numPr>
          <w:ilvl w:val="1"/>
          <w:numId w:val="8"/>
        </w:numPr>
        <w:tabs>
          <w:tab w:val="left" w:pos="3612"/>
        </w:tabs>
      </w:pPr>
      <w:r>
        <w:t>Service suggestions;</w:t>
      </w:r>
    </w:p>
    <w:p w:rsidR="00DE52EB" w:rsidRDefault="00DE52EB" w:rsidP="00DE52EB">
      <w:pPr>
        <w:numPr>
          <w:ilvl w:val="1"/>
          <w:numId w:val="8"/>
        </w:numPr>
        <w:tabs>
          <w:tab w:val="left" w:pos="3612"/>
        </w:tabs>
      </w:pPr>
      <w:r>
        <w:t>Common Connections;</w:t>
      </w:r>
    </w:p>
    <w:p w:rsidR="00DE52EB" w:rsidRDefault="00DE52EB" w:rsidP="00DE52EB">
      <w:pPr>
        <w:numPr>
          <w:ilvl w:val="1"/>
          <w:numId w:val="8"/>
        </w:numPr>
        <w:tabs>
          <w:tab w:val="left" w:pos="3612"/>
        </w:tabs>
      </w:pPr>
      <w:r>
        <w:t>Public content.</w:t>
      </w:r>
    </w:p>
    <w:p w:rsidR="008F2327" w:rsidRDefault="008F2327" w:rsidP="008F2327">
      <w:pPr>
        <w:numPr>
          <w:ilvl w:val="0"/>
          <w:numId w:val="8"/>
        </w:numPr>
        <w:tabs>
          <w:tab w:val="clear" w:pos="786"/>
          <w:tab w:val="num" w:pos="810"/>
          <w:tab w:val="left" w:pos="3612"/>
        </w:tabs>
        <w:ind w:left="810"/>
      </w:pPr>
      <w:r w:rsidRPr="001E6AEC">
        <w:t>Request import of non-CAB address book information</w:t>
      </w:r>
      <w:r>
        <w:t>.</w:t>
      </w:r>
    </w:p>
    <w:p w:rsidR="00777212" w:rsidRDefault="00777212" w:rsidP="008F2327">
      <w:pPr>
        <w:numPr>
          <w:ilvl w:val="0"/>
          <w:numId w:val="8"/>
        </w:numPr>
        <w:tabs>
          <w:tab w:val="clear" w:pos="786"/>
          <w:tab w:val="num" w:pos="810"/>
          <w:tab w:val="left" w:pos="3612"/>
        </w:tabs>
        <w:ind w:left="810"/>
      </w:pPr>
      <w:r w:rsidRPr="001E6AEC">
        <w:t>Request import</w:t>
      </w:r>
      <w:r>
        <w:t xml:space="preserve"> of External Profile </w:t>
      </w:r>
      <w:r>
        <w:rPr>
          <w:lang w:eastAsia="ko-KR"/>
        </w:rPr>
        <w:t xml:space="preserve">and </w:t>
      </w:r>
      <w:r>
        <w:rPr>
          <w:rFonts w:hint="eastAsia"/>
          <w:lang w:eastAsia="ko-KR"/>
        </w:rPr>
        <w:t>export</w:t>
      </w:r>
      <w:r w:rsidRPr="001E6AEC">
        <w:t xml:space="preserve"> of </w:t>
      </w:r>
      <w:r>
        <w:rPr>
          <w:rFonts w:hint="eastAsia"/>
          <w:lang w:eastAsia="ko-KR"/>
        </w:rPr>
        <w:t xml:space="preserve">PCC information </w:t>
      </w:r>
      <w:r w:rsidR="00EF2218">
        <w:rPr>
          <w:lang w:eastAsia="ko-KR"/>
        </w:rPr>
        <w:t>from/</w:t>
      </w:r>
      <w:r>
        <w:rPr>
          <w:rFonts w:hint="eastAsia"/>
          <w:lang w:eastAsia="ko-KR"/>
        </w:rPr>
        <w:t>to</w:t>
      </w:r>
      <w:r w:rsidRPr="00F97307">
        <w:rPr>
          <w:lang w:eastAsia="ko-KR"/>
        </w:rPr>
        <w:t xml:space="preserve"> non-CAB system</w:t>
      </w:r>
      <w:r>
        <w:rPr>
          <w:rFonts w:hint="eastAsia"/>
          <w:lang w:eastAsia="ko-KR"/>
        </w:rPr>
        <w:t>s</w:t>
      </w:r>
      <w:r>
        <w:t>.</w:t>
      </w:r>
    </w:p>
    <w:p w:rsidR="001F0E8A" w:rsidRDefault="001F0E8A" w:rsidP="008F2327">
      <w:pPr>
        <w:numPr>
          <w:ilvl w:val="0"/>
          <w:numId w:val="8"/>
        </w:numPr>
        <w:tabs>
          <w:tab w:val="clear" w:pos="786"/>
          <w:tab w:val="num" w:pos="810"/>
          <w:tab w:val="left" w:pos="3612"/>
        </w:tabs>
        <w:ind w:left="810"/>
      </w:pPr>
      <w:r w:rsidRPr="001617BF">
        <w:rPr>
          <w:lang w:val="en-US" w:eastAsia="zh-CN"/>
        </w:rPr>
        <w:t xml:space="preserve">Request subscription to changes in </w:t>
      </w:r>
      <w:r>
        <w:rPr>
          <w:lang w:val="en-US" w:eastAsia="zh-CN"/>
        </w:rPr>
        <w:t xml:space="preserve">CAB User’s </w:t>
      </w:r>
      <w:r>
        <w:t xml:space="preserve">External Profile </w:t>
      </w:r>
      <w:r w:rsidRPr="001617BF">
        <w:rPr>
          <w:lang w:val="en-US" w:eastAsia="zh-CN"/>
        </w:rPr>
        <w:t>at 3</w:t>
      </w:r>
      <w:r w:rsidRPr="001617BF">
        <w:rPr>
          <w:vertAlign w:val="superscript"/>
          <w:lang w:val="en-US" w:eastAsia="zh-CN"/>
        </w:rPr>
        <w:t>rd</w:t>
      </w:r>
      <w:r w:rsidRPr="001617BF">
        <w:rPr>
          <w:lang w:val="en-US" w:eastAsia="zh-CN"/>
        </w:rPr>
        <w:t xml:space="preserve"> party systems </w:t>
      </w:r>
      <w:r>
        <w:t>to keep PCC information up-to-date</w:t>
      </w:r>
      <w:r w:rsidR="0014237E">
        <w:t>.</w:t>
      </w:r>
    </w:p>
    <w:p w:rsidR="0014237E" w:rsidRDefault="0014237E" w:rsidP="008F2327">
      <w:pPr>
        <w:numPr>
          <w:ilvl w:val="0"/>
          <w:numId w:val="8"/>
        </w:numPr>
        <w:tabs>
          <w:tab w:val="clear" w:pos="786"/>
          <w:tab w:val="num" w:pos="810"/>
          <w:tab w:val="left" w:pos="3612"/>
        </w:tabs>
        <w:ind w:left="810"/>
      </w:pPr>
      <w:r>
        <w:t>Receive contact suggestions from an external public contact database or from within the CAB system, based on CAB User’s request or preferences.</w:t>
      </w:r>
    </w:p>
    <w:p w:rsidR="008F2327" w:rsidRDefault="008F2327" w:rsidP="008F2327">
      <w:pPr>
        <w:numPr>
          <w:ilvl w:val="0"/>
          <w:numId w:val="8"/>
        </w:numPr>
        <w:tabs>
          <w:tab w:val="clear" w:pos="786"/>
          <w:tab w:val="num" w:pos="810"/>
          <w:tab w:val="left" w:pos="3612"/>
        </w:tabs>
        <w:ind w:left="810"/>
      </w:pPr>
      <w:r w:rsidRPr="008359A5">
        <w:t>Contact Subscription</w:t>
      </w:r>
      <w:r>
        <w:t xml:space="preserve"> interaction (e.g. requesting the subscription, reactive authorization).</w:t>
      </w:r>
    </w:p>
    <w:p w:rsidR="008F2327" w:rsidRDefault="008F2327" w:rsidP="008F2327">
      <w:pPr>
        <w:numPr>
          <w:ilvl w:val="0"/>
          <w:numId w:val="8"/>
        </w:numPr>
        <w:tabs>
          <w:tab w:val="clear" w:pos="786"/>
          <w:tab w:val="num" w:pos="810"/>
          <w:tab w:val="left" w:pos="3612"/>
        </w:tabs>
        <w:ind w:left="810"/>
      </w:pPr>
      <w:r>
        <w:t xml:space="preserve">Contact </w:t>
      </w:r>
      <w:r w:rsidRPr="008359A5">
        <w:t xml:space="preserve">Share </w:t>
      </w:r>
      <w:r>
        <w:t>interaction (e.g. requesting the Contact Share, resolution of received Contact Shared data).</w:t>
      </w:r>
    </w:p>
    <w:p w:rsidR="008F2327" w:rsidRDefault="008F2327" w:rsidP="008F2327">
      <w:pPr>
        <w:numPr>
          <w:ilvl w:val="0"/>
          <w:numId w:val="8"/>
        </w:numPr>
        <w:tabs>
          <w:tab w:val="clear" w:pos="786"/>
          <w:tab w:val="num" w:pos="810"/>
          <w:tab w:val="left" w:pos="3612"/>
        </w:tabs>
        <w:ind w:left="810"/>
      </w:pPr>
      <w:r>
        <w:t>Search for available contact information.</w:t>
      </w:r>
    </w:p>
    <w:p w:rsidR="008F2327" w:rsidRDefault="008F2327" w:rsidP="008F2327">
      <w:pPr>
        <w:numPr>
          <w:ilvl w:val="0"/>
          <w:numId w:val="8"/>
        </w:numPr>
        <w:tabs>
          <w:tab w:val="clear" w:pos="786"/>
          <w:tab w:val="num" w:pos="810"/>
          <w:tab w:val="left" w:pos="3612"/>
        </w:tabs>
        <w:ind w:left="810"/>
      </w:pPr>
      <w:r>
        <w:t xml:space="preserve">Manage CAB User </w:t>
      </w:r>
      <w:r>
        <w:rPr>
          <w:rFonts w:eastAsia="Malgun Gothic" w:hint="eastAsia"/>
          <w:lang w:eastAsia="ko-KR"/>
        </w:rPr>
        <w:t>P</w:t>
      </w:r>
      <w:r>
        <w:t>reference</w:t>
      </w:r>
      <w:r>
        <w:rPr>
          <w:rFonts w:eastAsia="Malgun Gothic" w:hint="eastAsia"/>
          <w:lang w:eastAsia="ko-KR"/>
        </w:rPr>
        <w:t>s</w:t>
      </w:r>
      <w:r>
        <w:t xml:space="preserve"> information.</w:t>
      </w:r>
    </w:p>
    <w:p w:rsidR="008F2327" w:rsidRPr="006C62D8" w:rsidRDefault="008F2327" w:rsidP="008F2327">
      <w:pPr>
        <w:numPr>
          <w:ilvl w:val="0"/>
          <w:numId w:val="8"/>
        </w:numPr>
        <w:tabs>
          <w:tab w:val="clear" w:pos="786"/>
          <w:tab w:val="num" w:pos="810"/>
          <w:tab w:val="left" w:pos="3612"/>
        </w:tabs>
        <w:ind w:left="810"/>
        <w:rPr>
          <w:rFonts w:hint="eastAsia"/>
        </w:rPr>
      </w:pPr>
      <w:r>
        <w:t>Manage CAB User Access Permissions information.</w:t>
      </w:r>
    </w:p>
    <w:p w:rsidR="008F2327" w:rsidRPr="009A5465" w:rsidRDefault="008F2327" w:rsidP="008F2327">
      <w:pPr>
        <w:numPr>
          <w:ilvl w:val="0"/>
          <w:numId w:val="8"/>
        </w:numPr>
        <w:tabs>
          <w:tab w:val="clear" w:pos="786"/>
          <w:tab w:val="num" w:pos="810"/>
          <w:tab w:val="left" w:pos="3612"/>
        </w:tabs>
        <w:ind w:left="810"/>
        <w:rPr>
          <w:lang w:val="en-US"/>
        </w:rPr>
      </w:pPr>
      <w:r w:rsidRPr="00E06AAF">
        <w:rPr>
          <w:rFonts w:eastAsia="Batang" w:hint="eastAsia"/>
          <w:lang w:val="en-US" w:eastAsia="ko-KR"/>
        </w:rPr>
        <w:t>Manage XDM Preferences information</w:t>
      </w:r>
      <w:r>
        <w:rPr>
          <w:rFonts w:eastAsia="Batang"/>
          <w:lang w:val="en-US" w:eastAsia="ko-KR"/>
        </w:rPr>
        <w:t xml:space="preserve"> for AB and PCC Application U</w:t>
      </w:r>
      <w:r w:rsidRPr="00E06AAF">
        <w:rPr>
          <w:rFonts w:eastAsia="Batang"/>
          <w:lang w:val="en-US" w:eastAsia="ko-KR"/>
        </w:rPr>
        <w:t>sages</w:t>
      </w:r>
      <w:r w:rsidRPr="00E06AAF">
        <w:rPr>
          <w:rFonts w:eastAsia="Batang" w:hint="eastAsia"/>
          <w:lang w:val="en-US" w:eastAsia="ko-KR"/>
        </w:rPr>
        <w:t>.</w:t>
      </w:r>
    </w:p>
    <w:p w:rsidR="009A5465" w:rsidRPr="00155997" w:rsidRDefault="009A5465" w:rsidP="009A5465">
      <w:pPr>
        <w:numPr>
          <w:ilvl w:val="0"/>
          <w:numId w:val="8"/>
        </w:numPr>
        <w:tabs>
          <w:tab w:val="left" w:pos="3612"/>
        </w:tabs>
        <w:ind w:left="810"/>
        <w:rPr>
          <w:rFonts w:eastAsia="宋体"/>
        </w:rPr>
      </w:pPr>
      <w:r>
        <w:rPr>
          <w:rFonts w:eastAsia="Batang" w:hint="eastAsia"/>
          <w:lang w:val="en-US" w:eastAsia="ko-KR"/>
        </w:rPr>
        <w:t>Retrieve</w:t>
      </w:r>
      <w:r w:rsidRPr="002212ED">
        <w:rPr>
          <w:rFonts w:eastAsia="Batang" w:hint="eastAsia"/>
          <w:lang w:val="en-US" w:eastAsia="ko-KR"/>
        </w:rPr>
        <w:t xml:space="preserve"> </w:t>
      </w:r>
      <w:r>
        <w:rPr>
          <w:rFonts w:eastAsia="Batang"/>
          <w:lang w:val="en-US" w:eastAsia="ko-KR"/>
        </w:rPr>
        <w:t>content previously deleted from the network</w:t>
      </w:r>
      <w:r w:rsidR="00FF6820">
        <w:rPr>
          <w:rFonts w:eastAsia="Batang"/>
          <w:lang w:val="en-US" w:eastAsia="ko-KR"/>
        </w:rPr>
        <w:t>, using either</w:t>
      </w:r>
      <w:r>
        <w:rPr>
          <w:rFonts w:eastAsia="Batang"/>
          <w:lang w:val="en-US" w:eastAsia="ko-KR"/>
        </w:rPr>
        <w:t>:</w:t>
      </w:r>
    </w:p>
    <w:p w:rsidR="009A5465" w:rsidRPr="000F34CA" w:rsidRDefault="00FF6820" w:rsidP="000F34CA">
      <w:pPr>
        <w:numPr>
          <w:ilvl w:val="1"/>
          <w:numId w:val="8"/>
        </w:numPr>
        <w:tabs>
          <w:tab w:val="left" w:pos="3612"/>
        </w:tabs>
        <w:rPr>
          <w:rFonts w:eastAsia="宋体"/>
        </w:rPr>
      </w:pPr>
      <w:r>
        <w:rPr>
          <w:rFonts w:eastAsia="Batang"/>
          <w:lang w:eastAsia="ko-KR"/>
        </w:rPr>
        <w:t xml:space="preserve">OMA XDM: </w:t>
      </w:r>
      <w:r w:rsidR="007574D4">
        <w:rPr>
          <w:rFonts w:eastAsia="Batang"/>
          <w:lang w:eastAsia="ko-KR"/>
        </w:rPr>
        <w:t>by</w:t>
      </w:r>
      <w:r>
        <w:rPr>
          <w:rFonts w:eastAsia="Batang"/>
          <w:lang w:eastAsia="ko-KR"/>
        </w:rPr>
        <w:t xml:space="preserve"> retrieving the </w:t>
      </w:r>
      <w:r w:rsidR="009A5465" w:rsidRPr="002212ED">
        <w:rPr>
          <w:rFonts w:eastAsia="Batang" w:hint="eastAsia"/>
          <w:lang w:val="en-US" w:eastAsia="ko-KR"/>
        </w:rPr>
        <w:t xml:space="preserve">History Information for CAB XML documents (e.g. </w:t>
      </w:r>
      <w:r w:rsidR="009A5465">
        <w:rPr>
          <w:rFonts w:eastAsia="Batang" w:hint="eastAsia"/>
          <w:lang w:val="en-US" w:eastAsia="ko-KR"/>
        </w:rPr>
        <w:t>retrieve the History I</w:t>
      </w:r>
      <w:r w:rsidR="009A5465">
        <w:rPr>
          <w:rFonts w:eastAsia="Batang"/>
          <w:lang w:val="en-US" w:eastAsia="ko-KR"/>
        </w:rPr>
        <w:t>nformation</w:t>
      </w:r>
      <w:r w:rsidR="009A5465">
        <w:rPr>
          <w:rFonts w:eastAsia="Batang" w:hint="eastAsia"/>
          <w:lang w:val="en-US" w:eastAsia="ko-KR"/>
        </w:rPr>
        <w:t xml:space="preserve"> related to a AB or PCC XML documents)</w:t>
      </w:r>
      <w:r w:rsidR="009A5465">
        <w:rPr>
          <w:rFonts w:eastAsia="Batang"/>
          <w:lang w:val="en-US" w:eastAsia="ko-KR"/>
        </w:rPr>
        <w:t>, or;</w:t>
      </w:r>
    </w:p>
    <w:p w:rsidR="000F34CA" w:rsidRPr="009A5465" w:rsidRDefault="00FF6820" w:rsidP="000F34CA">
      <w:pPr>
        <w:numPr>
          <w:ilvl w:val="1"/>
          <w:numId w:val="8"/>
        </w:numPr>
        <w:tabs>
          <w:tab w:val="left" w:pos="3612"/>
        </w:tabs>
      </w:pPr>
      <w:r>
        <w:t xml:space="preserve">OMA DS: </w:t>
      </w:r>
      <w:r w:rsidR="007574D4">
        <w:t>b</w:t>
      </w:r>
      <w:r>
        <w:t xml:space="preserve">y retrieving one or more ‘deleted’ contact information from the AB XML Document </w:t>
      </w:r>
    </w:p>
    <w:p w:rsidR="004D3977" w:rsidRDefault="004D3977" w:rsidP="008F2327">
      <w:pPr>
        <w:numPr>
          <w:ilvl w:val="0"/>
          <w:numId w:val="8"/>
        </w:numPr>
        <w:tabs>
          <w:tab w:val="clear" w:pos="786"/>
          <w:tab w:val="num" w:pos="810"/>
          <w:tab w:val="left" w:pos="3612"/>
        </w:tabs>
        <w:ind w:left="810"/>
      </w:pPr>
      <w:r w:rsidRPr="005E7D56">
        <w:rPr>
          <w:rFonts w:eastAsia="宋体"/>
        </w:rPr>
        <w:t>Request to undo successfully performed change(s) (i.e. add, modify, delete) app</w:t>
      </w:r>
      <w:r>
        <w:rPr>
          <w:rFonts w:eastAsia="宋体"/>
        </w:rPr>
        <w:t>lied to a Personal Contact Card</w:t>
      </w:r>
      <w:r w:rsidRPr="005E7D56">
        <w:rPr>
          <w:rFonts w:eastAsia="宋体"/>
        </w:rPr>
        <w:t>.</w:t>
      </w:r>
    </w:p>
    <w:p w:rsidR="008F2327" w:rsidRDefault="008F2327" w:rsidP="008F2327">
      <w:pPr>
        <w:numPr>
          <w:ilvl w:val="0"/>
          <w:numId w:val="8"/>
        </w:numPr>
        <w:tabs>
          <w:tab w:val="clear" w:pos="786"/>
          <w:tab w:val="num" w:pos="810"/>
          <w:tab w:val="left" w:pos="3612"/>
        </w:tabs>
        <w:ind w:left="810"/>
      </w:pPr>
      <w:r>
        <w:t>R</w:t>
      </w:r>
      <w:r w:rsidRPr="007F21A1">
        <w:t>eceiv</w:t>
      </w:r>
      <w:r>
        <w:t>e</w:t>
      </w:r>
      <w:r w:rsidRPr="007F21A1">
        <w:t xml:space="preserve"> </w:t>
      </w:r>
      <w:r>
        <w:t>CAB</w:t>
      </w:r>
      <w:r w:rsidRPr="00D07468">
        <w:t xml:space="preserve"> related notification</w:t>
      </w:r>
      <w:r>
        <w:t>s.</w:t>
      </w:r>
    </w:p>
    <w:p w:rsidR="00D422DD" w:rsidRDefault="00D422DD" w:rsidP="00D422DD">
      <w:pPr>
        <w:numPr>
          <w:ilvl w:val="0"/>
          <w:numId w:val="8"/>
        </w:numPr>
        <w:tabs>
          <w:tab w:val="left" w:pos="3612"/>
        </w:tabs>
        <w:ind w:left="810"/>
      </w:pPr>
      <w:r>
        <w:lastRenderedPageBreak/>
        <w:t xml:space="preserve">Manage CAB User’s Favourite Contacts </w:t>
      </w:r>
      <w:r w:rsidR="001405AE">
        <w:t xml:space="preserve">per device and </w:t>
      </w:r>
      <w:r>
        <w:t>across CAB User’s devices</w:t>
      </w:r>
    </w:p>
    <w:p w:rsidR="00896A3D" w:rsidRDefault="00896A3D" w:rsidP="00D422DD">
      <w:pPr>
        <w:numPr>
          <w:ilvl w:val="0"/>
          <w:numId w:val="8"/>
        </w:numPr>
        <w:tabs>
          <w:tab w:val="left" w:pos="3612"/>
        </w:tabs>
        <w:ind w:left="810"/>
      </w:pPr>
      <w:r>
        <w:t>Request and receive invitations to Contact Subscriptions</w:t>
      </w:r>
    </w:p>
    <w:p w:rsidR="008F2327" w:rsidRPr="00A77A9C" w:rsidRDefault="008F2327" w:rsidP="008F2327">
      <w:pPr>
        <w:numPr>
          <w:ilvl w:val="0"/>
          <w:numId w:val="8"/>
        </w:numPr>
        <w:tabs>
          <w:tab w:val="clear" w:pos="786"/>
          <w:tab w:val="num" w:pos="810"/>
          <w:tab w:val="left" w:pos="3612"/>
        </w:tabs>
        <w:ind w:left="810"/>
      </w:pPr>
      <w:r>
        <w:t>Support authentication requests and responses.</w:t>
      </w:r>
    </w:p>
    <w:p w:rsidR="008F2327" w:rsidRDefault="008F2327" w:rsidP="008F2327">
      <w:r w:rsidRPr="00A77A9C">
        <w:t>The CAB Client SHALL use:</w:t>
      </w:r>
    </w:p>
    <w:p w:rsidR="00675F48" w:rsidRDefault="00675F48" w:rsidP="00675F48">
      <w:pPr>
        <w:numPr>
          <w:ilvl w:val="0"/>
          <w:numId w:val="15"/>
        </w:numPr>
        <w:spacing w:before="120" w:after="0"/>
      </w:pPr>
      <w:r>
        <w:t xml:space="preserve">AB Synchronization and Document Management </w:t>
      </w:r>
    </w:p>
    <w:p w:rsidR="00675F48" w:rsidRDefault="00675F48" w:rsidP="00675F48">
      <w:pPr>
        <w:numPr>
          <w:ilvl w:val="1"/>
          <w:numId w:val="15"/>
        </w:numPr>
        <w:spacing w:before="120" w:after="0"/>
      </w:pPr>
      <w:r>
        <w:t xml:space="preserve">Either CAB-1 to manage and synchronize address book modifications (e.g. add, delete, modify), with the network-based AB repository, or; </w:t>
      </w:r>
    </w:p>
    <w:p w:rsidR="00675F48" w:rsidRDefault="00675F48" w:rsidP="00447D04">
      <w:pPr>
        <w:numPr>
          <w:ilvl w:val="1"/>
          <w:numId w:val="15"/>
        </w:numPr>
        <w:spacing w:before="120" w:after="0"/>
      </w:pPr>
      <w:r>
        <w:t xml:space="preserve">XDM-3i to perform </w:t>
      </w:r>
      <w:r>
        <w:rPr>
          <w:lang w:eastAsia="ko-KR"/>
        </w:rPr>
        <w:t>AB</w:t>
      </w:r>
      <w:r>
        <w:rPr>
          <w:rFonts w:eastAsia="Malgun Gothic"/>
          <w:lang w:eastAsia="ko-KR"/>
        </w:rPr>
        <w:t xml:space="preserve"> and AB History Information d</w:t>
      </w:r>
      <w:r>
        <w:t>ocument management operations, and SIC-1 or XDM-3i/Push-CAI (XDCP/Push) to request to subscribe and receive change notifications for AB XML document;</w:t>
      </w:r>
    </w:p>
    <w:p w:rsidR="00675F48" w:rsidRDefault="00675F48" w:rsidP="00675F48">
      <w:pPr>
        <w:numPr>
          <w:ilvl w:val="0"/>
          <w:numId w:val="15"/>
        </w:numPr>
        <w:tabs>
          <w:tab w:val="num" w:pos="810"/>
          <w:tab w:val="left" w:pos="3612"/>
        </w:tabs>
      </w:pPr>
      <w:r>
        <w:t>Document Management of CAB XML documents (Except AB XML document)</w:t>
      </w:r>
    </w:p>
    <w:p w:rsidR="00675F48" w:rsidRDefault="00675F48" w:rsidP="00447D04">
      <w:pPr>
        <w:numPr>
          <w:ilvl w:val="1"/>
          <w:numId w:val="15"/>
        </w:numPr>
        <w:spacing w:before="120" w:after="0"/>
      </w:pPr>
      <w:r>
        <w:t xml:space="preserve">XDM-3i to perform PCC, CAB User Preferences, </w:t>
      </w:r>
      <w:r>
        <w:rPr>
          <w:rFonts w:eastAsia="Malgun Gothic"/>
          <w:lang w:eastAsia="ko-KR"/>
        </w:rPr>
        <w:t xml:space="preserve">CAB Feature Handler, PCC History Information, CAB XDM Preferences (i.e. AB and PCC), </w:t>
      </w:r>
      <w:r>
        <w:t xml:space="preserve">and CAB User Access Permissions </w:t>
      </w:r>
      <w:r>
        <w:rPr>
          <w:rFonts w:eastAsia="Malgun Gothic"/>
          <w:lang w:eastAsia="ko-KR"/>
        </w:rPr>
        <w:t>D</w:t>
      </w:r>
      <w:r>
        <w:t xml:space="preserve">ocument </w:t>
      </w:r>
      <w:r>
        <w:rPr>
          <w:rFonts w:eastAsia="Malgun Gothic"/>
          <w:lang w:eastAsia="ko-KR"/>
        </w:rPr>
        <w:t>(i.e. AB and PCC)</w:t>
      </w:r>
      <w:r>
        <w:t xml:space="preserve"> management operations; </w:t>
      </w:r>
    </w:p>
    <w:p w:rsidR="00675F48" w:rsidRDefault="00675F48" w:rsidP="00675F48">
      <w:pPr>
        <w:numPr>
          <w:ilvl w:val="0"/>
          <w:numId w:val="15"/>
        </w:numPr>
        <w:tabs>
          <w:tab w:val="num" w:pos="810"/>
          <w:tab w:val="left" w:pos="3612"/>
        </w:tabs>
      </w:pPr>
      <w:r>
        <w:t>Subscription and Notifications of CAB XML Documents (Except AB XML document):</w:t>
      </w:r>
    </w:p>
    <w:p w:rsidR="00675F48" w:rsidRDefault="00675F48" w:rsidP="00675F48">
      <w:pPr>
        <w:numPr>
          <w:ilvl w:val="1"/>
          <w:numId w:val="15"/>
        </w:numPr>
        <w:spacing w:before="120" w:after="0"/>
      </w:pPr>
      <w:r>
        <w:t xml:space="preserve">SIC-1 or XDM-3i/Push-CAI (XDCP/Push) to request to subscribe and receive change notifications </w:t>
      </w:r>
    </w:p>
    <w:p w:rsidR="0014237E" w:rsidRDefault="0014237E" w:rsidP="0014237E">
      <w:pPr>
        <w:numPr>
          <w:ilvl w:val="0"/>
          <w:numId w:val="15"/>
        </w:numPr>
        <w:tabs>
          <w:tab w:val="num" w:pos="810"/>
          <w:tab w:val="left" w:pos="3612"/>
        </w:tabs>
      </w:pPr>
      <w:r>
        <w:t>Contact Search</w:t>
      </w:r>
    </w:p>
    <w:p w:rsidR="0014237E" w:rsidRDefault="0014237E" w:rsidP="0014237E">
      <w:pPr>
        <w:numPr>
          <w:ilvl w:val="1"/>
          <w:numId w:val="15"/>
        </w:numPr>
        <w:spacing w:before="120" w:after="0"/>
      </w:pPr>
      <w:r>
        <w:t xml:space="preserve">XDM-5i to perform search; </w:t>
      </w:r>
    </w:p>
    <w:p w:rsidR="008F2327" w:rsidRDefault="008F2327" w:rsidP="008F2327">
      <w:pPr>
        <w:pStyle w:val="Heading4"/>
      </w:pPr>
      <w:bookmarkStart w:id="75" w:name="_Toc208114000"/>
      <w:bookmarkStart w:id="76" w:name="_Toc213046234"/>
      <w:bookmarkStart w:id="77" w:name="_CAB_Server"/>
      <w:bookmarkEnd w:id="77"/>
      <w:r>
        <w:t>CAB Server</w:t>
      </w:r>
      <w:bookmarkEnd w:id="75"/>
      <w:bookmarkEnd w:id="76"/>
    </w:p>
    <w:p w:rsidR="008F2327" w:rsidRPr="00FD637C" w:rsidRDefault="008F2327" w:rsidP="008F2327">
      <w:r w:rsidRPr="00FD637C">
        <w:t>The CAB Server is a network entity</w:t>
      </w:r>
      <w:r>
        <w:rPr>
          <w:rFonts w:hint="eastAsia"/>
          <w:lang w:eastAsia="zh-CN"/>
        </w:rPr>
        <w:t>, and SHALL</w:t>
      </w:r>
      <w:r w:rsidRPr="00FD637C">
        <w:t xml:space="preserve"> support the following</w:t>
      </w:r>
      <w:r>
        <w:rPr>
          <w:rFonts w:hint="eastAsia"/>
          <w:lang w:eastAsia="zh-CN"/>
        </w:rPr>
        <w:t xml:space="preserve"> functions</w:t>
      </w:r>
      <w:r w:rsidRPr="00FD637C">
        <w:t>:</w:t>
      </w:r>
    </w:p>
    <w:p w:rsidR="008F2327" w:rsidRDefault="008F2327" w:rsidP="008F2327">
      <w:pPr>
        <w:numPr>
          <w:ilvl w:val="0"/>
          <w:numId w:val="8"/>
        </w:numPr>
        <w:tabs>
          <w:tab w:val="left" w:pos="3612"/>
        </w:tabs>
      </w:pPr>
      <w:r>
        <w:t xml:space="preserve">AB Synchronization Function performs the following: </w:t>
      </w:r>
    </w:p>
    <w:p w:rsidR="008F2327" w:rsidRDefault="008F2327" w:rsidP="008F2327">
      <w:pPr>
        <w:numPr>
          <w:ilvl w:val="1"/>
          <w:numId w:val="8"/>
        </w:numPr>
        <w:tabs>
          <w:tab w:val="left" w:pos="3612"/>
        </w:tabs>
      </w:pPr>
      <w:r>
        <w:t>S</w:t>
      </w:r>
      <w:r w:rsidRPr="00FD637C">
        <w:t>ynchronize</w:t>
      </w:r>
      <w:r>
        <w:t>s</w:t>
      </w:r>
      <w:r w:rsidRPr="00FD637C">
        <w:t xml:space="preserve"> </w:t>
      </w:r>
      <w:r w:rsidR="001405AE">
        <w:t>AB</w:t>
      </w:r>
      <w:r>
        <w:t xml:space="preserve"> information stored in the </w:t>
      </w:r>
      <w:r>
        <w:rPr>
          <w:rFonts w:hint="eastAsia"/>
        </w:rPr>
        <w:t>AB</w:t>
      </w:r>
      <w:r w:rsidRPr="00FD637C">
        <w:t xml:space="preserve"> with </w:t>
      </w:r>
      <w:r>
        <w:t>the</w:t>
      </w:r>
      <w:r w:rsidRPr="00FD637C">
        <w:t xml:space="preserve"> CAB Client(s)</w:t>
      </w:r>
      <w:r>
        <w:t xml:space="preserve"> via CAB-1 interface</w:t>
      </w:r>
      <w:r w:rsidRPr="00FD637C">
        <w:t xml:space="preserve">.  </w:t>
      </w:r>
      <w:r w:rsidRPr="00BA3B65">
        <w:t xml:space="preserve"> </w:t>
      </w:r>
      <w:r>
        <w:t>The supported formats are CAB defined format and Legacy Format i.e. vCard format;</w:t>
      </w:r>
    </w:p>
    <w:p w:rsidR="008F2327" w:rsidRDefault="008F2327" w:rsidP="008F2327">
      <w:pPr>
        <w:numPr>
          <w:ilvl w:val="1"/>
          <w:numId w:val="8"/>
        </w:numPr>
        <w:tabs>
          <w:tab w:val="left" w:pos="3612"/>
        </w:tabs>
      </w:pPr>
      <w:r>
        <w:t xml:space="preserve">Manages (e.g. retrieve, create, modify, delete) AB information via XDM Agent in AB </w:t>
      </w:r>
      <w:r w:rsidRPr="00510D5D">
        <w:t>Application Usage</w:t>
      </w:r>
      <w:r>
        <w:t>;</w:t>
      </w:r>
    </w:p>
    <w:p w:rsidR="008B7400" w:rsidRDefault="008B7400" w:rsidP="008F2327">
      <w:pPr>
        <w:numPr>
          <w:ilvl w:val="1"/>
          <w:numId w:val="8"/>
        </w:numPr>
        <w:tabs>
          <w:tab w:val="left" w:pos="3612"/>
        </w:tabs>
      </w:pPr>
      <w:r>
        <w:t>Manages ‘deleted’ contact information via XDM Agent in the AB Application Usage.</w:t>
      </w:r>
    </w:p>
    <w:p w:rsidR="008F2327" w:rsidRDefault="008F2327" w:rsidP="008F2327">
      <w:pPr>
        <w:numPr>
          <w:ilvl w:val="0"/>
          <w:numId w:val="8"/>
        </w:numPr>
        <w:tabs>
          <w:tab w:val="clear" w:pos="786"/>
          <w:tab w:val="num" w:pos="810"/>
          <w:tab w:val="left" w:pos="3612"/>
        </w:tabs>
        <w:ind w:left="810"/>
      </w:pPr>
      <w:r>
        <w:t>Contact Status Function performs the following:</w:t>
      </w:r>
    </w:p>
    <w:p w:rsidR="008F2327" w:rsidRDefault="00C0197C" w:rsidP="008F2327">
      <w:pPr>
        <w:numPr>
          <w:ilvl w:val="1"/>
          <w:numId w:val="8"/>
        </w:numPr>
        <w:tabs>
          <w:tab w:val="left" w:pos="3612"/>
        </w:tabs>
      </w:pPr>
      <w:r>
        <w:t xml:space="preserve">Manages </w:t>
      </w:r>
      <w:r w:rsidR="008F2327">
        <w:t xml:space="preserve">(e.g. retrieve, create, modify, delete) the Contact Status information in AB </w:t>
      </w:r>
      <w:r w:rsidR="008F2327" w:rsidRPr="00510D5D">
        <w:t>Application Usage</w:t>
      </w:r>
      <w:r w:rsidR="008F2327">
        <w:t xml:space="preserve"> via XDM Agent;</w:t>
      </w:r>
    </w:p>
    <w:p w:rsidR="008F2327" w:rsidRDefault="008F2327" w:rsidP="008F2327">
      <w:pPr>
        <w:numPr>
          <w:ilvl w:val="1"/>
          <w:numId w:val="8"/>
        </w:numPr>
        <w:tabs>
          <w:tab w:val="left" w:pos="3612"/>
        </w:tabs>
      </w:pPr>
      <w:r>
        <w:t>Sends and receives ‘CAB Contact Added’ data using CAB-NNI-1 interface</w:t>
      </w:r>
      <w:r w:rsidR="000A48FB">
        <w:t>;</w:t>
      </w:r>
    </w:p>
    <w:p w:rsidR="000A48FB" w:rsidRDefault="000A48FB" w:rsidP="000A48FB">
      <w:pPr>
        <w:numPr>
          <w:ilvl w:val="1"/>
          <w:numId w:val="8"/>
        </w:numPr>
        <w:tabs>
          <w:tab w:val="left" w:pos="3612"/>
        </w:tabs>
      </w:pPr>
      <w:r>
        <w:rPr>
          <w:lang w:val="en-US" w:eastAsia="ko-KR"/>
        </w:rPr>
        <w:t xml:space="preserve">Store </w:t>
      </w:r>
      <w:r>
        <w:rPr>
          <w:rFonts w:hint="eastAsia"/>
          <w:lang w:val="en-US" w:eastAsia="ko-KR"/>
        </w:rPr>
        <w:t>contact suggestion</w:t>
      </w:r>
      <w:r>
        <w:rPr>
          <w:lang w:val="en-US" w:eastAsia="ko-KR"/>
        </w:rPr>
        <w:t>s</w:t>
      </w:r>
      <w:r>
        <w:rPr>
          <w:rFonts w:hint="eastAsia"/>
          <w:lang w:val="en-US" w:eastAsia="ko-KR"/>
        </w:rPr>
        <w:t xml:space="preserve"> </w:t>
      </w:r>
      <w:r>
        <w:rPr>
          <w:lang w:val="en-US" w:eastAsia="ko-KR"/>
        </w:rPr>
        <w:t>generated by either; a</w:t>
      </w:r>
      <w:r>
        <w:rPr>
          <w:rFonts w:hint="eastAsia"/>
          <w:lang w:val="en-US" w:eastAsia="ko-KR"/>
        </w:rPr>
        <w:t xml:space="preserve"> </w:t>
      </w:r>
      <w:r w:rsidRPr="00644B37">
        <w:rPr>
          <w:rFonts w:hint="eastAsia"/>
        </w:rPr>
        <w:t>CAB User</w:t>
      </w:r>
      <w:r w:rsidRPr="00644B37">
        <w:t>’</w:t>
      </w:r>
      <w:r w:rsidRPr="00644B37">
        <w:rPr>
          <w:rFonts w:hint="eastAsia"/>
        </w:rPr>
        <w:t>s request</w:t>
      </w:r>
      <w:r>
        <w:t xml:space="preserve"> </w:t>
      </w:r>
      <w:r w:rsidRPr="00644B37">
        <w:rPr>
          <w:rFonts w:hint="eastAsia"/>
        </w:rPr>
        <w:t xml:space="preserve">retrieved from the CAB </w:t>
      </w:r>
      <w:r w:rsidRPr="00510D5D">
        <w:t>Feature Handler Application Usage</w:t>
      </w:r>
      <w:r>
        <w:t>, or CAB User’s preferences in the AB Application Usage via XDM Agent.  For contact suggestions originating from non-CAB systems, format adaptation is performed via the CAB Interworking Function;</w:t>
      </w:r>
    </w:p>
    <w:p w:rsidR="000A48FB" w:rsidRDefault="000A48FB" w:rsidP="000A48FB">
      <w:pPr>
        <w:numPr>
          <w:ilvl w:val="1"/>
          <w:numId w:val="8"/>
        </w:numPr>
        <w:tabs>
          <w:tab w:val="left" w:pos="3612"/>
        </w:tabs>
      </w:pPr>
      <w:r>
        <w:t>Store identified Common Connections in AB Application Usage via XDM Agent;</w:t>
      </w:r>
    </w:p>
    <w:p w:rsidR="000A48FB" w:rsidRDefault="000A48FB" w:rsidP="000A48FB">
      <w:pPr>
        <w:numPr>
          <w:ilvl w:val="1"/>
          <w:numId w:val="8"/>
        </w:numPr>
        <w:tabs>
          <w:tab w:val="left" w:pos="3612"/>
        </w:tabs>
      </w:pPr>
      <w:r>
        <w:t>Store service suggestions in AB Application Usage via XDM Agent, based on CAB User preferences;</w:t>
      </w:r>
    </w:p>
    <w:p w:rsidR="000A48FB" w:rsidRDefault="000A48FB" w:rsidP="000A48FB">
      <w:pPr>
        <w:numPr>
          <w:ilvl w:val="1"/>
          <w:numId w:val="8"/>
        </w:numPr>
        <w:tabs>
          <w:tab w:val="left" w:pos="3612"/>
        </w:tabs>
      </w:pPr>
      <w:r>
        <w:t>Store generated public content on a per-contact basis in AB Application Usage via XDM Agent, subject to CAB User preferences.</w:t>
      </w:r>
    </w:p>
    <w:p w:rsidR="008F2327" w:rsidRPr="00FD637C" w:rsidRDefault="008F2327" w:rsidP="008F2327">
      <w:pPr>
        <w:numPr>
          <w:ilvl w:val="0"/>
          <w:numId w:val="8"/>
        </w:numPr>
        <w:tabs>
          <w:tab w:val="clear" w:pos="786"/>
          <w:tab w:val="num" w:pos="810"/>
          <w:tab w:val="left" w:pos="3612"/>
        </w:tabs>
        <w:ind w:left="810"/>
      </w:pPr>
      <w:r w:rsidRPr="00FD637C">
        <w:t>Contact Subscription Function</w:t>
      </w:r>
      <w:r>
        <w:rPr>
          <w:rFonts w:hint="eastAsia"/>
        </w:rPr>
        <w:t xml:space="preserve"> performs the following</w:t>
      </w:r>
      <w:r w:rsidRPr="00FD637C">
        <w:t>:</w:t>
      </w:r>
    </w:p>
    <w:p w:rsidR="008F2327" w:rsidRPr="00644B37" w:rsidRDefault="008F2327" w:rsidP="008F2327">
      <w:pPr>
        <w:numPr>
          <w:ilvl w:val="1"/>
          <w:numId w:val="8"/>
        </w:numPr>
        <w:tabs>
          <w:tab w:val="left" w:pos="3612"/>
        </w:tabs>
      </w:pPr>
      <w:r w:rsidRPr="00644B37">
        <w:t xml:space="preserve">Generates </w:t>
      </w:r>
      <w:r w:rsidRPr="00644B37">
        <w:rPr>
          <w:rFonts w:hint="eastAsia"/>
        </w:rPr>
        <w:t xml:space="preserve">subscription </w:t>
      </w:r>
      <w:r>
        <w:rPr>
          <w:rFonts w:hint="eastAsia"/>
          <w:lang w:eastAsia="zh-CN"/>
        </w:rPr>
        <w:t>either directly or via the XDM Enabler Subscription Proxy [</w:t>
      </w:r>
      <w:r w:rsidRPr="009E131B">
        <w:rPr>
          <w:lang w:eastAsia="zh-CN"/>
        </w:rPr>
        <w:fldChar w:fldCharType="begin"/>
      </w:r>
      <w:r w:rsidRPr="009E131B">
        <w:rPr>
          <w:lang w:eastAsia="zh-CN"/>
        </w:rPr>
        <w:instrText xml:space="preserve"> REF  OMAXDM \h </w:instrText>
      </w:r>
      <w:r w:rsidRPr="009E131B">
        <w:rPr>
          <w:lang w:eastAsia="zh-CN"/>
        </w:rPr>
      </w:r>
      <w:r w:rsidRPr="009E131B">
        <w:rPr>
          <w:lang w:eastAsia="zh-CN"/>
        </w:rPr>
        <w:fldChar w:fldCharType="separate"/>
      </w:r>
      <w:r w:rsidR="00523157">
        <w:t>OMA XDM</w:t>
      </w:r>
      <w:r w:rsidRPr="009E131B">
        <w:rPr>
          <w:lang w:eastAsia="zh-CN"/>
        </w:rPr>
        <w:fldChar w:fldCharType="end"/>
      </w:r>
      <w:r>
        <w:rPr>
          <w:lang w:eastAsia="zh-CN"/>
        </w:rPr>
        <w:t xml:space="preserve"> AD</w:t>
      </w:r>
      <w:r>
        <w:rPr>
          <w:rFonts w:hint="eastAsia"/>
          <w:lang w:eastAsia="zh-CN"/>
        </w:rPr>
        <w:t>]</w:t>
      </w:r>
      <w:r w:rsidRPr="00644B37">
        <w:rPr>
          <w:rFonts w:hint="eastAsia"/>
        </w:rPr>
        <w:t xml:space="preserve"> </w:t>
      </w:r>
      <w:r w:rsidRPr="00644B37">
        <w:t xml:space="preserve">to the </w:t>
      </w:r>
      <w:r w:rsidRPr="00644B37">
        <w:rPr>
          <w:rFonts w:hint="eastAsia"/>
        </w:rPr>
        <w:t>CAB User</w:t>
      </w:r>
      <w:r w:rsidRPr="00644B37">
        <w:t>’</w:t>
      </w:r>
      <w:r w:rsidRPr="00644B37">
        <w:rPr>
          <w:rFonts w:hint="eastAsia"/>
        </w:rPr>
        <w:t xml:space="preserve">s </w:t>
      </w:r>
      <w:r w:rsidRPr="00644B37">
        <w:t xml:space="preserve">contacts PCC </w:t>
      </w:r>
      <w:r w:rsidRPr="00644B37">
        <w:rPr>
          <w:rFonts w:hint="eastAsia"/>
        </w:rPr>
        <w:t>based on CAB User</w:t>
      </w:r>
      <w:r w:rsidRPr="00644B37">
        <w:t>’</w:t>
      </w:r>
      <w:r w:rsidRPr="00644B37">
        <w:rPr>
          <w:rFonts w:hint="eastAsia"/>
        </w:rPr>
        <w:t>s subscription list from the CAB User preferences and receives notifications of updates from subscribed contacts</w:t>
      </w:r>
      <w:r w:rsidRPr="00644B37">
        <w:t>’</w:t>
      </w:r>
      <w:r w:rsidRPr="00644B37">
        <w:rPr>
          <w:rFonts w:hint="eastAsia"/>
        </w:rPr>
        <w:t xml:space="preserve"> Published Contact Card;</w:t>
      </w:r>
    </w:p>
    <w:p w:rsidR="008F2327" w:rsidRPr="00644B37" w:rsidRDefault="008F2327" w:rsidP="008F2327">
      <w:pPr>
        <w:numPr>
          <w:ilvl w:val="1"/>
          <w:numId w:val="8"/>
        </w:numPr>
        <w:tabs>
          <w:tab w:val="left" w:pos="3612"/>
        </w:tabs>
        <w:rPr>
          <w:rFonts w:hint="eastAsia"/>
        </w:rPr>
      </w:pPr>
      <w:r w:rsidRPr="00644B37">
        <w:rPr>
          <w:rFonts w:hint="eastAsia"/>
        </w:rPr>
        <w:t xml:space="preserve">Filters information resulting from Contact Subscription based on </w:t>
      </w:r>
      <w:r>
        <w:t xml:space="preserve">information retrieved from </w:t>
      </w:r>
      <w:r w:rsidRPr="00644B37">
        <w:rPr>
          <w:rFonts w:hint="eastAsia"/>
        </w:rPr>
        <w:t xml:space="preserve">CAB User </w:t>
      </w:r>
      <w:r>
        <w:rPr>
          <w:rFonts w:eastAsia="Malgun Gothic" w:hint="eastAsia"/>
          <w:lang w:eastAsia="ko-KR"/>
        </w:rPr>
        <w:t>P</w:t>
      </w:r>
      <w:r w:rsidRPr="00644B37">
        <w:rPr>
          <w:rFonts w:hint="eastAsia"/>
        </w:rPr>
        <w:t>references</w:t>
      </w:r>
      <w:r>
        <w:t xml:space="preserve"> </w:t>
      </w:r>
      <w:r>
        <w:rPr>
          <w:rFonts w:eastAsia="Malgun Gothic" w:hint="eastAsia"/>
          <w:lang w:eastAsia="ko-KR"/>
        </w:rPr>
        <w:t>Application Usage</w:t>
      </w:r>
      <w:r w:rsidRPr="00644B37">
        <w:rPr>
          <w:rFonts w:hint="eastAsia"/>
        </w:rPr>
        <w:t>;</w:t>
      </w:r>
    </w:p>
    <w:p w:rsidR="008F2327" w:rsidRPr="00644B37" w:rsidRDefault="008F2327" w:rsidP="008F2327">
      <w:pPr>
        <w:numPr>
          <w:ilvl w:val="1"/>
          <w:numId w:val="8"/>
        </w:numPr>
        <w:tabs>
          <w:tab w:val="left" w:pos="3612"/>
        </w:tabs>
        <w:rPr>
          <w:rFonts w:hint="eastAsia"/>
        </w:rPr>
      </w:pPr>
      <w:r w:rsidRPr="00644B37">
        <w:rPr>
          <w:rFonts w:hint="eastAsia"/>
        </w:rPr>
        <w:lastRenderedPageBreak/>
        <w:t xml:space="preserve">Updates </w:t>
      </w:r>
      <w:r>
        <w:t xml:space="preserve">(e.g. retrieve, create, modify, delete) </w:t>
      </w:r>
      <w:r w:rsidRPr="00644B37">
        <w:t xml:space="preserve">the </w:t>
      </w:r>
      <w:r w:rsidRPr="00644B37">
        <w:rPr>
          <w:rFonts w:hint="eastAsia"/>
        </w:rPr>
        <w:t xml:space="preserve">information changes </w:t>
      </w:r>
      <w:r w:rsidRPr="00644B37">
        <w:t xml:space="preserve">resulting </w:t>
      </w:r>
      <w:r w:rsidRPr="00644B37">
        <w:rPr>
          <w:rFonts w:hint="eastAsia"/>
        </w:rPr>
        <w:t xml:space="preserve">from Contact Subscription in </w:t>
      </w:r>
      <w:r w:rsidRPr="00644B37">
        <w:t xml:space="preserve">the CAB User’s </w:t>
      </w:r>
      <w:r w:rsidRPr="00644B37">
        <w:rPr>
          <w:rFonts w:hint="eastAsia"/>
        </w:rPr>
        <w:t>AB</w:t>
      </w:r>
      <w:r w:rsidRPr="000978FB">
        <w:t xml:space="preserve"> </w:t>
      </w:r>
      <w:r w:rsidRPr="00510D5D">
        <w:t>Application Usage</w:t>
      </w:r>
      <w:r>
        <w:t xml:space="preserve"> via XDM Agent</w:t>
      </w:r>
      <w:r w:rsidRPr="00644B37">
        <w:t>;</w:t>
      </w:r>
    </w:p>
    <w:p w:rsidR="008F2327" w:rsidRDefault="008F2327" w:rsidP="008F2327">
      <w:pPr>
        <w:numPr>
          <w:ilvl w:val="1"/>
          <w:numId w:val="8"/>
        </w:numPr>
        <w:tabs>
          <w:tab w:val="left" w:pos="3612"/>
        </w:tabs>
      </w:pPr>
      <w:r w:rsidRPr="0007085F">
        <w:t xml:space="preserve">Updates </w:t>
      </w:r>
      <w:r>
        <w:t xml:space="preserve">(e.g. retrieve, create, modify, delete) </w:t>
      </w:r>
      <w:r w:rsidRPr="0007085F">
        <w:t>the CAB User’s Contact Status information related to the Contact Subscriptions</w:t>
      </w:r>
      <w:r>
        <w:t>;</w:t>
      </w:r>
    </w:p>
    <w:p w:rsidR="008F2327" w:rsidRPr="00644B37" w:rsidRDefault="008F2327" w:rsidP="008F2327">
      <w:pPr>
        <w:numPr>
          <w:ilvl w:val="1"/>
          <w:numId w:val="8"/>
        </w:numPr>
        <w:tabs>
          <w:tab w:val="left" w:pos="3612"/>
        </w:tabs>
        <w:rPr>
          <w:lang w:eastAsia="zh-CN"/>
        </w:rPr>
      </w:pPr>
      <w:r>
        <w:rPr>
          <w:lang w:eastAsia="zh-CN"/>
        </w:rPr>
        <w:t xml:space="preserve">Subscribe and receive notifications of changes to the data in CAB User Preferences </w:t>
      </w:r>
      <w:r w:rsidRPr="00510D5D">
        <w:rPr>
          <w:lang w:eastAsia="zh-CN"/>
        </w:rPr>
        <w:t>Application Usage</w:t>
      </w:r>
      <w:r>
        <w:rPr>
          <w:lang w:eastAsia="zh-CN"/>
        </w:rPr>
        <w:t xml:space="preserve"> via </w:t>
      </w:r>
      <w:r>
        <w:t>XDM Agent</w:t>
      </w:r>
      <w:r>
        <w:rPr>
          <w:lang w:eastAsia="zh-CN"/>
        </w:rPr>
        <w:t>.</w:t>
      </w:r>
    </w:p>
    <w:p w:rsidR="008F2327" w:rsidRPr="00292A33" w:rsidRDefault="008F2327" w:rsidP="008F2327">
      <w:pPr>
        <w:numPr>
          <w:ilvl w:val="0"/>
          <w:numId w:val="8"/>
        </w:numPr>
        <w:tabs>
          <w:tab w:val="clear" w:pos="786"/>
          <w:tab w:val="num" w:pos="810"/>
          <w:tab w:val="left" w:pos="3612"/>
        </w:tabs>
        <w:ind w:left="810"/>
        <w:rPr>
          <w:rFonts w:hint="eastAsia"/>
        </w:rPr>
      </w:pPr>
      <w:r>
        <w:rPr>
          <w:rFonts w:hint="eastAsia"/>
        </w:rPr>
        <w:t xml:space="preserve">CAB </w:t>
      </w:r>
      <w:r w:rsidRPr="00292A33">
        <w:t xml:space="preserve">Interworking Function </w:t>
      </w:r>
      <w:r>
        <w:rPr>
          <w:rFonts w:hint="eastAsia"/>
        </w:rPr>
        <w:t>support</w:t>
      </w:r>
      <w:r>
        <w:t>s</w:t>
      </w:r>
      <w:r>
        <w:rPr>
          <w:rFonts w:hint="eastAsia"/>
        </w:rPr>
        <w:t xml:space="preserve"> the following</w:t>
      </w:r>
      <w:r w:rsidRPr="00292A33">
        <w:t>:</w:t>
      </w:r>
    </w:p>
    <w:p w:rsidR="008F2327" w:rsidRDefault="008F2327" w:rsidP="008F2327">
      <w:pPr>
        <w:numPr>
          <w:ilvl w:val="1"/>
          <w:numId w:val="8"/>
        </w:numPr>
        <w:tabs>
          <w:tab w:val="left" w:pos="3612"/>
        </w:tabs>
      </w:pPr>
      <w:r w:rsidRPr="00644B37">
        <w:t>Import contact(s) information from non-CAB systems into CAB</w:t>
      </w:r>
      <w:r w:rsidRPr="00644B37">
        <w:rPr>
          <w:rFonts w:hint="eastAsia"/>
        </w:rPr>
        <w:t>, using the CAB User</w:t>
      </w:r>
      <w:r w:rsidRPr="00644B37">
        <w:t>’</w:t>
      </w:r>
      <w:r w:rsidRPr="00644B37">
        <w:rPr>
          <w:rFonts w:hint="eastAsia"/>
        </w:rPr>
        <w:t xml:space="preserve">s request retrieved from the CAB </w:t>
      </w:r>
      <w:r w:rsidRPr="00510D5D">
        <w:t>Feature Handler Application Usage</w:t>
      </w:r>
      <w:r w:rsidRPr="00644B37">
        <w:rPr>
          <w:rFonts w:hint="eastAsia"/>
        </w:rPr>
        <w:t xml:space="preserve"> (e.g. non-CAB address book systems related data);</w:t>
      </w:r>
    </w:p>
    <w:p w:rsidR="00EF2218" w:rsidRDefault="00EF2218" w:rsidP="008F2327">
      <w:pPr>
        <w:numPr>
          <w:ilvl w:val="1"/>
          <w:numId w:val="8"/>
        </w:numPr>
        <w:tabs>
          <w:tab w:val="left" w:pos="3612"/>
        </w:tabs>
      </w:pPr>
      <w:r w:rsidRPr="00644B37">
        <w:t>Import</w:t>
      </w:r>
      <w:r>
        <w:rPr>
          <w:rFonts w:hint="eastAsia"/>
          <w:lang w:eastAsia="ko-KR"/>
        </w:rPr>
        <w:t>/export</w:t>
      </w:r>
      <w:r w:rsidRPr="00644B37">
        <w:t xml:space="preserve"> </w:t>
      </w:r>
      <w:r>
        <w:t>user</w:t>
      </w:r>
      <w:r>
        <w:rPr>
          <w:lang w:eastAsia="zh-CN"/>
        </w:rPr>
        <w:t>’</w:t>
      </w:r>
      <w:r>
        <w:rPr>
          <w:rFonts w:hint="eastAsia"/>
          <w:lang w:eastAsia="zh-CN"/>
        </w:rPr>
        <w:t>s External</w:t>
      </w:r>
      <w:r>
        <w:t xml:space="preserve"> </w:t>
      </w:r>
      <w:r>
        <w:rPr>
          <w:rFonts w:hint="eastAsia"/>
          <w:lang w:eastAsia="zh-CN"/>
        </w:rPr>
        <w:t>P</w:t>
      </w:r>
      <w:r>
        <w:t xml:space="preserve">rofile </w:t>
      </w:r>
      <w:r w:rsidRPr="00644B37">
        <w:t>from</w:t>
      </w:r>
      <w:r>
        <w:rPr>
          <w:rFonts w:hint="eastAsia"/>
          <w:lang w:eastAsia="ko-KR"/>
        </w:rPr>
        <w:t xml:space="preserve">/to </w:t>
      </w:r>
      <w:r w:rsidRPr="00644B37">
        <w:t>non-CAB systems</w:t>
      </w:r>
      <w:r w:rsidRPr="00644B37">
        <w:rPr>
          <w:rFonts w:hint="eastAsia"/>
        </w:rPr>
        <w:t>, using the CAB User</w:t>
      </w:r>
      <w:r w:rsidRPr="00644B37">
        <w:t>’</w:t>
      </w:r>
      <w:r w:rsidRPr="00644B37">
        <w:rPr>
          <w:rFonts w:hint="eastAsia"/>
        </w:rPr>
        <w:t xml:space="preserve">s request retrieved from the CAB </w:t>
      </w:r>
      <w:r w:rsidRPr="00510D5D">
        <w:t>Feature Handler Application Usage</w:t>
      </w:r>
      <w:r w:rsidRPr="00644B37">
        <w:rPr>
          <w:rFonts w:hint="eastAsia"/>
        </w:rPr>
        <w:t>;</w:t>
      </w:r>
    </w:p>
    <w:p w:rsidR="001A259C" w:rsidRDefault="001A259C" w:rsidP="001A259C">
      <w:pPr>
        <w:numPr>
          <w:ilvl w:val="1"/>
          <w:numId w:val="8"/>
        </w:numPr>
        <w:tabs>
          <w:tab w:val="left" w:pos="3612"/>
        </w:tabs>
        <w:spacing w:beforeAutospacing="1" w:afterAutospacing="1"/>
        <w:rPr>
          <w:lang w:val="en-US"/>
        </w:rPr>
      </w:pPr>
      <w:r w:rsidRPr="00971DBB">
        <w:rPr>
          <w:lang w:val="en-US"/>
        </w:rPr>
        <w:t xml:space="preserve">Subscribes to changes in </w:t>
      </w:r>
      <w:r>
        <w:rPr>
          <w:lang w:val="en-US" w:eastAsia="zh-CN"/>
        </w:rPr>
        <w:t xml:space="preserve">CAB User’s </w:t>
      </w:r>
      <w:r>
        <w:t xml:space="preserve">External Profile </w:t>
      </w:r>
      <w:r w:rsidRPr="001617BF">
        <w:rPr>
          <w:lang w:val="en-US" w:eastAsia="zh-CN"/>
        </w:rPr>
        <w:t>at 3</w:t>
      </w:r>
      <w:r w:rsidRPr="001617BF">
        <w:rPr>
          <w:vertAlign w:val="superscript"/>
          <w:lang w:val="en-US" w:eastAsia="zh-CN"/>
        </w:rPr>
        <w:t>rd</w:t>
      </w:r>
      <w:r w:rsidRPr="001617BF">
        <w:rPr>
          <w:lang w:val="en-US" w:eastAsia="zh-CN"/>
        </w:rPr>
        <w:t xml:space="preserve"> party systems </w:t>
      </w:r>
      <w:r>
        <w:rPr>
          <w:lang w:val="en-US" w:eastAsia="zh-CN"/>
        </w:rPr>
        <w:t>(</w:t>
      </w:r>
      <w:r w:rsidRPr="00971DBB">
        <w:rPr>
          <w:lang w:val="en-US" w:eastAsia="zh-CN"/>
        </w:rPr>
        <w:t xml:space="preserve">resulting from subscription requests </w:t>
      </w:r>
      <w:r w:rsidRPr="00644B37">
        <w:rPr>
          <w:rFonts w:hint="eastAsia"/>
        </w:rPr>
        <w:t xml:space="preserve">retrieved from the CAB </w:t>
      </w:r>
      <w:r w:rsidRPr="00510D5D">
        <w:t>Feature Handler Application Usage</w:t>
      </w:r>
      <w:r>
        <w:rPr>
          <w:lang w:val="en-US" w:eastAsia="zh-CN"/>
        </w:rPr>
        <w:t>) and</w:t>
      </w:r>
      <w:r w:rsidRPr="00971DBB">
        <w:rPr>
          <w:lang w:val="en-US" w:eastAsia="zh-CN"/>
        </w:rPr>
        <w:t xml:space="preserve"> receives associated notifications</w:t>
      </w:r>
      <w:r w:rsidRPr="00971DBB">
        <w:rPr>
          <w:lang w:val="en-US"/>
        </w:rPr>
        <w:t>;</w:t>
      </w:r>
    </w:p>
    <w:p w:rsidR="000A48FB" w:rsidRPr="001A259C" w:rsidRDefault="000A48FB" w:rsidP="001A259C">
      <w:pPr>
        <w:numPr>
          <w:ilvl w:val="1"/>
          <w:numId w:val="8"/>
        </w:numPr>
        <w:tabs>
          <w:tab w:val="left" w:pos="3612"/>
        </w:tabs>
        <w:spacing w:beforeAutospacing="1" w:afterAutospacing="1"/>
        <w:rPr>
          <w:lang w:val="en-US"/>
        </w:rPr>
      </w:pPr>
      <w:r>
        <w:rPr>
          <w:lang w:val="en-US" w:eastAsia="ko-KR"/>
        </w:rPr>
        <w:t xml:space="preserve">Retrieve </w:t>
      </w:r>
      <w:r>
        <w:rPr>
          <w:rFonts w:hint="eastAsia"/>
          <w:lang w:val="en-US" w:eastAsia="ko-KR"/>
        </w:rPr>
        <w:t>contact suggestion</w:t>
      </w:r>
      <w:r>
        <w:rPr>
          <w:lang w:val="en-US" w:eastAsia="ko-KR"/>
        </w:rPr>
        <w:t>s</w:t>
      </w:r>
      <w:r>
        <w:rPr>
          <w:rFonts w:hint="eastAsia"/>
          <w:lang w:val="en-US" w:eastAsia="ko-KR"/>
        </w:rPr>
        <w:t xml:space="preserve"> </w:t>
      </w:r>
      <w:r>
        <w:rPr>
          <w:lang w:val="en-US" w:eastAsia="ko-KR"/>
        </w:rPr>
        <w:t>from</w:t>
      </w:r>
      <w:r>
        <w:rPr>
          <w:rFonts w:hint="eastAsia"/>
          <w:lang w:val="en-US" w:eastAsia="ko-KR"/>
        </w:rPr>
        <w:t xml:space="preserve"> non-CAB system</w:t>
      </w:r>
      <w:r>
        <w:rPr>
          <w:lang w:val="en-US" w:eastAsia="ko-KR"/>
        </w:rPr>
        <w:t>s</w:t>
      </w:r>
      <w:r>
        <w:rPr>
          <w:rFonts w:hint="eastAsia"/>
          <w:lang w:val="en-US" w:eastAsia="ko-KR"/>
        </w:rPr>
        <w:t xml:space="preserve">, using the </w:t>
      </w:r>
      <w:r w:rsidRPr="00644B37">
        <w:rPr>
          <w:rFonts w:hint="eastAsia"/>
        </w:rPr>
        <w:t>CAB User</w:t>
      </w:r>
      <w:r w:rsidRPr="00644B37">
        <w:t>’</w:t>
      </w:r>
      <w:r w:rsidRPr="00644B37">
        <w:rPr>
          <w:rFonts w:hint="eastAsia"/>
        </w:rPr>
        <w:t xml:space="preserve">s request retrieved from the CAB </w:t>
      </w:r>
      <w:r w:rsidRPr="00510D5D">
        <w:t>Feature Handler Application Usage</w:t>
      </w:r>
      <w:r w:rsidRPr="00644B37">
        <w:rPr>
          <w:rFonts w:hint="eastAsia"/>
        </w:rPr>
        <w:t>;</w:t>
      </w:r>
    </w:p>
    <w:p w:rsidR="008F2327" w:rsidRDefault="001A259C" w:rsidP="008F2327">
      <w:pPr>
        <w:numPr>
          <w:ilvl w:val="1"/>
          <w:numId w:val="8"/>
        </w:numPr>
        <w:tabs>
          <w:tab w:val="left" w:pos="3612"/>
        </w:tabs>
      </w:pPr>
      <w:r>
        <w:t>Store the</w:t>
      </w:r>
      <w:r w:rsidR="008F2327">
        <w:t xml:space="preserve"> imported non-CAB address book information via XDM Agent in AB </w:t>
      </w:r>
      <w:r w:rsidR="008F2327" w:rsidRPr="00510D5D">
        <w:t>Application Usage</w:t>
      </w:r>
      <w:r w:rsidR="008F2327">
        <w:t>;</w:t>
      </w:r>
    </w:p>
    <w:p w:rsidR="00D30C0F" w:rsidRDefault="00D30C0F" w:rsidP="00D30C0F">
      <w:pPr>
        <w:numPr>
          <w:ilvl w:val="1"/>
          <w:numId w:val="8"/>
        </w:numPr>
        <w:tabs>
          <w:tab w:val="left" w:pos="3612"/>
        </w:tabs>
      </w:pPr>
      <w:r>
        <w:t>Updates (e.g. retrieve, modify)</w:t>
      </w:r>
      <w:r w:rsidRPr="00EC44CB">
        <w:rPr>
          <w:rFonts w:hint="eastAsia"/>
          <w:lang w:eastAsia="ko-KR"/>
        </w:rPr>
        <w:t xml:space="preserve"> </w:t>
      </w:r>
      <w:r>
        <w:rPr>
          <w:lang w:eastAsia="ko-KR"/>
        </w:rPr>
        <w:t xml:space="preserve">PCC data </w:t>
      </w:r>
      <w:r>
        <w:rPr>
          <w:rFonts w:hint="eastAsia"/>
          <w:lang w:eastAsia="ko-KR"/>
        </w:rPr>
        <w:t>via XDM</w:t>
      </w:r>
      <w:r>
        <w:t xml:space="preserve"> Agent in </w:t>
      </w:r>
      <w:r>
        <w:rPr>
          <w:rFonts w:hint="eastAsia"/>
          <w:lang w:eastAsia="ko-KR"/>
        </w:rPr>
        <w:t>PCC</w:t>
      </w:r>
      <w:r>
        <w:t xml:space="preserve"> </w:t>
      </w:r>
      <w:r w:rsidRPr="00510D5D">
        <w:t>Application Usage</w:t>
      </w:r>
      <w:r>
        <w:t xml:space="preserve">, to support </w:t>
      </w:r>
      <w:r w:rsidR="001A259C">
        <w:t xml:space="preserve">data received from </w:t>
      </w:r>
      <w:r>
        <w:t xml:space="preserve">import </w:t>
      </w:r>
      <w:r w:rsidR="001A259C">
        <w:t xml:space="preserve">and </w:t>
      </w:r>
      <w:r w:rsidR="001A259C">
        <w:rPr>
          <w:lang w:val="en-US"/>
        </w:rPr>
        <w:t>notification</w:t>
      </w:r>
      <w:r w:rsidR="001A259C" w:rsidRPr="00971DBB">
        <w:rPr>
          <w:lang w:val="en-US"/>
        </w:rPr>
        <w:t xml:space="preserve">s to changes in </w:t>
      </w:r>
      <w:r w:rsidR="001A259C">
        <w:rPr>
          <w:lang w:val="en-US" w:eastAsia="zh-CN"/>
        </w:rPr>
        <w:t xml:space="preserve">CAB User’s </w:t>
      </w:r>
      <w:r w:rsidR="001A259C">
        <w:t xml:space="preserve">External Profile </w:t>
      </w:r>
      <w:r w:rsidRPr="00644B37">
        <w:t>from</w:t>
      </w:r>
      <w:r>
        <w:rPr>
          <w:rFonts w:hint="eastAsia"/>
          <w:lang w:eastAsia="ko-KR"/>
        </w:rPr>
        <w:t xml:space="preserve"> </w:t>
      </w:r>
      <w:r>
        <w:t xml:space="preserve">non-CAB </w:t>
      </w:r>
      <w:r>
        <w:rPr>
          <w:rFonts w:hint="eastAsia"/>
          <w:lang w:eastAsia="ko-KR"/>
        </w:rPr>
        <w:t>systems</w:t>
      </w:r>
      <w:r w:rsidR="001A259C">
        <w:rPr>
          <w:lang w:eastAsia="ko-KR"/>
        </w:rPr>
        <w:t>, based on CAB User’s Preferences</w:t>
      </w:r>
      <w:r>
        <w:t>;</w:t>
      </w:r>
    </w:p>
    <w:p w:rsidR="00596326" w:rsidRPr="00644B37" w:rsidRDefault="00596326" w:rsidP="00D30C0F">
      <w:pPr>
        <w:numPr>
          <w:ilvl w:val="1"/>
          <w:numId w:val="8"/>
        </w:numPr>
        <w:tabs>
          <w:tab w:val="left" w:pos="3612"/>
        </w:tabs>
      </w:pPr>
      <w:r>
        <w:t>Retrieve</w:t>
      </w:r>
      <w:r w:rsidRPr="00EC44CB">
        <w:rPr>
          <w:rFonts w:hint="eastAsia"/>
          <w:lang w:eastAsia="ko-KR"/>
        </w:rPr>
        <w:t xml:space="preserve"> </w:t>
      </w:r>
      <w:r>
        <w:rPr>
          <w:lang w:eastAsia="ko-KR"/>
        </w:rPr>
        <w:t xml:space="preserve">PCC data </w:t>
      </w:r>
      <w:r>
        <w:rPr>
          <w:rFonts w:hint="eastAsia"/>
          <w:lang w:eastAsia="ko-KR"/>
        </w:rPr>
        <w:t>via XDM</w:t>
      </w:r>
      <w:r>
        <w:t xml:space="preserve"> Agent in </w:t>
      </w:r>
      <w:r>
        <w:rPr>
          <w:rFonts w:hint="eastAsia"/>
          <w:lang w:eastAsia="ko-KR"/>
        </w:rPr>
        <w:t>PCC</w:t>
      </w:r>
      <w:r>
        <w:t xml:space="preserve"> </w:t>
      </w:r>
      <w:r w:rsidRPr="00510D5D">
        <w:t>Application Usage</w:t>
      </w:r>
      <w:r>
        <w:t>, to support PCC export requests to</w:t>
      </w:r>
      <w:r>
        <w:rPr>
          <w:rFonts w:hint="eastAsia"/>
          <w:lang w:eastAsia="ko-KR"/>
        </w:rPr>
        <w:t xml:space="preserve"> </w:t>
      </w:r>
      <w:r>
        <w:t xml:space="preserve">non-CAB </w:t>
      </w:r>
      <w:r>
        <w:rPr>
          <w:rFonts w:hint="eastAsia"/>
          <w:lang w:eastAsia="ko-KR"/>
        </w:rPr>
        <w:t>systems</w:t>
      </w:r>
      <w:r>
        <w:t>;</w:t>
      </w:r>
    </w:p>
    <w:p w:rsidR="008F2327" w:rsidRPr="00644B37" w:rsidRDefault="008F2327" w:rsidP="008F2327">
      <w:pPr>
        <w:numPr>
          <w:ilvl w:val="1"/>
          <w:numId w:val="8"/>
        </w:numPr>
        <w:tabs>
          <w:tab w:val="left" w:pos="3612"/>
        </w:tabs>
      </w:pPr>
      <w:r w:rsidRPr="00644B37">
        <w:t xml:space="preserve">Perform Contact Search towards </w:t>
      </w:r>
      <w:r w:rsidRPr="00644B37">
        <w:rPr>
          <w:rFonts w:hint="eastAsia"/>
        </w:rPr>
        <w:t>E</w:t>
      </w:r>
      <w:r w:rsidRPr="00644B37">
        <w:t xml:space="preserve">xternal </w:t>
      </w:r>
      <w:r w:rsidRPr="00644B37">
        <w:rPr>
          <w:rFonts w:hint="eastAsia"/>
        </w:rPr>
        <w:t>D</w:t>
      </w:r>
      <w:r w:rsidRPr="00644B37">
        <w:t>irectories</w:t>
      </w:r>
      <w:r w:rsidRPr="00644B37">
        <w:rPr>
          <w:rFonts w:hint="eastAsia"/>
        </w:rPr>
        <w:t xml:space="preserve"> and translating a CAB standard XML based search request </w:t>
      </w:r>
      <w:r>
        <w:t>received via XDM-7i</w:t>
      </w:r>
      <w:r w:rsidRPr="00644B37">
        <w:rPr>
          <w:rFonts w:hint="eastAsia"/>
        </w:rPr>
        <w:t xml:space="preserve"> into external search requests</w:t>
      </w:r>
      <w:r w:rsidRPr="00644B37">
        <w:t>;</w:t>
      </w:r>
    </w:p>
    <w:p w:rsidR="008F2327" w:rsidRDefault="008F2327" w:rsidP="008F2327">
      <w:pPr>
        <w:numPr>
          <w:ilvl w:val="1"/>
          <w:numId w:val="8"/>
        </w:numPr>
        <w:tabs>
          <w:tab w:val="left" w:pos="3612"/>
        </w:tabs>
      </w:pPr>
      <w:r w:rsidRPr="00644B37">
        <w:rPr>
          <w:rFonts w:hint="eastAsia"/>
        </w:rPr>
        <w:t>F</w:t>
      </w:r>
      <w:r w:rsidRPr="00644B37">
        <w:t xml:space="preserve">ormat adaptation between CAB </w:t>
      </w:r>
      <w:r w:rsidRPr="00644B37">
        <w:rPr>
          <w:rFonts w:hint="eastAsia"/>
        </w:rPr>
        <w:t xml:space="preserve">standardized </w:t>
      </w:r>
      <w:r w:rsidR="00754FD5">
        <w:t xml:space="preserve">AB and PCC </w:t>
      </w:r>
      <w:r w:rsidRPr="00644B37">
        <w:rPr>
          <w:rFonts w:hint="eastAsia"/>
        </w:rPr>
        <w:t>data structure</w:t>
      </w:r>
      <w:r w:rsidRPr="00644B37">
        <w:t xml:space="preserve"> and Legacy Formats</w:t>
      </w:r>
      <w:r w:rsidR="00754FD5">
        <w:t xml:space="preserve"> to support import/export</w:t>
      </w:r>
      <w:r w:rsidR="000A48FB">
        <w:t>, non-CAB contact suggestions,</w:t>
      </w:r>
      <w:r w:rsidR="00754FD5">
        <w:t xml:space="preserve"> and Contact Share requests</w:t>
      </w:r>
      <w:r w:rsidR="003A0328">
        <w:t>.</w:t>
      </w:r>
      <w:r w:rsidR="003A0328" w:rsidRPr="003A0328">
        <w:t xml:space="preserve"> </w:t>
      </w:r>
      <w:r w:rsidR="003A0328">
        <w:t xml:space="preserve">The CAB Interworking Function SHALL support vCard and MAY support </w:t>
      </w:r>
      <w:r w:rsidR="003A0328">
        <w:rPr>
          <w:rFonts w:hint="eastAsia"/>
          <w:lang w:eastAsia="ko-KR"/>
        </w:rPr>
        <w:t>Portable Contacts</w:t>
      </w:r>
      <w:r w:rsidR="003A0328">
        <w:t>;</w:t>
      </w:r>
    </w:p>
    <w:p w:rsidR="008F2327" w:rsidRDefault="008F2327" w:rsidP="008F2327">
      <w:pPr>
        <w:numPr>
          <w:ilvl w:val="1"/>
          <w:numId w:val="8"/>
        </w:numPr>
        <w:tabs>
          <w:tab w:val="left" w:pos="3612"/>
        </w:tabs>
      </w:pPr>
      <w:r w:rsidRPr="005A6606">
        <w:rPr>
          <w:lang w:eastAsia="zh-CN"/>
        </w:rPr>
        <w:t>Retrieve or s</w:t>
      </w:r>
      <w:r>
        <w:rPr>
          <w:lang w:eastAsia="zh-CN"/>
        </w:rPr>
        <w:t xml:space="preserve">ubscribe and receive notifications of changes to the </w:t>
      </w:r>
      <w:r w:rsidRPr="00510D5D">
        <w:rPr>
          <w:lang w:eastAsia="zh-CN"/>
        </w:rPr>
        <w:t xml:space="preserve">data in </w:t>
      </w:r>
      <w:r>
        <w:rPr>
          <w:lang w:eastAsia="zh-CN"/>
        </w:rPr>
        <w:t xml:space="preserve">CAB User Preferences via </w:t>
      </w:r>
      <w:r>
        <w:t>XDM Agent</w:t>
      </w:r>
      <w:r>
        <w:rPr>
          <w:lang w:eastAsia="zh-CN"/>
        </w:rPr>
        <w:t>;</w:t>
      </w:r>
    </w:p>
    <w:p w:rsidR="001A259C" w:rsidRPr="00644B37" w:rsidRDefault="001A259C" w:rsidP="008F2327">
      <w:pPr>
        <w:numPr>
          <w:ilvl w:val="1"/>
          <w:numId w:val="8"/>
        </w:numPr>
        <w:tabs>
          <w:tab w:val="left" w:pos="3612"/>
        </w:tabs>
        <w:rPr>
          <w:rFonts w:hint="eastAsia"/>
        </w:rPr>
      </w:pPr>
      <w:r w:rsidRPr="005A6606">
        <w:rPr>
          <w:lang w:eastAsia="zh-CN"/>
        </w:rPr>
        <w:t xml:space="preserve">Retrieve or </w:t>
      </w:r>
      <w:r>
        <w:rPr>
          <w:lang w:eastAsia="ko-KR"/>
        </w:rPr>
        <w:t>s</w:t>
      </w:r>
      <w:r>
        <w:rPr>
          <w:lang w:eastAsia="zh-CN"/>
        </w:rPr>
        <w:t xml:space="preserve">ubscribe and receive notifications of changes to the </w:t>
      </w:r>
      <w:r w:rsidRPr="00510D5D">
        <w:rPr>
          <w:lang w:eastAsia="zh-CN"/>
        </w:rPr>
        <w:t xml:space="preserve">data in </w:t>
      </w:r>
      <w:r w:rsidRPr="005A6606">
        <w:rPr>
          <w:lang w:eastAsia="zh-CN"/>
        </w:rPr>
        <w:t>CAB Feature</w:t>
      </w:r>
      <w:r w:rsidRPr="005A6606">
        <w:rPr>
          <w:rFonts w:hint="eastAsia"/>
          <w:lang w:eastAsia="zh-CN"/>
        </w:rPr>
        <w:t xml:space="preserve"> Handler</w:t>
      </w:r>
      <w:r w:rsidRPr="005A6606">
        <w:rPr>
          <w:lang w:eastAsia="zh-CN"/>
        </w:rPr>
        <w:t xml:space="preserve"> </w:t>
      </w:r>
      <w:r w:rsidRPr="00510D5D">
        <w:rPr>
          <w:lang w:eastAsia="zh-CN"/>
        </w:rPr>
        <w:t>Application Usage</w:t>
      </w:r>
      <w:r>
        <w:rPr>
          <w:lang w:eastAsia="zh-CN"/>
        </w:rPr>
        <w:t xml:space="preserve"> via </w:t>
      </w:r>
      <w:r>
        <w:t>XDM Agent</w:t>
      </w:r>
      <w:r>
        <w:rPr>
          <w:lang w:eastAsia="zh-CN"/>
        </w:rPr>
        <w:t>;</w:t>
      </w:r>
    </w:p>
    <w:p w:rsidR="008F2327" w:rsidRPr="00BC31DA" w:rsidRDefault="008F2327" w:rsidP="008F2327">
      <w:pPr>
        <w:numPr>
          <w:ilvl w:val="0"/>
          <w:numId w:val="8"/>
        </w:numPr>
        <w:tabs>
          <w:tab w:val="clear" w:pos="786"/>
          <w:tab w:val="num" w:pos="810"/>
          <w:tab w:val="left" w:pos="3612"/>
        </w:tabs>
        <w:ind w:left="810"/>
        <w:rPr>
          <w:rFonts w:hint="eastAsia"/>
        </w:rPr>
      </w:pPr>
      <w:r w:rsidRPr="00BC31DA">
        <w:rPr>
          <w:rFonts w:hint="eastAsia"/>
        </w:rPr>
        <w:t xml:space="preserve">Contact Share </w:t>
      </w:r>
      <w:r w:rsidRPr="00BC31DA">
        <w:t>F</w:t>
      </w:r>
      <w:r w:rsidRPr="00BC31DA">
        <w:rPr>
          <w:rFonts w:hint="eastAsia"/>
        </w:rPr>
        <w:t xml:space="preserve">unction </w:t>
      </w:r>
      <w:r w:rsidRPr="00BC31DA">
        <w:t>support</w:t>
      </w:r>
      <w:r>
        <w:t>s</w:t>
      </w:r>
      <w:r w:rsidRPr="00BC31DA">
        <w:t xml:space="preserve"> </w:t>
      </w:r>
      <w:r w:rsidRPr="00BC31DA">
        <w:rPr>
          <w:rFonts w:hint="eastAsia"/>
        </w:rPr>
        <w:t>the following:</w:t>
      </w:r>
    </w:p>
    <w:p w:rsidR="008F2327" w:rsidRDefault="008F2327" w:rsidP="008F2327">
      <w:pPr>
        <w:numPr>
          <w:ilvl w:val="1"/>
          <w:numId w:val="8"/>
        </w:numPr>
        <w:tabs>
          <w:tab w:val="left" w:pos="3612"/>
        </w:tabs>
      </w:pPr>
      <w:r w:rsidRPr="00644B37">
        <w:rPr>
          <w:rFonts w:hint="eastAsia"/>
        </w:rPr>
        <w:t xml:space="preserve">Process </w:t>
      </w:r>
      <w:r w:rsidRPr="00967840">
        <w:t xml:space="preserve">CAB User’s </w:t>
      </w:r>
      <w:r w:rsidR="003A0F78">
        <w:t>Contact</w:t>
      </w:r>
      <w:r w:rsidR="003A0F78" w:rsidRPr="00967840">
        <w:t xml:space="preserve"> </w:t>
      </w:r>
      <w:r w:rsidR="003A0F78">
        <w:t>Share</w:t>
      </w:r>
      <w:r w:rsidR="003A0F78" w:rsidRPr="00967840">
        <w:t xml:space="preserve"> </w:t>
      </w:r>
      <w:r w:rsidRPr="00967840">
        <w:t>request  information stored in CAB Feature Handler App Usage</w:t>
      </w:r>
      <w:r>
        <w:t>;</w:t>
      </w:r>
    </w:p>
    <w:p w:rsidR="008F2327" w:rsidRPr="00644B37" w:rsidRDefault="008F2327" w:rsidP="008F2327">
      <w:pPr>
        <w:numPr>
          <w:ilvl w:val="1"/>
          <w:numId w:val="8"/>
        </w:numPr>
        <w:tabs>
          <w:tab w:val="left" w:pos="3612"/>
        </w:tabs>
      </w:pPr>
      <w:r>
        <w:t>R</w:t>
      </w:r>
      <w:r w:rsidRPr="00644B37">
        <w:t>etrieve</w:t>
      </w:r>
      <w:r w:rsidRPr="00644B37">
        <w:rPr>
          <w:rFonts w:hint="eastAsia"/>
        </w:rPr>
        <w:t xml:space="preserve"> the AB or PCC data from AB or PCC </w:t>
      </w:r>
      <w:r w:rsidRPr="00510D5D">
        <w:t>Application Usages</w:t>
      </w:r>
      <w:r w:rsidRPr="00967840">
        <w:rPr>
          <w:rFonts w:eastAsia="Batang" w:hint="eastAsia"/>
          <w:lang w:eastAsia="ko-KR"/>
        </w:rPr>
        <w:t xml:space="preserve"> </w:t>
      </w:r>
      <w:r w:rsidRPr="00967840">
        <w:rPr>
          <w:rFonts w:hint="eastAsia"/>
        </w:rPr>
        <w:t>when the recipient is a non-CAB User</w:t>
      </w:r>
      <w:r w:rsidRPr="00644B37">
        <w:rPr>
          <w:rFonts w:hint="eastAsia"/>
        </w:rPr>
        <w:t>;</w:t>
      </w:r>
    </w:p>
    <w:p w:rsidR="008F2327" w:rsidRPr="00967840" w:rsidRDefault="008F2327" w:rsidP="008F2327">
      <w:pPr>
        <w:numPr>
          <w:ilvl w:val="1"/>
          <w:numId w:val="8"/>
        </w:numPr>
        <w:tabs>
          <w:tab w:val="left" w:pos="3612"/>
        </w:tabs>
        <w:rPr>
          <w:rFonts w:hint="eastAsia"/>
          <w:color w:val="000000"/>
        </w:rPr>
      </w:pPr>
      <w:r w:rsidRPr="00967840" w:rsidDel="00967840">
        <w:rPr>
          <w:color w:val="000000"/>
        </w:rPr>
        <w:t xml:space="preserve"> </w:t>
      </w:r>
      <w:r w:rsidRPr="00967840">
        <w:rPr>
          <w:rFonts w:hint="eastAsia"/>
          <w:color w:val="000000"/>
        </w:rPr>
        <w:t>U</w:t>
      </w:r>
      <w:r w:rsidRPr="00967840">
        <w:rPr>
          <w:color w:val="000000"/>
        </w:rPr>
        <w:t xml:space="preserve">se </w:t>
      </w:r>
      <w:r w:rsidRPr="00967840">
        <w:rPr>
          <w:rFonts w:hint="eastAsia"/>
          <w:color w:val="000000"/>
        </w:rPr>
        <w:t>the</w:t>
      </w:r>
      <w:r w:rsidRPr="00967840">
        <w:rPr>
          <w:color w:val="000000"/>
        </w:rPr>
        <w:t xml:space="preserve"> XDM </w:t>
      </w:r>
      <w:r>
        <w:rPr>
          <w:rFonts w:eastAsia="Malgun Gothic" w:hint="eastAsia"/>
          <w:color w:val="000000"/>
          <w:lang w:eastAsia="ko-KR"/>
        </w:rPr>
        <w:t>f</w:t>
      </w:r>
      <w:r w:rsidRPr="00967840">
        <w:rPr>
          <w:color w:val="000000"/>
        </w:rPr>
        <w:t xml:space="preserve">orward operation to send </w:t>
      </w:r>
      <w:r w:rsidRPr="00967840">
        <w:rPr>
          <w:rFonts w:hint="eastAsia"/>
          <w:color w:val="000000"/>
        </w:rPr>
        <w:t>Contact Share data to</w:t>
      </w:r>
      <w:r w:rsidRPr="00967840">
        <w:rPr>
          <w:color w:val="000000"/>
        </w:rPr>
        <w:t>wards</w:t>
      </w:r>
      <w:r w:rsidRPr="00967840">
        <w:rPr>
          <w:rFonts w:hint="eastAsia"/>
          <w:color w:val="000000"/>
        </w:rPr>
        <w:t xml:space="preserve"> a target CAB User</w:t>
      </w:r>
      <w:r w:rsidRPr="00967840">
        <w:rPr>
          <w:color w:val="000000"/>
        </w:rPr>
        <w:t xml:space="preserve">. </w:t>
      </w:r>
      <w:r w:rsidRPr="00967840">
        <w:rPr>
          <w:rFonts w:hint="eastAsia"/>
          <w:color w:val="000000"/>
        </w:rPr>
        <w:t xml:space="preserve">If the recipient is a non-CAB User, </w:t>
      </w:r>
      <w:r w:rsidRPr="00967840">
        <w:rPr>
          <w:color w:val="000000"/>
        </w:rPr>
        <w:t xml:space="preserve">the shared data is converted into a Legacy Format by </w:t>
      </w:r>
      <w:r w:rsidRPr="00967840">
        <w:rPr>
          <w:rFonts w:hint="eastAsia"/>
          <w:color w:val="000000"/>
        </w:rPr>
        <w:t>the Interworking Function</w:t>
      </w:r>
      <w:r w:rsidRPr="00967840">
        <w:rPr>
          <w:color w:val="000000"/>
        </w:rPr>
        <w:t xml:space="preserve"> and delivered through </w:t>
      </w:r>
      <w:r>
        <w:rPr>
          <w:rFonts w:eastAsia="Malgun Gothic" w:hint="eastAsia"/>
          <w:color w:val="000000"/>
          <w:lang w:eastAsia="ko-KR"/>
        </w:rPr>
        <w:t xml:space="preserve">CPM </w:t>
      </w:r>
      <w:r>
        <w:rPr>
          <w:rFonts w:eastAsia="Malgun Gothic"/>
          <w:color w:val="000000"/>
          <w:lang w:eastAsia="ko-KR"/>
        </w:rPr>
        <w:t>Interworking Selection Function (</w:t>
      </w:r>
      <w:r>
        <w:rPr>
          <w:rFonts w:eastAsia="Malgun Gothic" w:hint="eastAsia"/>
          <w:color w:val="000000"/>
          <w:lang w:eastAsia="ko-KR"/>
        </w:rPr>
        <w:t>ISF</w:t>
      </w:r>
      <w:r>
        <w:rPr>
          <w:rFonts w:eastAsia="Malgun Gothic"/>
          <w:color w:val="000000"/>
          <w:lang w:eastAsia="ko-KR"/>
        </w:rPr>
        <w:t>)</w:t>
      </w:r>
      <w:r w:rsidRPr="00967840">
        <w:rPr>
          <w:rFonts w:hint="eastAsia"/>
          <w:color w:val="000000"/>
        </w:rPr>
        <w:t>;</w:t>
      </w:r>
    </w:p>
    <w:p w:rsidR="008F2327" w:rsidRDefault="008F2327" w:rsidP="008F2327">
      <w:pPr>
        <w:numPr>
          <w:ilvl w:val="1"/>
          <w:numId w:val="8"/>
        </w:numPr>
        <w:tabs>
          <w:tab w:val="left" w:pos="3612"/>
        </w:tabs>
        <w:rPr>
          <w:color w:val="000000"/>
        </w:rPr>
      </w:pPr>
      <w:r w:rsidRPr="00967840">
        <w:rPr>
          <w:color w:val="000000"/>
        </w:rPr>
        <w:t>U</w:t>
      </w:r>
      <w:r w:rsidRPr="00967840">
        <w:rPr>
          <w:rFonts w:hint="eastAsia"/>
          <w:color w:val="000000"/>
        </w:rPr>
        <w:t xml:space="preserve">pdate the result of </w:t>
      </w:r>
      <w:r w:rsidRPr="00967840">
        <w:rPr>
          <w:color w:val="000000"/>
        </w:rPr>
        <w:t>the Contact Share</w:t>
      </w:r>
      <w:r w:rsidRPr="00967840">
        <w:rPr>
          <w:rFonts w:hint="eastAsia"/>
          <w:color w:val="000000"/>
        </w:rPr>
        <w:t xml:space="preserve"> in CAB </w:t>
      </w:r>
      <w:r w:rsidRPr="00967840">
        <w:rPr>
          <w:color w:val="000000"/>
        </w:rPr>
        <w:t>Feature Handler</w:t>
      </w:r>
      <w:r w:rsidRPr="00967840">
        <w:rPr>
          <w:rFonts w:hint="eastAsia"/>
          <w:color w:val="000000"/>
        </w:rPr>
        <w:t xml:space="preserve"> </w:t>
      </w:r>
      <w:r w:rsidRPr="00967840">
        <w:rPr>
          <w:color w:val="000000"/>
        </w:rPr>
        <w:t>Application Usage</w:t>
      </w:r>
      <w:r>
        <w:rPr>
          <w:color w:val="000000"/>
        </w:rPr>
        <w:t>.</w:t>
      </w:r>
    </w:p>
    <w:p w:rsidR="009C7EA9" w:rsidRPr="00BC31DA" w:rsidRDefault="009C7EA9" w:rsidP="009C7EA9">
      <w:pPr>
        <w:numPr>
          <w:ilvl w:val="0"/>
          <w:numId w:val="8"/>
        </w:numPr>
        <w:tabs>
          <w:tab w:val="left" w:pos="3612"/>
        </w:tabs>
        <w:ind w:left="810"/>
        <w:rPr>
          <w:rFonts w:hint="eastAsia"/>
        </w:rPr>
      </w:pPr>
      <w:r>
        <w:t>Subscription</w:t>
      </w:r>
      <w:r w:rsidRPr="00BC31DA">
        <w:rPr>
          <w:rFonts w:hint="eastAsia"/>
        </w:rPr>
        <w:t xml:space="preserve"> </w:t>
      </w:r>
      <w:r>
        <w:t xml:space="preserve">Invitation </w:t>
      </w:r>
      <w:r w:rsidRPr="00BC31DA">
        <w:t>F</w:t>
      </w:r>
      <w:r w:rsidRPr="00BC31DA">
        <w:rPr>
          <w:rFonts w:hint="eastAsia"/>
        </w:rPr>
        <w:t xml:space="preserve">unction </w:t>
      </w:r>
      <w:r w:rsidRPr="00BC31DA">
        <w:t>support</w:t>
      </w:r>
      <w:r>
        <w:t>s</w:t>
      </w:r>
      <w:r w:rsidRPr="00BC31DA">
        <w:t xml:space="preserve"> </w:t>
      </w:r>
      <w:r w:rsidRPr="00BC31DA">
        <w:rPr>
          <w:rFonts w:hint="eastAsia"/>
        </w:rPr>
        <w:t>the following:</w:t>
      </w:r>
    </w:p>
    <w:p w:rsidR="009C7EA9" w:rsidRPr="00B74E5E" w:rsidRDefault="009C7EA9" w:rsidP="009C7EA9">
      <w:pPr>
        <w:numPr>
          <w:ilvl w:val="1"/>
          <w:numId w:val="8"/>
        </w:numPr>
        <w:tabs>
          <w:tab w:val="left" w:pos="3612"/>
        </w:tabs>
        <w:rPr>
          <w:color w:val="000000"/>
        </w:rPr>
      </w:pPr>
      <w:r>
        <w:t xml:space="preserve">Retrieve the subscription invitation requests from CAB User that are </w:t>
      </w:r>
      <w:r w:rsidRPr="00967840">
        <w:t xml:space="preserve">stored in </w:t>
      </w:r>
      <w:r>
        <w:t xml:space="preserve">the </w:t>
      </w:r>
      <w:r w:rsidRPr="00967840">
        <w:t>CAB Feature Handler App Usage</w:t>
      </w:r>
      <w:r>
        <w:t>;</w:t>
      </w:r>
    </w:p>
    <w:p w:rsidR="009C7EA9" w:rsidRDefault="009C7EA9" w:rsidP="009C7EA9">
      <w:pPr>
        <w:numPr>
          <w:ilvl w:val="1"/>
          <w:numId w:val="8"/>
        </w:numPr>
        <w:tabs>
          <w:tab w:val="left" w:pos="3612"/>
        </w:tabs>
        <w:rPr>
          <w:color w:val="000000"/>
        </w:rPr>
      </w:pPr>
      <w:r>
        <w:rPr>
          <w:color w:val="000000"/>
        </w:rPr>
        <w:t>Process the retrieved subscription invitation requests (e.g. validate the recipient, modify access permissions)</w:t>
      </w:r>
      <w:r w:rsidR="00C16A1E">
        <w:rPr>
          <w:color w:val="000000"/>
        </w:rPr>
        <w:t>;</w:t>
      </w:r>
    </w:p>
    <w:p w:rsidR="009C7EA9" w:rsidRDefault="003F1246" w:rsidP="009C7EA9">
      <w:pPr>
        <w:numPr>
          <w:ilvl w:val="1"/>
          <w:numId w:val="8"/>
        </w:numPr>
        <w:tabs>
          <w:tab w:val="left" w:pos="3612"/>
        </w:tabs>
        <w:rPr>
          <w:color w:val="000000"/>
        </w:rPr>
      </w:pPr>
      <w:r w:rsidRPr="004F102F">
        <w:rPr>
          <w:color w:val="000000"/>
        </w:rPr>
        <w:t>Use</w:t>
      </w:r>
      <w:r w:rsidRPr="00A9728A">
        <w:rPr>
          <w:color w:val="000000"/>
        </w:rPr>
        <w:t xml:space="preserve">s either </w:t>
      </w:r>
      <w:r w:rsidRPr="004F223F">
        <w:rPr>
          <w:color w:val="000000"/>
        </w:rPr>
        <w:t>SIP:MESSAGE</w:t>
      </w:r>
      <w:r w:rsidRPr="00786122">
        <w:rPr>
          <w:color w:val="000000"/>
        </w:rPr>
        <w:t xml:space="preserve"> </w:t>
      </w:r>
      <w:r w:rsidRPr="00D129BF">
        <w:rPr>
          <w:color w:val="000000"/>
        </w:rPr>
        <w:t xml:space="preserve">or XDM Forward to send and receive the subscriptions invitations </w:t>
      </w:r>
      <w:r w:rsidRPr="003F2B2A">
        <w:rPr>
          <w:color w:val="000000"/>
        </w:rPr>
        <w:t>to/from the remote CAB Server</w:t>
      </w:r>
      <w:r w:rsidR="00C16A1E">
        <w:rPr>
          <w:color w:val="000000"/>
        </w:rPr>
        <w:t>;</w:t>
      </w:r>
    </w:p>
    <w:p w:rsidR="009C7EA9" w:rsidRDefault="009C7EA9" w:rsidP="009C7EA9">
      <w:pPr>
        <w:numPr>
          <w:ilvl w:val="1"/>
          <w:numId w:val="8"/>
        </w:numPr>
        <w:tabs>
          <w:tab w:val="left" w:pos="3612"/>
        </w:tabs>
        <w:rPr>
          <w:color w:val="000000"/>
        </w:rPr>
      </w:pPr>
      <w:r>
        <w:rPr>
          <w:color w:val="000000"/>
        </w:rPr>
        <w:lastRenderedPageBreak/>
        <w:t>Deliver the incoming subscription invitations to the CAB User via AB Application Usage, subject to CAB User preferences.</w:t>
      </w:r>
    </w:p>
    <w:p w:rsidR="00CE1BB3" w:rsidRDefault="00CE1BB3" w:rsidP="00CE1BB3">
      <w:pPr>
        <w:numPr>
          <w:ilvl w:val="0"/>
          <w:numId w:val="8"/>
        </w:numPr>
        <w:tabs>
          <w:tab w:val="left" w:pos="3612"/>
        </w:tabs>
        <w:spacing w:before="100" w:beforeAutospacing="1" w:after="100" w:afterAutospacing="1"/>
        <w:ind w:left="810"/>
        <w:rPr>
          <w:lang w:val="en-US"/>
        </w:rPr>
      </w:pPr>
      <w:r>
        <w:rPr>
          <w:lang w:val="en-US"/>
        </w:rPr>
        <w:t xml:space="preserve">CAB Server populates the CAB capability (i.e. CAB or non-CAB &lt;contact-type&gt;) of a contact in the Contact Status. While several mechanisms are possible to determine the CAB capability of other users, such as: one time Contact Subscription, contact search, exchange of CAB capability through Presence Server [OMA Pres], none is mandated by this specification. </w:t>
      </w:r>
    </w:p>
    <w:p w:rsidR="00CE1BB3" w:rsidRDefault="00CE1BB3" w:rsidP="00CE1BB3">
      <w:pPr>
        <w:tabs>
          <w:tab w:val="left" w:pos="3612"/>
        </w:tabs>
        <w:spacing w:before="100" w:beforeAutospacing="1" w:after="100" w:afterAutospacing="1"/>
        <w:ind w:left="810"/>
        <w:rPr>
          <w:lang w:val="en-US"/>
        </w:rPr>
      </w:pPr>
      <w:r>
        <w:rPr>
          <w:lang w:val="en-US"/>
        </w:rPr>
        <w:t xml:space="preserve">If the CAB Server supports the exchange of CAB capability information via the Presence Enabler [OMA Pres], the CAB Server </w:t>
      </w:r>
      <w:r w:rsidRPr="00026AAB">
        <w:rPr>
          <w:lang w:val="en-US" w:eastAsia="zh-CN"/>
        </w:rPr>
        <w:t xml:space="preserve">performs </w:t>
      </w:r>
      <w:r w:rsidRPr="00026AAB">
        <w:rPr>
          <w:lang w:val="en-US"/>
        </w:rPr>
        <w:t>the following:</w:t>
      </w:r>
    </w:p>
    <w:p w:rsidR="00CE1BB3" w:rsidRDefault="00CE1BB3" w:rsidP="00CE1BB3">
      <w:pPr>
        <w:numPr>
          <w:ilvl w:val="1"/>
          <w:numId w:val="8"/>
        </w:numPr>
        <w:tabs>
          <w:tab w:val="left" w:pos="3612"/>
        </w:tabs>
        <w:spacing w:beforeAutospacing="1" w:afterAutospacing="1"/>
        <w:rPr>
          <w:lang w:val="en-US" w:eastAsia="zh-CN"/>
        </w:rPr>
      </w:pPr>
      <w:r>
        <w:rPr>
          <w:lang w:val="en-US" w:eastAsia="zh-CN"/>
        </w:rPr>
        <w:t>Through the Presence Source Function p</w:t>
      </w:r>
      <w:r w:rsidRPr="00C47C6E">
        <w:rPr>
          <w:lang w:val="en-US" w:eastAsia="zh-CN"/>
        </w:rPr>
        <w:t>ubli</w:t>
      </w:r>
      <w:r>
        <w:rPr>
          <w:lang w:val="en-US" w:eastAsia="zh-CN"/>
        </w:rPr>
        <w:t xml:space="preserve">shes to the Presence Enabler </w:t>
      </w:r>
      <w:r w:rsidRPr="00C47C6E">
        <w:rPr>
          <w:lang w:val="en-US" w:eastAsia="zh-CN"/>
        </w:rPr>
        <w:t xml:space="preserve">the </w:t>
      </w:r>
      <w:r>
        <w:rPr>
          <w:lang w:val="en-US" w:eastAsia="zh-CN"/>
        </w:rPr>
        <w:t>CAB</w:t>
      </w:r>
      <w:r w:rsidRPr="00C47C6E">
        <w:rPr>
          <w:lang w:val="en-US" w:eastAsia="zh-CN"/>
        </w:rPr>
        <w:t xml:space="preserve"> capability </w:t>
      </w:r>
      <w:r>
        <w:rPr>
          <w:lang w:val="en-US" w:eastAsia="zh-CN"/>
        </w:rPr>
        <w:t xml:space="preserve">for </w:t>
      </w:r>
      <w:r w:rsidRPr="00C47C6E">
        <w:rPr>
          <w:lang w:val="en-US" w:eastAsia="zh-CN"/>
        </w:rPr>
        <w:t>th</w:t>
      </w:r>
      <w:r>
        <w:rPr>
          <w:lang w:val="en-US" w:eastAsia="zh-CN"/>
        </w:rPr>
        <w:t>os</w:t>
      </w:r>
      <w:r w:rsidRPr="00C47C6E">
        <w:rPr>
          <w:lang w:val="en-US" w:eastAsia="zh-CN"/>
        </w:rPr>
        <w:t>e</w:t>
      </w:r>
      <w:r>
        <w:rPr>
          <w:lang w:val="en-US" w:eastAsia="zh-CN"/>
        </w:rPr>
        <w:t xml:space="preserve"> CAB U</w:t>
      </w:r>
      <w:r w:rsidRPr="00C47C6E">
        <w:rPr>
          <w:lang w:val="en-US" w:eastAsia="zh-CN"/>
        </w:rPr>
        <w:t xml:space="preserve">sers </w:t>
      </w:r>
      <w:r>
        <w:rPr>
          <w:lang w:val="en-US" w:eastAsia="zh-CN"/>
        </w:rPr>
        <w:t>served by this CAB Server</w:t>
      </w:r>
      <w:r w:rsidRPr="00C47C6E">
        <w:rPr>
          <w:lang w:val="en-US" w:eastAsia="zh-CN"/>
        </w:rPr>
        <w:t xml:space="preserve"> </w:t>
      </w:r>
      <w:r>
        <w:rPr>
          <w:lang w:val="en-US" w:eastAsia="zh-CN"/>
        </w:rPr>
        <w:t>(</w:t>
      </w:r>
      <w:r w:rsidRPr="00C47C6E">
        <w:rPr>
          <w:lang w:val="en-US" w:eastAsia="zh-CN"/>
        </w:rPr>
        <w:t xml:space="preserve">as Permanent Presence State </w:t>
      </w:r>
      <w:r>
        <w:rPr>
          <w:lang w:val="en-US"/>
        </w:rPr>
        <w:t xml:space="preserve">[OMA Pres] </w:t>
      </w:r>
      <w:r w:rsidRPr="00C47C6E">
        <w:rPr>
          <w:lang w:val="en-US" w:eastAsia="zh-CN"/>
        </w:rPr>
        <w:t>to the Presence XDMS, or as a regular SIP Publish to the Presence Server</w:t>
      </w:r>
      <w:r>
        <w:rPr>
          <w:lang w:val="en-US" w:eastAsia="zh-CN"/>
        </w:rPr>
        <w:t>);</w:t>
      </w:r>
    </w:p>
    <w:p w:rsidR="00CE1BB3" w:rsidRDefault="00CE1BB3" w:rsidP="00CE1BB3">
      <w:pPr>
        <w:numPr>
          <w:ilvl w:val="1"/>
          <w:numId w:val="8"/>
        </w:numPr>
        <w:tabs>
          <w:tab w:val="left" w:pos="3612"/>
        </w:tabs>
        <w:spacing w:beforeAutospacing="1" w:afterAutospacing="1"/>
        <w:rPr>
          <w:lang w:val="en-US" w:eastAsia="zh-CN"/>
        </w:rPr>
      </w:pPr>
      <w:r>
        <w:rPr>
          <w:lang w:val="en-US" w:eastAsia="zh-CN"/>
        </w:rPr>
        <w:t>Through the Presence Watcher Function s</w:t>
      </w:r>
      <w:r w:rsidRPr="00C47C6E">
        <w:rPr>
          <w:lang w:val="en-US" w:eastAsia="zh-CN"/>
        </w:rPr>
        <w:t>ubscribes to the Presence information of the contacts of th</w:t>
      </w:r>
      <w:r>
        <w:rPr>
          <w:lang w:val="en-US" w:eastAsia="zh-CN"/>
        </w:rPr>
        <w:t>e</w:t>
      </w:r>
      <w:r w:rsidRPr="00C47C6E">
        <w:rPr>
          <w:lang w:val="en-US" w:eastAsia="zh-CN"/>
        </w:rPr>
        <w:t xml:space="preserve"> </w:t>
      </w:r>
      <w:r>
        <w:rPr>
          <w:lang w:val="en-US" w:eastAsia="zh-CN"/>
        </w:rPr>
        <w:t>CAB U</w:t>
      </w:r>
      <w:r w:rsidRPr="00C47C6E">
        <w:rPr>
          <w:lang w:val="en-US" w:eastAsia="zh-CN"/>
        </w:rPr>
        <w:t xml:space="preserve">sers </w:t>
      </w:r>
      <w:r>
        <w:rPr>
          <w:lang w:val="en-US" w:eastAsia="zh-CN"/>
        </w:rPr>
        <w:t>served by this CAB Server</w:t>
      </w:r>
      <w:r w:rsidRPr="00C47C6E">
        <w:rPr>
          <w:lang w:val="en-US" w:eastAsia="zh-CN"/>
        </w:rPr>
        <w:t xml:space="preserve"> in order to receive their </w:t>
      </w:r>
      <w:r>
        <w:rPr>
          <w:lang w:val="en-US" w:eastAsia="zh-CN"/>
        </w:rPr>
        <w:t>CAB</w:t>
      </w:r>
      <w:r w:rsidRPr="00C47C6E">
        <w:rPr>
          <w:lang w:val="en-US" w:eastAsia="zh-CN"/>
        </w:rPr>
        <w:t xml:space="preserve"> capability as part of t</w:t>
      </w:r>
      <w:r>
        <w:rPr>
          <w:lang w:val="en-US" w:eastAsia="zh-CN"/>
        </w:rPr>
        <w:t>he Presence information updates; and,</w:t>
      </w:r>
    </w:p>
    <w:p w:rsidR="00CE1BB3" w:rsidRPr="00CE1BB3" w:rsidRDefault="00CE1BB3" w:rsidP="00CE1BB3">
      <w:pPr>
        <w:numPr>
          <w:ilvl w:val="1"/>
          <w:numId w:val="8"/>
        </w:numPr>
        <w:tabs>
          <w:tab w:val="left" w:pos="3612"/>
        </w:tabs>
        <w:spacing w:beforeAutospacing="1" w:afterAutospacing="1"/>
        <w:rPr>
          <w:lang w:val="en-US" w:eastAsia="zh-CN"/>
        </w:rPr>
      </w:pPr>
      <w:r>
        <w:rPr>
          <w:lang w:val="en-US" w:eastAsia="zh-CN"/>
        </w:rPr>
        <w:t xml:space="preserve">Through the </w:t>
      </w:r>
      <w:r w:rsidRPr="00026AAB">
        <w:rPr>
          <w:lang w:val="en-US"/>
        </w:rPr>
        <w:t xml:space="preserve">XDM Agent Function </w:t>
      </w:r>
      <w:r>
        <w:rPr>
          <w:lang w:val="en-US" w:eastAsia="zh-CN"/>
        </w:rPr>
        <w:t xml:space="preserve">requests updates in the </w:t>
      </w:r>
      <w:r w:rsidRPr="00026AAB">
        <w:rPr>
          <w:lang w:val="en-US" w:eastAsia="zh-CN"/>
        </w:rPr>
        <w:t>PCC document</w:t>
      </w:r>
      <w:r>
        <w:rPr>
          <w:lang w:val="en-US" w:eastAsia="zh-CN"/>
        </w:rPr>
        <w:t xml:space="preserve"> to include user’s contacts CAB capability information.</w:t>
      </w:r>
    </w:p>
    <w:p w:rsidR="008F2327" w:rsidRDefault="008F2327" w:rsidP="008F2327">
      <w:pPr>
        <w:numPr>
          <w:ilvl w:val="0"/>
          <w:numId w:val="8"/>
        </w:numPr>
        <w:tabs>
          <w:tab w:val="left" w:pos="3612"/>
        </w:tabs>
      </w:pPr>
      <w:r>
        <w:t>XDM Agent acts as a supporting entity to the other CAB Server functions by performing the following:</w:t>
      </w:r>
    </w:p>
    <w:p w:rsidR="008F2327" w:rsidRDefault="008F2327" w:rsidP="008F2327">
      <w:pPr>
        <w:numPr>
          <w:ilvl w:val="1"/>
          <w:numId w:val="8"/>
        </w:numPr>
        <w:tabs>
          <w:tab w:val="left" w:pos="3612"/>
        </w:tabs>
      </w:pPr>
      <w:r>
        <w:t xml:space="preserve">Supports interactions with </w:t>
      </w:r>
      <w:r w:rsidRPr="00510D5D">
        <w:t>CAB XDMS(s)</w:t>
      </w:r>
      <w:r>
        <w:t xml:space="preserve"> on XDM-4i</w:t>
      </w:r>
      <w:r>
        <w:rPr>
          <w:rFonts w:eastAsia="Malgun Gothic" w:hint="eastAsia"/>
          <w:lang w:eastAsia="ko-KR"/>
        </w:rPr>
        <w:t>, XDM-8.2i</w:t>
      </w:r>
      <w:r>
        <w:t xml:space="preserve"> and through SIC-2 interfaces.</w:t>
      </w:r>
    </w:p>
    <w:p w:rsidR="00CE1BB3" w:rsidRPr="00AC6E6D" w:rsidRDefault="00CE1BB3" w:rsidP="00CE1BB3">
      <w:pPr>
        <w:numPr>
          <w:ilvl w:val="0"/>
          <w:numId w:val="8"/>
        </w:numPr>
        <w:tabs>
          <w:tab w:val="left" w:pos="3612"/>
        </w:tabs>
        <w:spacing w:beforeAutospacing="1" w:afterAutospacing="1"/>
        <w:rPr>
          <w:lang w:val="en-US"/>
        </w:rPr>
      </w:pPr>
      <w:r w:rsidRPr="00AC6E6D">
        <w:rPr>
          <w:lang w:val="en-US" w:eastAsia="zh-CN"/>
        </w:rPr>
        <w:t xml:space="preserve">Presence Source </w:t>
      </w:r>
      <w:r w:rsidRPr="00AC6E6D">
        <w:rPr>
          <w:lang w:val="en-US"/>
        </w:rPr>
        <w:t>Function</w:t>
      </w:r>
      <w:r>
        <w:rPr>
          <w:lang w:val="en-US"/>
        </w:rPr>
        <w:t xml:space="preserve"> </w:t>
      </w:r>
      <w:r w:rsidRPr="00AC6E6D">
        <w:rPr>
          <w:lang w:val="en-US" w:eastAsia="zh-CN"/>
        </w:rPr>
        <w:t xml:space="preserve">publishes the </w:t>
      </w:r>
      <w:r>
        <w:rPr>
          <w:lang w:val="en-US" w:eastAsia="zh-CN"/>
        </w:rPr>
        <w:t xml:space="preserve">CAB User’s </w:t>
      </w:r>
      <w:r w:rsidRPr="00AC6E6D">
        <w:rPr>
          <w:lang w:val="en-US" w:eastAsia="zh-CN"/>
        </w:rPr>
        <w:t>CAB capability to the Presence Enabler</w:t>
      </w:r>
      <w:r>
        <w:rPr>
          <w:lang w:val="en-US" w:eastAsia="zh-CN"/>
        </w:rPr>
        <w:t xml:space="preserve"> [OMA Pres].</w:t>
      </w:r>
    </w:p>
    <w:p w:rsidR="00CE1BB3" w:rsidRPr="00AC6E6D" w:rsidRDefault="00CE1BB3" w:rsidP="00CE1BB3">
      <w:pPr>
        <w:numPr>
          <w:ilvl w:val="0"/>
          <w:numId w:val="8"/>
        </w:numPr>
        <w:tabs>
          <w:tab w:val="left" w:pos="3612"/>
        </w:tabs>
        <w:spacing w:beforeAutospacing="1" w:afterAutospacing="1"/>
        <w:rPr>
          <w:lang w:val="en-US"/>
        </w:rPr>
      </w:pPr>
      <w:r w:rsidRPr="00AC6E6D">
        <w:rPr>
          <w:lang w:val="en-US" w:eastAsia="zh-CN"/>
        </w:rPr>
        <w:t xml:space="preserve">Presence Watcher </w:t>
      </w:r>
      <w:r w:rsidRPr="00AC6E6D">
        <w:rPr>
          <w:lang w:val="en-US"/>
        </w:rPr>
        <w:t xml:space="preserve">Function </w:t>
      </w:r>
      <w:r>
        <w:rPr>
          <w:lang w:val="en-US" w:eastAsia="zh-CN"/>
        </w:rPr>
        <w:t>[OMA Pres].</w:t>
      </w:r>
      <w:r w:rsidRPr="00AC6E6D">
        <w:rPr>
          <w:lang w:val="en-US" w:eastAsia="zh-CN"/>
        </w:rPr>
        <w:t xml:space="preserve">subscribes to the Presence information of </w:t>
      </w:r>
      <w:r>
        <w:rPr>
          <w:lang w:val="en-US" w:eastAsia="zh-CN"/>
        </w:rPr>
        <w:t>CAB</w:t>
      </w:r>
      <w:r w:rsidRPr="00AC6E6D">
        <w:rPr>
          <w:lang w:val="en-US" w:eastAsia="zh-CN"/>
        </w:rPr>
        <w:t xml:space="preserve"> User’s contacts and receive updates with the information about their </w:t>
      </w:r>
      <w:r>
        <w:rPr>
          <w:lang w:val="en-US" w:eastAsia="zh-CN"/>
        </w:rPr>
        <w:t>CAB</w:t>
      </w:r>
      <w:r w:rsidRPr="00AC6E6D">
        <w:rPr>
          <w:lang w:val="en-US" w:eastAsia="zh-CN"/>
        </w:rPr>
        <w:t xml:space="preserve"> capability</w:t>
      </w:r>
      <w:r>
        <w:rPr>
          <w:lang w:val="en-US" w:eastAsia="zh-CN"/>
        </w:rPr>
        <w:t>.</w:t>
      </w:r>
    </w:p>
    <w:p w:rsidR="008F2327" w:rsidRDefault="008F2327" w:rsidP="008F2327">
      <w:pPr>
        <w:pStyle w:val="Heading4"/>
      </w:pPr>
      <w:bookmarkStart w:id="78" w:name="_CAB_XDMS(s)"/>
      <w:bookmarkEnd w:id="78"/>
      <w:r w:rsidRPr="00510D5D">
        <w:t>CAB XDMS(s)</w:t>
      </w:r>
    </w:p>
    <w:p w:rsidR="008F2327" w:rsidRPr="00292A33" w:rsidRDefault="008F2327" w:rsidP="008F2327">
      <w:pPr>
        <w:rPr>
          <w:rFonts w:hint="eastAsia"/>
          <w:lang w:eastAsia="zh-CN"/>
        </w:rPr>
      </w:pPr>
      <w:r w:rsidRPr="00292A33">
        <w:rPr>
          <w:lang w:eastAsia="zh-CN"/>
        </w:rPr>
        <w:t>The CAB XDM</w:t>
      </w:r>
      <w:r>
        <w:rPr>
          <w:rFonts w:hint="eastAsia"/>
          <w:lang w:eastAsia="zh-CN"/>
        </w:rPr>
        <w:t>S(s)</w:t>
      </w:r>
      <w:r w:rsidRPr="00292A33">
        <w:rPr>
          <w:lang w:eastAsia="zh-CN"/>
        </w:rPr>
        <w:t xml:space="preserve"> are </w:t>
      </w:r>
      <w:r>
        <w:rPr>
          <w:rFonts w:hint="eastAsia"/>
          <w:lang w:eastAsia="zh-CN"/>
        </w:rPr>
        <w:t xml:space="preserve">server entities </w:t>
      </w:r>
      <w:r w:rsidRPr="00BD149E">
        <w:rPr>
          <w:lang w:eastAsia="zh-CN"/>
        </w:rPr>
        <w:t>as described in</w:t>
      </w:r>
      <w:r w:rsidRPr="00292A33">
        <w:rPr>
          <w:lang w:eastAsia="zh-CN"/>
        </w:rPr>
        <w:t xml:space="preserve"> [</w:t>
      </w:r>
      <w:r w:rsidRPr="009E131B">
        <w:rPr>
          <w:lang w:eastAsia="zh-CN"/>
        </w:rPr>
        <w:fldChar w:fldCharType="begin"/>
      </w:r>
      <w:r w:rsidRPr="009E131B">
        <w:rPr>
          <w:lang w:eastAsia="zh-CN"/>
        </w:rPr>
        <w:instrText xml:space="preserve"> REF  OMAXDM \h </w:instrText>
      </w:r>
      <w:r w:rsidRPr="009E131B">
        <w:rPr>
          <w:lang w:eastAsia="zh-CN"/>
        </w:rPr>
      </w:r>
      <w:r w:rsidRPr="009E131B">
        <w:rPr>
          <w:lang w:eastAsia="zh-CN"/>
        </w:rPr>
        <w:fldChar w:fldCharType="separate"/>
      </w:r>
      <w:r w:rsidR="00523157">
        <w:t>OMA XDM</w:t>
      </w:r>
      <w:r w:rsidRPr="009E131B">
        <w:rPr>
          <w:lang w:eastAsia="zh-CN"/>
        </w:rPr>
        <w:fldChar w:fldCharType="end"/>
      </w:r>
      <w:r>
        <w:rPr>
          <w:lang w:eastAsia="zh-CN"/>
        </w:rPr>
        <w:t xml:space="preserve"> AD</w:t>
      </w:r>
      <w:r w:rsidRPr="00292A33">
        <w:rPr>
          <w:lang w:eastAsia="zh-CN"/>
        </w:rPr>
        <w:t>]</w:t>
      </w:r>
      <w:r>
        <w:rPr>
          <w:rFonts w:hint="eastAsia"/>
          <w:lang w:eastAsia="zh-CN"/>
        </w:rPr>
        <w:t xml:space="preserve"> </w:t>
      </w:r>
      <w:r w:rsidRPr="008800F9">
        <w:rPr>
          <w:lang w:eastAsia="zh-CN"/>
        </w:rPr>
        <w:t>sub clause</w:t>
      </w:r>
      <w:r>
        <w:rPr>
          <w:rFonts w:hint="eastAsia"/>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5.3.1</w:t>
        </w:r>
      </w:smartTag>
      <w:r>
        <w:rPr>
          <w:rFonts w:hint="eastAsia"/>
          <w:lang w:eastAsia="zh-CN"/>
        </w:rPr>
        <w:t>.6</w:t>
      </w:r>
      <w:r w:rsidRPr="00292A33">
        <w:rPr>
          <w:lang w:eastAsia="zh-CN"/>
        </w:rPr>
        <w:t>.</w:t>
      </w:r>
      <w:r>
        <w:rPr>
          <w:lang w:eastAsia="zh-CN"/>
        </w:rPr>
        <w:t xml:space="preserve"> CAB XDMS(s) are an CAB Enabler Specific XDMS(s) (see [</w:t>
      </w:r>
      <w:r w:rsidRPr="009E131B">
        <w:rPr>
          <w:lang w:eastAsia="zh-CN"/>
        </w:rPr>
        <w:fldChar w:fldCharType="begin"/>
      </w:r>
      <w:r w:rsidRPr="009E131B">
        <w:rPr>
          <w:lang w:eastAsia="zh-CN"/>
        </w:rPr>
        <w:instrText xml:space="preserve"> REF  OMAXDM \h </w:instrText>
      </w:r>
      <w:r w:rsidRPr="009E131B">
        <w:rPr>
          <w:lang w:eastAsia="zh-CN"/>
        </w:rPr>
      </w:r>
      <w:r w:rsidRPr="009E131B">
        <w:rPr>
          <w:lang w:eastAsia="zh-CN"/>
        </w:rPr>
        <w:fldChar w:fldCharType="separate"/>
      </w:r>
      <w:r w:rsidR="00523157">
        <w:t>OMA XDM</w:t>
      </w:r>
      <w:r w:rsidRPr="009E131B">
        <w:rPr>
          <w:lang w:eastAsia="zh-CN"/>
        </w:rPr>
        <w:fldChar w:fldCharType="end"/>
      </w:r>
      <w:r>
        <w:rPr>
          <w:lang w:eastAsia="zh-CN"/>
        </w:rPr>
        <w:t xml:space="preserve"> AD], </w:t>
      </w:r>
      <w:r w:rsidRPr="008800F9">
        <w:rPr>
          <w:lang w:eastAsia="zh-CN"/>
        </w:rPr>
        <w:t>sub clause</w:t>
      </w:r>
      <w:r>
        <w:rPr>
          <w:lang w:eastAsia="zh-CN"/>
        </w:rPr>
        <w:t xml:space="preserve"> 5.3.1.12</w:t>
      </w:r>
      <w:proofErr w:type="gramStart"/>
      <w:r>
        <w:rPr>
          <w:lang w:eastAsia="zh-CN"/>
        </w:rPr>
        <w:t>)</w:t>
      </w:r>
      <w:r w:rsidRPr="00BD149E">
        <w:rPr>
          <w:lang w:eastAsia="zh-CN"/>
        </w:rPr>
        <w:t xml:space="preserve"> ,</w:t>
      </w:r>
      <w:proofErr w:type="gramEnd"/>
      <w:r w:rsidRPr="00BD149E">
        <w:rPr>
          <w:lang w:eastAsia="zh-CN"/>
        </w:rPr>
        <w:t xml:space="preserve"> and specifies the following list of Application Usages which are logical in nature and may be implemented as one or more server entities</w:t>
      </w:r>
      <w:r>
        <w:rPr>
          <w:lang w:eastAsia="zh-CN"/>
        </w:rPr>
        <w:t>.</w:t>
      </w:r>
    </w:p>
    <w:p w:rsidR="008F2327" w:rsidRDefault="008F2327" w:rsidP="008F2327">
      <w:pPr>
        <w:pStyle w:val="Heading5"/>
      </w:pPr>
      <w:r>
        <w:rPr>
          <w:rFonts w:hint="eastAsia"/>
          <w:lang w:eastAsia="zh-CN"/>
        </w:rPr>
        <w:t>AB</w:t>
      </w:r>
      <w:r>
        <w:t xml:space="preserve"> </w:t>
      </w:r>
      <w:r w:rsidRPr="00BD149E">
        <w:t>Application Usage</w:t>
      </w:r>
    </w:p>
    <w:p w:rsidR="008F2327" w:rsidRPr="00292A33" w:rsidRDefault="008F2327" w:rsidP="008F2327">
      <w:pPr>
        <w:rPr>
          <w:lang w:eastAsia="zh-CN"/>
        </w:rPr>
      </w:pPr>
      <w:r w:rsidRPr="00292A33">
        <w:rPr>
          <w:lang w:eastAsia="zh-CN"/>
        </w:rPr>
        <w:t xml:space="preserve">The </w:t>
      </w:r>
      <w:r>
        <w:rPr>
          <w:rFonts w:hint="eastAsia"/>
          <w:lang w:eastAsia="zh-CN"/>
        </w:rPr>
        <w:t>AB</w:t>
      </w:r>
      <w:r w:rsidRPr="00292A33">
        <w:rPr>
          <w:lang w:eastAsia="zh-CN"/>
        </w:rPr>
        <w:t xml:space="preserve"> </w:t>
      </w:r>
      <w:r w:rsidRPr="00BD149E">
        <w:rPr>
          <w:lang w:eastAsia="zh-CN"/>
        </w:rPr>
        <w:t>Application Usage represents</w:t>
      </w:r>
      <w:r w:rsidRPr="00292A33">
        <w:rPr>
          <w:lang w:eastAsia="zh-CN"/>
        </w:rPr>
        <w:t xml:space="preserve"> </w:t>
      </w:r>
      <w:r>
        <w:rPr>
          <w:lang w:eastAsia="zh-CN"/>
        </w:rPr>
        <w:t>the</w:t>
      </w:r>
      <w:r>
        <w:rPr>
          <w:rFonts w:hint="eastAsia"/>
          <w:lang w:eastAsia="zh-CN"/>
        </w:rPr>
        <w:t xml:space="preserve"> network repository for the AB data and it SHALL support the following functions</w:t>
      </w:r>
      <w:r w:rsidRPr="00292A33">
        <w:rPr>
          <w:lang w:eastAsia="zh-CN"/>
        </w:rPr>
        <w:t>:</w:t>
      </w:r>
    </w:p>
    <w:p w:rsidR="008F2327" w:rsidRDefault="008F2327" w:rsidP="008F2327">
      <w:pPr>
        <w:numPr>
          <w:ilvl w:val="0"/>
          <w:numId w:val="8"/>
        </w:numPr>
        <w:tabs>
          <w:tab w:val="clear" w:pos="786"/>
          <w:tab w:val="num" w:pos="810"/>
          <w:tab w:val="left" w:pos="3612"/>
        </w:tabs>
        <w:ind w:left="810"/>
      </w:pPr>
      <w:r>
        <w:t>Document Management as described in [</w:t>
      </w:r>
      <w:r w:rsidRPr="009E131B">
        <w:fldChar w:fldCharType="begin"/>
      </w:r>
      <w:r w:rsidRPr="009E131B">
        <w:instrText xml:space="preserve"> REF  OMAXDM \h </w:instrText>
      </w:r>
      <w:r w:rsidRPr="009E131B">
        <w:fldChar w:fldCharType="separate"/>
      </w:r>
      <w:r w:rsidR="00523157">
        <w:t>OMA XDM</w:t>
      </w:r>
      <w:r w:rsidRPr="009E131B">
        <w:fldChar w:fldCharType="end"/>
      </w:r>
      <w:r>
        <w:t xml:space="preserve"> AD] </w:t>
      </w:r>
      <w:r w:rsidRPr="008800F9">
        <w:t>sub clause</w:t>
      </w:r>
      <w:r>
        <w:t xml:space="preserve"> </w:t>
      </w:r>
      <w:smartTag w:uri="urn:schemas-microsoft-com:office:smarttags" w:element="chsdate">
        <w:smartTagPr>
          <w:attr w:name="IsROCDate" w:val="False"/>
          <w:attr w:name="IsLunarDate" w:val="False"/>
          <w:attr w:name="Day" w:val="30"/>
          <w:attr w:name="Month" w:val="12"/>
          <w:attr w:name="Year" w:val="1899"/>
        </w:smartTagPr>
        <w:r>
          <w:t>5.3.1</w:t>
        </w:r>
      </w:smartTag>
      <w:r>
        <w:t>.6.1</w:t>
      </w:r>
      <w:r>
        <w:rPr>
          <w:rFonts w:eastAsia="Malgun Gothic" w:hint="eastAsia"/>
          <w:lang w:eastAsia="ko-KR"/>
        </w:rPr>
        <w:t>;</w:t>
      </w:r>
    </w:p>
    <w:p w:rsidR="008F2327" w:rsidRDefault="008F2327" w:rsidP="008F2327">
      <w:pPr>
        <w:numPr>
          <w:ilvl w:val="0"/>
          <w:numId w:val="8"/>
        </w:numPr>
        <w:tabs>
          <w:tab w:val="clear" w:pos="786"/>
          <w:tab w:val="num" w:pos="810"/>
          <w:tab w:val="left" w:pos="3612"/>
        </w:tabs>
        <w:ind w:left="810"/>
      </w:pPr>
      <w:r w:rsidRPr="00F222AC">
        <w:t xml:space="preserve">Subscription and Notification of </w:t>
      </w:r>
      <w:r>
        <w:t xml:space="preserve">AB </w:t>
      </w:r>
      <w:r>
        <w:rPr>
          <w:rFonts w:eastAsia="Malgun Gothic" w:hint="eastAsia"/>
          <w:lang w:eastAsia="ko-KR"/>
        </w:rPr>
        <w:t>D</w:t>
      </w:r>
      <w:r>
        <w:t>ocument changes as described in [</w:t>
      </w:r>
      <w:r w:rsidRPr="009E131B">
        <w:fldChar w:fldCharType="begin"/>
      </w:r>
      <w:r w:rsidRPr="009E131B">
        <w:instrText xml:space="preserve"> REF  OMAXDM \h </w:instrText>
      </w:r>
      <w:r w:rsidRPr="009E131B">
        <w:fldChar w:fldCharType="separate"/>
      </w:r>
      <w:r w:rsidR="00523157">
        <w:t>OMA XDM</w:t>
      </w:r>
      <w:r w:rsidRPr="009E131B">
        <w:fldChar w:fldCharType="end"/>
      </w:r>
      <w:r>
        <w:t xml:space="preserve"> AD] </w:t>
      </w:r>
      <w:r w:rsidRPr="008800F9">
        <w:t>sub clause</w:t>
      </w:r>
      <w:r>
        <w:t xml:space="preserve"> </w:t>
      </w:r>
      <w:smartTag w:uri="urn:schemas-microsoft-com:office:smarttags" w:element="chsdate">
        <w:smartTagPr>
          <w:attr w:name="IsROCDate" w:val="False"/>
          <w:attr w:name="IsLunarDate" w:val="False"/>
          <w:attr w:name="Day" w:val="30"/>
          <w:attr w:name="Month" w:val="12"/>
          <w:attr w:name="Year" w:val="1899"/>
        </w:smartTagPr>
        <w:r>
          <w:t>5.3.1</w:t>
        </w:r>
      </w:smartTag>
      <w:r>
        <w:t>.6.2</w:t>
      </w:r>
      <w:r>
        <w:rPr>
          <w:rFonts w:eastAsia="Malgun Gothic" w:hint="eastAsia"/>
          <w:lang w:eastAsia="ko-KR"/>
        </w:rPr>
        <w:t>;</w:t>
      </w:r>
    </w:p>
    <w:p w:rsidR="008F2327" w:rsidRDefault="008F2327" w:rsidP="008F2327">
      <w:pPr>
        <w:numPr>
          <w:ilvl w:val="0"/>
          <w:numId w:val="8"/>
        </w:numPr>
        <w:tabs>
          <w:tab w:val="clear" w:pos="786"/>
          <w:tab w:val="num" w:pos="810"/>
          <w:tab w:val="left" w:pos="3612"/>
        </w:tabs>
        <w:ind w:left="810"/>
      </w:pPr>
      <w:r w:rsidRPr="00F222AC">
        <w:t>Access Permission</w:t>
      </w:r>
      <w:r>
        <w:t xml:space="preserve">s </w:t>
      </w:r>
      <w:r w:rsidRPr="00F222AC">
        <w:t>as described in</w:t>
      </w:r>
      <w:r>
        <w:t xml:space="preserve"> [</w:t>
      </w:r>
      <w:r w:rsidRPr="009E131B">
        <w:fldChar w:fldCharType="begin"/>
      </w:r>
      <w:r w:rsidRPr="009E131B">
        <w:instrText xml:space="preserve"> REF  OMAXDM \h </w:instrText>
      </w:r>
      <w:r w:rsidRPr="009E131B">
        <w:fldChar w:fldCharType="separate"/>
      </w:r>
      <w:r w:rsidR="00523157">
        <w:t>OMA XDM</w:t>
      </w:r>
      <w:r w:rsidRPr="009E131B">
        <w:fldChar w:fldCharType="end"/>
      </w:r>
      <w:r>
        <w:t xml:space="preserve"> AD] </w:t>
      </w:r>
      <w:r w:rsidRPr="008800F9">
        <w:t>sub clause</w:t>
      </w:r>
      <w:r>
        <w:t xml:space="preserve"> </w:t>
      </w:r>
      <w:smartTag w:uri="urn:schemas-microsoft-com:office:smarttags" w:element="chsdate">
        <w:smartTagPr>
          <w:attr w:name="IsROCDate" w:val="False"/>
          <w:attr w:name="IsLunarDate" w:val="False"/>
          <w:attr w:name="Day" w:val="30"/>
          <w:attr w:name="Month" w:val="12"/>
          <w:attr w:name="Year" w:val="1899"/>
        </w:smartTagPr>
        <w:r>
          <w:t>5.3.1</w:t>
        </w:r>
      </w:smartTag>
      <w:r>
        <w:t>.6.3</w:t>
      </w:r>
      <w:r>
        <w:rPr>
          <w:rFonts w:eastAsia="Malgun Gothic" w:hint="eastAsia"/>
          <w:lang w:eastAsia="ko-KR"/>
        </w:rPr>
        <w:t>;</w:t>
      </w:r>
    </w:p>
    <w:p w:rsidR="008F2327" w:rsidRDefault="008F2327" w:rsidP="008F2327">
      <w:pPr>
        <w:numPr>
          <w:ilvl w:val="0"/>
          <w:numId w:val="8"/>
        </w:numPr>
        <w:tabs>
          <w:tab w:val="clear" w:pos="786"/>
          <w:tab w:val="num" w:pos="810"/>
          <w:tab w:val="left" w:pos="3612"/>
        </w:tabs>
        <w:ind w:left="810"/>
      </w:pPr>
      <w:r>
        <w:t>Search as described in [</w:t>
      </w:r>
      <w:r w:rsidRPr="009E131B">
        <w:fldChar w:fldCharType="begin"/>
      </w:r>
      <w:r w:rsidRPr="009E131B">
        <w:instrText xml:space="preserve"> REF  OMAXDM \h </w:instrText>
      </w:r>
      <w:r w:rsidRPr="009E131B">
        <w:fldChar w:fldCharType="separate"/>
      </w:r>
      <w:r w:rsidR="00523157">
        <w:t>OMA XDM</w:t>
      </w:r>
      <w:r w:rsidRPr="009E131B">
        <w:fldChar w:fldCharType="end"/>
      </w:r>
      <w:r>
        <w:t xml:space="preserve"> AD] </w:t>
      </w:r>
      <w:r w:rsidRPr="008800F9">
        <w:t>sub clause</w:t>
      </w:r>
      <w:r>
        <w:t xml:space="preserve"> </w:t>
      </w:r>
      <w:smartTag w:uri="urn:schemas-microsoft-com:office:smarttags" w:element="chsdate">
        <w:smartTagPr>
          <w:attr w:name="IsROCDate" w:val="False"/>
          <w:attr w:name="IsLunarDate" w:val="False"/>
          <w:attr w:name="Day" w:val="30"/>
          <w:attr w:name="Month" w:val="12"/>
          <w:attr w:name="Year" w:val="1899"/>
        </w:smartTagPr>
        <w:r>
          <w:t>5.3.1</w:t>
        </w:r>
      </w:smartTag>
      <w:r>
        <w:t>.6.4</w:t>
      </w:r>
      <w:r>
        <w:rPr>
          <w:rFonts w:eastAsia="Malgun Gothic" w:hint="eastAsia"/>
          <w:lang w:eastAsia="ko-KR"/>
        </w:rPr>
        <w:t>;</w:t>
      </w:r>
    </w:p>
    <w:p w:rsidR="008F2327" w:rsidRPr="00E94567" w:rsidRDefault="008F2327" w:rsidP="008F2327">
      <w:pPr>
        <w:numPr>
          <w:ilvl w:val="0"/>
          <w:numId w:val="8"/>
        </w:numPr>
        <w:tabs>
          <w:tab w:val="clear" w:pos="786"/>
          <w:tab w:val="num" w:pos="810"/>
          <w:tab w:val="left" w:pos="3612"/>
        </w:tabs>
        <w:ind w:left="810"/>
        <w:rPr>
          <w:rFonts w:hint="eastAsia"/>
        </w:rPr>
      </w:pPr>
      <w:r w:rsidRPr="00F222AC">
        <w:t xml:space="preserve">History </w:t>
      </w:r>
      <w:r w:rsidR="00D612EF">
        <w:rPr>
          <w:rFonts w:hint="eastAsia"/>
          <w:lang w:eastAsia="ko-KR"/>
        </w:rPr>
        <w:t xml:space="preserve">and Restore </w:t>
      </w:r>
      <w:r w:rsidRPr="00F222AC">
        <w:t xml:space="preserve">as described in </w:t>
      </w:r>
      <w:r>
        <w:t>[</w:t>
      </w:r>
      <w:r w:rsidRPr="009E131B">
        <w:fldChar w:fldCharType="begin"/>
      </w:r>
      <w:r w:rsidRPr="009E131B">
        <w:instrText xml:space="preserve"> REF  OMAXDM \h </w:instrText>
      </w:r>
      <w:r w:rsidRPr="009E131B">
        <w:fldChar w:fldCharType="separate"/>
      </w:r>
      <w:r w:rsidR="00523157">
        <w:t>OMA XDM</w:t>
      </w:r>
      <w:r w:rsidRPr="009E131B">
        <w:fldChar w:fldCharType="end"/>
      </w:r>
      <w:r>
        <w:t xml:space="preserve"> AD] </w:t>
      </w:r>
      <w:r w:rsidRPr="008800F9">
        <w:t>sub clause</w:t>
      </w:r>
      <w:r>
        <w:t xml:space="preserve"> </w:t>
      </w:r>
      <w:smartTag w:uri="urn:schemas-microsoft-com:office:smarttags" w:element="chsdate">
        <w:smartTagPr>
          <w:attr w:name="Year" w:val="1899"/>
          <w:attr w:name="Month" w:val="12"/>
          <w:attr w:name="Day" w:val="30"/>
          <w:attr w:name="IsLunarDate" w:val="False"/>
          <w:attr w:name="IsROCDate" w:val="False"/>
        </w:smartTagPr>
        <w:r>
          <w:t>5.3.1</w:t>
        </w:r>
      </w:smartTag>
      <w:r>
        <w:t>.6.5, based on CAB User’s preferences</w:t>
      </w:r>
      <w:r>
        <w:rPr>
          <w:rFonts w:eastAsia="Malgun Gothic" w:hint="eastAsia"/>
          <w:lang w:eastAsia="ko-KR"/>
        </w:rPr>
        <w:t xml:space="preserve">; </w:t>
      </w:r>
    </w:p>
    <w:p w:rsidR="008F2327" w:rsidRDefault="008F2327" w:rsidP="008F2327">
      <w:pPr>
        <w:numPr>
          <w:ilvl w:val="0"/>
          <w:numId w:val="8"/>
        </w:numPr>
        <w:tabs>
          <w:tab w:val="clear" w:pos="786"/>
          <w:tab w:val="num" w:pos="810"/>
          <w:tab w:val="left" w:pos="3612"/>
        </w:tabs>
        <w:ind w:left="810"/>
      </w:pPr>
      <w:r>
        <w:rPr>
          <w:rFonts w:eastAsia="Malgun Gothic" w:hint="eastAsia"/>
          <w:lang w:eastAsia="ko-KR"/>
        </w:rPr>
        <w:t xml:space="preserve">Forwarding as </w:t>
      </w:r>
      <w:r>
        <w:rPr>
          <w:rFonts w:eastAsia="Malgun Gothic"/>
          <w:lang w:eastAsia="ko-KR"/>
        </w:rPr>
        <w:t>described</w:t>
      </w:r>
      <w:r>
        <w:rPr>
          <w:rFonts w:eastAsia="Malgun Gothic" w:hint="eastAsia"/>
          <w:lang w:eastAsia="ko-KR"/>
        </w:rPr>
        <w:t xml:space="preserve"> in </w:t>
      </w:r>
      <w:r>
        <w:t>[</w:t>
      </w:r>
      <w:r w:rsidRPr="009E131B">
        <w:fldChar w:fldCharType="begin"/>
      </w:r>
      <w:r w:rsidRPr="009E131B">
        <w:instrText xml:space="preserve"> REF  OMAXDM \h </w:instrText>
      </w:r>
      <w:r w:rsidRPr="009E131B">
        <w:fldChar w:fldCharType="separate"/>
      </w:r>
      <w:r w:rsidR="00523157">
        <w:t>OMA XDM</w:t>
      </w:r>
      <w:r w:rsidRPr="009E131B">
        <w:fldChar w:fldCharType="end"/>
      </w:r>
      <w:r>
        <w:t xml:space="preserve"> AD] </w:t>
      </w:r>
      <w:r w:rsidRPr="000F5D19">
        <w:t>sub clause</w:t>
      </w:r>
      <w:r>
        <w:t xml:space="preserve"> 5.3.1.6.</w:t>
      </w:r>
      <w:r>
        <w:rPr>
          <w:rFonts w:eastAsia="Malgun Gothic" w:hint="eastAsia"/>
          <w:lang w:eastAsia="ko-KR"/>
        </w:rPr>
        <w:t>7</w:t>
      </w:r>
      <w:r>
        <w:rPr>
          <w:rFonts w:eastAsia="Malgun Gothic"/>
          <w:lang w:eastAsia="ko-KR"/>
        </w:rPr>
        <w:t xml:space="preserve">, </w:t>
      </w:r>
      <w:r>
        <w:t xml:space="preserve">based on AB XDM </w:t>
      </w:r>
      <w:r>
        <w:rPr>
          <w:rFonts w:eastAsia="Malgun Gothic" w:hint="eastAsia"/>
          <w:lang w:eastAsia="ko-KR"/>
        </w:rPr>
        <w:t>P</w:t>
      </w:r>
      <w:r>
        <w:t>references.</w:t>
      </w:r>
    </w:p>
    <w:p w:rsidR="008F2327" w:rsidRDefault="008F2327" w:rsidP="008F2327">
      <w:pPr>
        <w:pStyle w:val="Heading5"/>
      </w:pPr>
      <w:r>
        <w:rPr>
          <w:rFonts w:hint="eastAsia"/>
        </w:rPr>
        <w:t>PCC</w:t>
      </w:r>
      <w:r>
        <w:t xml:space="preserve"> </w:t>
      </w:r>
      <w:r w:rsidRPr="00BD149E">
        <w:t>Application Usage</w:t>
      </w:r>
    </w:p>
    <w:p w:rsidR="008F2327" w:rsidRDefault="008F2327" w:rsidP="008F2327">
      <w:pPr>
        <w:spacing w:before="0"/>
        <w:rPr>
          <w:rFonts w:hint="eastAsia"/>
          <w:lang w:eastAsia="zh-CN"/>
        </w:rPr>
      </w:pPr>
      <w:r w:rsidRPr="00292A33">
        <w:t xml:space="preserve">The </w:t>
      </w:r>
      <w:r>
        <w:rPr>
          <w:rFonts w:hint="eastAsia"/>
          <w:lang w:eastAsia="zh-CN"/>
        </w:rPr>
        <w:t>PCC</w:t>
      </w:r>
      <w:r w:rsidRPr="00292A33">
        <w:t xml:space="preserve"> </w:t>
      </w:r>
      <w:r w:rsidRPr="00BD149E">
        <w:t>Application Usage represents</w:t>
      </w:r>
      <w:r w:rsidRPr="00292A33">
        <w:t xml:space="preserve"> </w:t>
      </w:r>
      <w:r>
        <w:t>a network repository for all PCC data and</w:t>
      </w:r>
      <w:r w:rsidRPr="00292A33">
        <w:t xml:space="preserve"> </w:t>
      </w:r>
      <w:r>
        <w:t xml:space="preserve">it SHALL </w:t>
      </w:r>
      <w:r w:rsidRPr="00292A33">
        <w:t>support the following functions:</w:t>
      </w:r>
    </w:p>
    <w:p w:rsidR="008F2327" w:rsidRDefault="008F2327" w:rsidP="008F2327">
      <w:pPr>
        <w:numPr>
          <w:ilvl w:val="0"/>
          <w:numId w:val="8"/>
        </w:numPr>
        <w:tabs>
          <w:tab w:val="clear" w:pos="786"/>
          <w:tab w:val="num" w:pos="810"/>
          <w:tab w:val="left" w:pos="3612"/>
        </w:tabs>
        <w:ind w:left="810"/>
      </w:pPr>
      <w:r>
        <w:t>Document Management as described in [</w:t>
      </w:r>
      <w:r w:rsidRPr="009E131B">
        <w:fldChar w:fldCharType="begin"/>
      </w:r>
      <w:r w:rsidRPr="009E131B">
        <w:instrText xml:space="preserve"> REF  OMAXDM \h </w:instrText>
      </w:r>
      <w:r w:rsidRPr="009E131B">
        <w:fldChar w:fldCharType="separate"/>
      </w:r>
      <w:r w:rsidR="00523157">
        <w:t>OMA XDM</w:t>
      </w:r>
      <w:r w:rsidRPr="009E131B">
        <w:fldChar w:fldCharType="end"/>
      </w:r>
      <w:r>
        <w:t xml:space="preserve"> AD] </w:t>
      </w:r>
      <w:r w:rsidRPr="000F5D19">
        <w:t>sub clause</w:t>
      </w:r>
      <w:r>
        <w:t xml:space="preserve"> </w:t>
      </w:r>
      <w:smartTag w:uri="urn:schemas-microsoft-com:office:smarttags" w:element="chsdate">
        <w:smartTagPr>
          <w:attr w:name="IsROCDate" w:val="False"/>
          <w:attr w:name="IsLunarDate" w:val="False"/>
          <w:attr w:name="Day" w:val="30"/>
          <w:attr w:name="Month" w:val="12"/>
          <w:attr w:name="Year" w:val="1899"/>
        </w:smartTagPr>
        <w:r>
          <w:t>5.3.1</w:t>
        </w:r>
      </w:smartTag>
      <w:r>
        <w:t>.6.1</w:t>
      </w:r>
      <w:r>
        <w:rPr>
          <w:rFonts w:eastAsia="Malgun Gothic" w:hint="eastAsia"/>
          <w:lang w:eastAsia="ko-KR"/>
        </w:rPr>
        <w:t>;</w:t>
      </w:r>
    </w:p>
    <w:p w:rsidR="008F2327" w:rsidRDefault="008F2327" w:rsidP="008F2327">
      <w:pPr>
        <w:numPr>
          <w:ilvl w:val="0"/>
          <w:numId w:val="8"/>
        </w:numPr>
        <w:tabs>
          <w:tab w:val="clear" w:pos="786"/>
          <w:tab w:val="num" w:pos="810"/>
          <w:tab w:val="left" w:pos="3612"/>
        </w:tabs>
        <w:ind w:left="810"/>
      </w:pPr>
      <w:r w:rsidRPr="00F222AC">
        <w:t xml:space="preserve">Subscription and Notification of </w:t>
      </w:r>
      <w:r>
        <w:t xml:space="preserve">PCC </w:t>
      </w:r>
      <w:r>
        <w:rPr>
          <w:rFonts w:eastAsia="Malgun Gothic" w:hint="eastAsia"/>
          <w:lang w:eastAsia="ko-KR"/>
        </w:rPr>
        <w:t>D</w:t>
      </w:r>
      <w:r>
        <w:t>ocument changes as described in [</w:t>
      </w:r>
      <w:r w:rsidRPr="009E131B">
        <w:fldChar w:fldCharType="begin"/>
      </w:r>
      <w:r w:rsidRPr="009E131B">
        <w:instrText xml:space="preserve"> REF  OMAXDM \h </w:instrText>
      </w:r>
      <w:r w:rsidRPr="009E131B">
        <w:fldChar w:fldCharType="separate"/>
      </w:r>
      <w:r w:rsidR="00523157">
        <w:t>OMA XDM</w:t>
      </w:r>
      <w:r w:rsidRPr="009E131B">
        <w:fldChar w:fldCharType="end"/>
      </w:r>
      <w:r>
        <w:t xml:space="preserve"> AD] </w:t>
      </w:r>
      <w:r w:rsidRPr="000F5D19">
        <w:t>sub clause</w:t>
      </w:r>
      <w:r w:rsidRPr="000F5D19">
        <w:rPr>
          <w:rFonts w:hint="eastAsia"/>
        </w:rPr>
        <w:t xml:space="preserve"> </w:t>
      </w:r>
      <w:r>
        <w:t>5.3.1.6.2</w:t>
      </w:r>
      <w:r>
        <w:rPr>
          <w:rFonts w:eastAsia="Malgun Gothic" w:hint="eastAsia"/>
          <w:lang w:eastAsia="ko-KR"/>
        </w:rPr>
        <w:t>;</w:t>
      </w:r>
    </w:p>
    <w:p w:rsidR="008F2327" w:rsidRDefault="008F2327" w:rsidP="008F2327">
      <w:pPr>
        <w:numPr>
          <w:ilvl w:val="0"/>
          <w:numId w:val="8"/>
        </w:numPr>
        <w:tabs>
          <w:tab w:val="clear" w:pos="786"/>
          <w:tab w:val="num" w:pos="810"/>
          <w:tab w:val="left" w:pos="3612"/>
        </w:tabs>
        <w:ind w:left="810"/>
      </w:pPr>
      <w:r w:rsidRPr="00F222AC">
        <w:t>Access Permission</w:t>
      </w:r>
      <w:r>
        <w:t xml:space="preserve">s </w:t>
      </w:r>
      <w:r w:rsidRPr="00F222AC">
        <w:t>as described in</w:t>
      </w:r>
      <w:r>
        <w:t xml:space="preserve"> [</w:t>
      </w:r>
      <w:r w:rsidRPr="009E131B">
        <w:fldChar w:fldCharType="begin"/>
      </w:r>
      <w:r w:rsidRPr="009E131B">
        <w:instrText xml:space="preserve"> REF  OMAXDM \h </w:instrText>
      </w:r>
      <w:r w:rsidRPr="009E131B">
        <w:fldChar w:fldCharType="separate"/>
      </w:r>
      <w:r w:rsidR="00523157">
        <w:t>OMA XDM</w:t>
      </w:r>
      <w:r w:rsidRPr="009E131B">
        <w:fldChar w:fldCharType="end"/>
      </w:r>
      <w:r>
        <w:t xml:space="preserve"> AD] </w:t>
      </w:r>
      <w:r w:rsidRPr="000F5D19">
        <w:t>sub clause</w:t>
      </w:r>
      <w:r>
        <w:t xml:space="preserve"> </w:t>
      </w:r>
      <w:smartTag w:uri="urn:schemas-microsoft-com:office:smarttags" w:element="chsdate">
        <w:smartTagPr>
          <w:attr w:name="IsROCDate" w:val="False"/>
          <w:attr w:name="IsLunarDate" w:val="False"/>
          <w:attr w:name="Day" w:val="30"/>
          <w:attr w:name="Month" w:val="12"/>
          <w:attr w:name="Year" w:val="1899"/>
        </w:smartTagPr>
        <w:r>
          <w:t>5.3.1</w:t>
        </w:r>
      </w:smartTag>
      <w:r>
        <w:t>.6.3</w:t>
      </w:r>
      <w:r>
        <w:rPr>
          <w:rFonts w:eastAsia="Malgun Gothic" w:hint="eastAsia"/>
          <w:lang w:eastAsia="ko-KR"/>
        </w:rPr>
        <w:t>;</w:t>
      </w:r>
    </w:p>
    <w:p w:rsidR="008F2327" w:rsidRPr="00A35238" w:rsidRDefault="008F2327" w:rsidP="008F2327">
      <w:pPr>
        <w:numPr>
          <w:ilvl w:val="0"/>
          <w:numId w:val="8"/>
        </w:numPr>
        <w:tabs>
          <w:tab w:val="clear" w:pos="786"/>
          <w:tab w:val="num" w:pos="810"/>
          <w:tab w:val="left" w:pos="3612"/>
        </w:tabs>
        <w:ind w:left="810"/>
        <w:rPr>
          <w:rFonts w:hint="eastAsia"/>
        </w:rPr>
      </w:pPr>
      <w:r>
        <w:t>Search as described in [</w:t>
      </w:r>
      <w:r w:rsidRPr="009E131B">
        <w:fldChar w:fldCharType="begin"/>
      </w:r>
      <w:r w:rsidRPr="009E131B">
        <w:instrText xml:space="preserve"> REF  OMAXDM \h </w:instrText>
      </w:r>
      <w:r w:rsidRPr="009E131B">
        <w:fldChar w:fldCharType="separate"/>
      </w:r>
      <w:r w:rsidR="00523157">
        <w:t>OMA XDM</w:t>
      </w:r>
      <w:r w:rsidRPr="009E131B">
        <w:fldChar w:fldCharType="end"/>
      </w:r>
      <w:r>
        <w:t xml:space="preserve"> AD] </w:t>
      </w:r>
      <w:r w:rsidRPr="000F5D19">
        <w:t>sub clause</w:t>
      </w:r>
      <w:r>
        <w:t xml:space="preserve"> </w:t>
      </w:r>
      <w:smartTag w:uri="urn:schemas-microsoft-com:office:smarttags" w:element="chsdate">
        <w:smartTagPr>
          <w:attr w:name="Year" w:val="1899"/>
          <w:attr w:name="Month" w:val="12"/>
          <w:attr w:name="Day" w:val="30"/>
          <w:attr w:name="IsLunarDate" w:val="False"/>
          <w:attr w:name="IsROCDate" w:val="False"/>
        </w:smartTagPr>
        <w:r>
          <w:t>5.3.1</w:t>
        </w:r>
      </w:smartTag>
      <w:r>
        <w:t>.6.4</w:t>
      </w:r>
      <w:r>
        <w:rPr>
          <w:rFonts w:eastAsia="Malgun Gothic" w:hint="eastAsia"/>
          <w:lang w:eastAsia="ko-KR"/>
        </w:rPr>
        <w:t>;</w:t>
      </w:r>
    </w:p>
    <w:p w:rsidR="008F2327" w:rsidRPr="00E94567" w:rsidRDefault="00D612EF" w:rsidP="008F2327">
      <w:pPr>
        <w:numPr>
          <w:ilvl w:val="0"/>
          <w:numId w:val="8"/>
        </w:numPr>
        <w:tabs>
          <w:tab w:val="clear" w:pos="786"/>
          <w:tab w:val="num" w:pos="810"/>
          <w:tab w:val="left" w:pos="3612"/>
        </w:tabs>
        <w:ind w:left="810"/>
        <w:rPr>
          <w:rFonts w:hint="eastAsia"/>
        </w:rPr>
      </w:pPr>
      <w:r>
        <w:rPr>
          <w:rFonts w:eastAsia="Malgun Gothic"/>
          <w:lang w:eastAsia="ko-KR"/>
        </w:rPr>
        <w:t>H</w:t>
      </w:r>
      <w:r w:rsidR="008F2327" w:rsidRPr="00F222AC">
        <w:t>istory</w:t>
      </w:r>
      <w:r w:rsidR="00A47E05">
        <w:t>, R</w:t>
      </w:r>
      <w:r>
        <w:t>estore</w:t>
      </w:r>
      <w:r w:rsidR="00A47E05">
        <w:t xml:space="preserve">, and </w:t>
      </w:r>
      <w:r w:rsidR="0012246B">
        <w:t>u</w:t>
      </w:r>
      <w:r w:rsidR="00A47E05">
        <w:t xml:space="preserve">ndo </w:t>
      </w:r>
      <w:r>
        <w:t xml:space="preserve"> </w:t>
      </w:r>
      <w:r w:rsidR="008F2327" w:rsidRPr="00F222AC">
        <w:t xml:space="preserve">as described in </w:t>
      </w:r>
      <w:r w:rsidR="008F2327">
        <w:t>[</w:t>
      </w:r>
      <w:r w:rsidR="008F2327" w:rsidRPr="009E131B">
        <w:fldChar w:fldCharType="begin"/>
      </w:r>
      <w:r w:rsidR="008F2327" w:rsidRPr="009E131B">
        <w:instrText xml:space="preserve"> REF  OMAXDM \h </w:instrText>
      </w:r>
      <w:r w:rsidR="008F2327" w:rsidRPr="009E131B">
        <w:fldChar w:fldCharType="separate"/>
      </w:r>
      <w:r w:rsidR="00523157">
        <w:t>OMA XDM</w:t>
      </w:r>
      <w:r w:rsidR="008F2327" w:rsidRPr="009E131B">
        <w:fldChar w:fldCharType="end"/>
      </w:r>
      <w:r w:rsidR="008F2327">
        <w:t xml:space="preserve"> AD] section </w:t>
      </w:r>
      <w:smartTag w:uri="urn:schemas-microsoft-com:office:smarttags" w:element="chsdate">
        <w:smartTagPr>
          <w:attr w:name="Year" w:val="1899"/>
          <w:attr w:name="Month" w:val="12"/>
          <w:attr w:name="Day" w:val="30"/>
          <w:attr w:name="IsLunarDate" w:val="False"/>
          <w:attr w:name="IsROCDate" w:val="False"/>
        </w:smartTagPr>
        <w:r w:rsidR="008F2327">
          <w:t>5.3.1</w:t>
        </w:r>
      </w:smartTag>
      <w:r w:rsidR="008F2327">
        <w:t xml:space="preserve">.6.5, based on PCC XDM </w:t>
      </w:r>
      <w:r w:rsidR="008F2327">
        <w:rPr>
          <w:rFonts w:eastAsia="Malgun Gothic" w:hint="eastAsia"/>
          <w:lang w:eastAsia="ko-KR"/>
        </w:rPr>
        <w:t>P</w:t>
      </w:r>
      <w:r w:rsidR="008F2327">
        <w:t>references</w:t>
      </w:r>
      <w:r w:rsidR="008F2327">
        <w:rPr>
          <w:rFonts w:eastAsia="Malgun Gothic" w:hint="eastAsia"/>
          <w:lang w:eastAsia="ko-KR"/>
        </w:rPr>
        <w:t>; and</w:t>
      </w:r>
    </w:p>
    <w:p w:rsidR="008F2327" w:rsidRPr="00A47E05" w:rsidRDefault="008F2327" w:rsidP="008F2327">
      <w:pPr>
        <w:numPr>
          <w:ilvl w:val="0"/>
          <w:numId w:val="8"/>
        </w:numPr>
        <w:tabs>
          <w:tab w:val="clear" w:pos="786"/>
          <w:tab w:val="num" w:pos="810"/>
          <w:tab w:val="left" w:pos="3612"/>
        </w:tabs>
        <w:ind w:left="810"/>
      </w:pPr>
      <w:r>
        <w:rPr>
          <w:rFonts w:eastAsia="Malgun Gothic" w:hint="eastAsia"/>
          <w:lang w:eastAsia="ko-KR"/>
        </w:rPr>
        <w:lastRenderedPageBreak/>
        <w:t xml:space="preserve">Forwarding as </w:t>
      </w:r>
      <w:r>
        <w:rPr>
          <w:rFonts w:eastAsia="Malgun Gothic"/>
          <w:lang w:eastAsia="ko-KR"/>
        </w:rPr>
        <w:t>described</w:t>
      </w:r>
      <w:r>
        <w:rPr>
          <w:rFonts w:eastAsia="Malgun Gothic" w:hint="eastAsia"/>
          <w:lang w:eastAsia="ko-KR"/>
        </w:rPr>
        <w:t xml:space="preserve"> in </w:t>
      </w:r>
      <w:r>
        <w:t>[</w:t>
      </w:r>
      <w:r w:rsidRPr="009E131B">
        <w:fldChar w:fldCharType="begin"/>
      </w:r>
      <w:r w:rsidRPr="009E131B">
        <w:instrText xml:space="preserve"> REF  OMAXDM \h </w:instrText>
      </w:r>
      <w:r w:rsidRPr="009E131B">
        <w:fldChar w:fldCharType="separate"/>
      </w:r>
      <w:r w:rsidR="00523157">
        <w:t>OMA XDM</w:t>
      </w:r>
      <w:r w:rsidRPr="009E131B">
        <w:fldChar w:fldCharType="end"/>
      </w:r>
      <w:r>
        <w:t xml:space="preserve"> AD] section 5.3.1.6.</w:t>
      </w:r>
      <w:r>
        <w:rPr>
          <w:rFonts w:eastAsia="Malgun Gothic" w:hint="eastAsia"/>
          <w:lang w:eastAsia="ko-KR"/>
        </w:rPr>
        <w:t>7</w:t>
      </w:r>
      <w:r>
        <w:rPr>
          <w:rFonts w:eastAsia="Malgun Gothic"/>
          <w:lang w:eastAsia="ko-KR"/>
        </w:rPr>
        <w:t xml:space="preserve">, </w:t>
      </w:r>
      <w:r>
        <w:t xml:space="preserve">based on </w:t>
      </w:r>
      <w:r>
        <w:rPr>
          <w:rFonts w:eastAsia="Malgun Gothic" w:hint="eastAsia"/>
          <w:lang w:eastAsia="ko-KR"/>
        </w:rPr>
        <w:t>AB</w:t>
      </w:r>
      <w:r>
        <w:t xml:space="preserve"> XDM </w:t>
      </w:r>
      <w:r>
        <w:rPr>
          <w:rFonts w:eastAsia="Malgun Gothic" w:hint="eastAsia"/>
          <w:lang w:eastAsia="ko-KR"/>
        </w:rPr>
        <w:t>P</w:t>
      </w:r>
      <w:r>
        <w:t>references</w:t>
      </w:r>
      <w:r>
        <w:rPr>
          <w:rFonts w:eastAsia="Malgun Gothic" w:hint="eastAsia"/>
          <w:lang w:eastAsia="ko-KR"/>
        </w:rPr>
        <w:t>.</w:t>
      </w:r>
    </w:p>
    <w:p w:rsidR="008F2327" w:rsidRDefault="008F2327" w:rsidP="008F2327">
      <w:pPr>
        <w:pStyle w:val="Heading5"/>
        <w:tabs>
          <w:tab w:val="clear" w:pos="10080"/>
          <w:tab w:val="right" w:pos="9634"/>
        </w:tabs>
      </w:pPr>
      <w:r>
        <w:t>CAB User Preference</w:t>
      </w:r>
      <w:r>
        <w:rPr>
          <w:lang w:val="en-US"/>
        </w:rPr>
        <w:t>s</w:t>
      </w:r>
      <w:r>
        <w:t xml:space="preserve"> </w:t>
      </w:r>
      <w:r w:rsidRPr="00BD149E">
        <w:t>Application Usage</w:t>
      </w:r>
    </w:p>
    <w:p w:rsidR="008F2327" w:rsidRDefault="008F2327" w:rsidP="008F2327">
      <w:pPr>
        <w:spacing w:before="0"/>
        <w:rPr>
          <w:rFonts w:hint="eastAsia"/>
          <w:lang w:eastAsia="zh-CN"/>
        </w:rPr>
      </w:pPr>
      <w:r w:rsidRPr="007B0331">
        <w:t xml:space="preserve">The CAB User Preferences </w:t>
      </w:r>
      <w:r w:rsidRPr="00BD149E">
        <w:t>Application Usage represents</w:t>
      </w:r>
      <w:r w:rsidRPr="007B0331">
        <w:t xml:space="preserve"> </w:t>
      </w:r>
      <w:r>
        <w:rPr>
          <w:rFonts w:hint="eastAsia"/>
          <w:lang w:eastAsia="zh-CN"/>
        </w:rPr>
        <w:t>a</w:t>
      </w:r>
      <w:r w:rsidRPr="007B0331">
        <w:t xml:space="preserve"> network repository for </w:t>
      </w:r>
      <w:r>
        <w:rPr>
          <w:rFonts w:hint="eastAsia"/>
          <w:lang w:eastAsia="zh-CN"/>
        </w:rPr>
        <w:t>all</w:t>
      </w:r>
      <w:r w:rsidRPr="007B0331">
        <w:t xml:space="preserve"> CAB User preferences </w:t>
      </w:r>
      <w:r>
        <w:rPr>
          <w:rFonts w:hint="eastAsia"/>
          <w:lang w:eastAsia="zh-CN"/>
        </w:rPr>
        <w:t>data and</w:t>
      </w:r>
      <w:r w:rsidRPr="007B0331">
        <w:t xml:space="preserve"> </w:t>
      </w:r>
      <w:r>
        <w:t>it</w:t>
      </w:r>
      <w:r w:rsidRPr="00292A33">
        <w:rPr>
          <w:lang w:eastAsia="zh-CN"/>
        </w:rPr>
        <w:t xml:space="preserve"> </w:t>
      </w:r>
      <w:r>
        <w:rPr>
          <w:lang w:eastAsia="zh-CN"/>
        </w:rPr>
        <w:t xml:space="preserve">SHALL </w:t>
      </w:r>
      <w:r>
        <w:rPr>
          <w:lang w:eastAsia="ko-KR"/>
        </w:rPr>
        <w:t>support</w:t>
      </w:r>
      <w:r>
        <w:rPr>
          <w:rFonts w:hint="eastAsia"/>
          <w:lang w:eastAsia="ko-KR"/>
        </w:rPr>
        <w:t xml:space="preserve"> the following functions:</w:t>
      </w:r>
    </w:p>
    <w:p w:rsidR="008F2327" w:rsidRDefault="008F2327" w:rsidP="008F2327">
      <w:pPr>
        <w:numPr>
          <w:ilvl w:val="0"/>
          <w:numId w:val="8"/>
        </w:numPr>
        <w:tabs>
          <w:tab w:val="clear" w:pos="786"/>
          <w:tab w:val="num" w:pos="810"/>
          <w:tab w:val="left" w:pos="3612"/>
        </w:tabs>
        <w:ind w:left="810"/>
      </w:pPr>
      <w:r>
        <w:t>Document management as described in [</w:t>
      </w:r>
      <w:r w:rsidRPr="009E131B">
        <w:fldChar w:fldCharType="begin"/>
      </w:r>
      <w:r w:rsidRPr="009E131B">
        <w:instrText xml:space="preserve"> REF  OMAXDM \h </w:instrText>
      </w:r>
      <w:r w:rsidRPr="009E131B">
        <w:fldChar w:fldCharType="separate"/>
      </w:r>
      <w:r w:rsidR="00523157">
        <w:t>OMA XDM</w:t>
      </w:r>
      <w:r w:rsidRPr="009E131B">
        <w:fldChar w:fldCharType="end"/>
      </w:r>
      <w:r>
        <w:t xml:space="preserve"> AD] </w:t>
      </w:r>
      <w:r w:rsidRPr="000F5D19">
        <w:t>sub clause</w:t>
      </w:r>
      <w:r>
        <w:t xml:space="preserve"> </w:t>
      </w:r>
      <w:smartTag w:uri="urn:schemas-microsoft-com:office:smarttags" w:element="chsdate">
        <w:smartTagPr>
          <w:attr w:name="IsROCDate" w:val="False"/>
          <w:attr w:name="IsLunarDate" w:val="False"/>
          <w:attr w:name="Day" w:val="30"/>
          <w:attr w:name="Month" w:val="12"/>
          <w:attr w:name="Year" w:val="1899"/>
        </w:smartTagPr>
        <w:r>
          <w:t>5.3.1</w:t>
        </w:r>
      </w:smartTag>
      <w:r>
        <w:t>.6.1</w:t>
      </w:r>
      <w:r>
        <w:rPr>
          <w:rFonts w:eastAsia="Malgun Gothic" w:hint="eastAsia"/>
          <w:lang w:eastAsia="ko-KR"/>
        </w:rPr>
        <w:t>;</w:t>
      </w:r>
    </w:p>
    <w:p w:rsidR="008F2327" w:rsidRDefault="008F2327" w:rsidP="008F2327">
      <w:pPr>
        <w:numPr>
          <w:ilvl w:val="0"/>
          <w:numId w:val="8"/>
        </w:numPr>
        <w:tabs>
          <w:tab w:val="clear" w:pos="786"/>
          <w:tab w:val="num" w:pos="810"/>
          <w:tab w:val="left" w:pos="3612"/>
        </w:tabs>
        <w:ind w:left="810"/>
      </w:pPr>
      <w:r w:rsidRPr="00F222AC">
        <w:t xml:space="preserve">Subscription and Notification of </w:t>
      </w:r>
      <w:r>
        <w:t xml:space="preserve">CAB User </w:t>
      </w:r>
      <w:r>
        <w:rPr>
          <w:rFonts w:eastAsia="Malgun Gothic" w:hint="eastAsia"/>
          <w:lang w:eastAsia="ko-KR"/>
        </w:rPr>
        <w:t>P</w:t>
      </w:r>
      <w:r>
        <w:t xml:space="preserve">references </w:t>
      </w:r>
      <w:r>
        <w:rPr>
          <w:rFonts w:eastAsia="Malgun Gothic" w:hint="eastAsia"/>
          <w:lang w:eastAsia="ko-KR"/>
        </w:rPr>
        <w:t>D</w:t>
      </w:r>
      <w:r>
        <w:t>ocument changes as described in [</w:t>
      </w:r>
      <w:r w:rsidRPr="009E131B">
        <w:fldChar w:fldCharType="begin"/>
      </w:r>
      <w:r w:rsidRPr="009E131B">
        <w:instrText xml:space="preserve"> REF  OMAXDM \h </w:instrText>
      </w:r>
      <w:r w:rsidRPr="009E131B">
        <w:fldChar w:fldCharType="separate"/>
      </w:r>
      <w:r w:rsidR="00523157">
        <w:t>OMA XDM</w:t>
      </w:r>
      <w:r w:rsidRPr="009E131B">
        <w:fldChar w:fldCharType="end"/>
      </w:r>
      <w:r>
        <w:t xml:space="preserve"> AD] </w:t>
      </w:r>
      <w:r w:rsidRPr="000F5D19">
        <w:t>sub clause</w:t>
      </w:r>
      <w:r>
        <w:t xml:space="preserve"> </w:t>
      </w:r>
      <w:smartTag w:uri="urn:schemas-microsoft-com:office:smarttags" w:element="chsdate">
        <w:smartTagPr>
          <w:attr w:name="IsROCDate" w:val="False"/>
          <w:attr w:name="IsLunarDate" w:val="False"/>
          <w:attr w:name="Day" w:val="30"/>
          <w:attr w:name="Month" w:val="12"/>
          <w:attr w:name="Year" w:val="1899"/>
        </w:smartTagPr>
        <w:r>
          <w:t>5.3.1</w:t>
        </w:r>
      </w:smartTag>
      <w:r>
        <w:t>.6.2</w:t>
      </w:r>
      <w:r>
        <w:rPr>
          <w:rFonts w:eastAsia="Malgun Gothic" w:hint="eastAsia"/>
          <w:lang w:eastAsia="ko-KR"/>
        </w:rPr>
        <w:t>; and</w:t>
      </w:r>
    </w:p>
    <w:p w:rsidR="008F2327" w:rsidRDefault="008F2327" w:rsidP="008F2327">
      <w:pPr>
        <w:numPr>
          <w:ilvl w:val="0"/>
          <w:numId w:val="8"/>
        </w:numPr>
        <w:tabs>
          <w:tab w:val="clear" w:pos="786"/>
          <w:tab w:val="num" w:pos="810"/>
          <w:tab w:val="left" w:pos="3612"/>
        </w:tabs>
        <w:ind w:left="810"/>
      </w:pPr>
      <w:r w:rsidRPr="00F222AC">
        <w:t>Access Permission</w:t>
      </w:r>
      <w:r>
        <w:t xml:space="preserve">s </w:t>
      </w:r>
      <w:r w:rsidRPr="00F222AC">
        <w:t>as described in</w:t>
      </w:r>
      <w:r>
        <w:t xml:space="preserve"> [</w:t>
      </w:r>
      <w:r w:rsidRPr="009E131B">
        <w:fldChar w:fldCharType="begin"/>
      </w:r>
      <w:r w:rsidRPr="009E131B">
        <w:instrText xml:space="preserve"> REF  OMAXDM \h </w:instrText>
      </w:r>
      <w:r w:rsidRPr="009E131B">
        <w:fldChar w:fldCharType="separate"/>
      </w:r>
      <w:r w:rsidR="00523157">
        <w:t>OMA XDM</w:t>
      </w:r>
      <w:r w:rsidRPr="009E131B">
        <w:fldChar w:fldCharType="end"/>
      </w:r>
      <w:r>
        <w:t xml:space="preserve"> AD] </w:t>
      </w:r>
      <w:r w:rsidRPr="000F5D19">
        <w:t>sub clause</w:t>
      </w:r>
      <w:r>
        <w:t xml:space="preserve"> </w:t>
      </w:r>
      <w:smartTag w:uri="urn:schemas-microsoft-com:office:smarttags" w:element="chsdate">
        <w:smartTagPr>
          <w:attr w:name="IsROCDate" w:val="False"/>
          <w:attr w:name="IsLunarDate" w:val="False"/>
          <w:attr w:name="Day" w:val="30"/>
          <w:attr w:name="Month" w:val="12"/>
          <w:attr w:name="Year" w:val="1899"/>
        </w:smartTagPr>
        <w:r>
          <w:t>5.3.1</w:t>
        </w:r>
      </w:smartTag>
      <w:r>
        <w:t>.6.3</w:t>
      </w:r>
      <w:r>
        <w:rPr>
          <w:rFonts w:eastAsia="Malgun Gothic" w:hint="eastAsia"/>
          <w:lang w:eastAsia="ko-KR"/>
        </w:rPr>
        <w:t>.</w:t>
      </w:r>
    </w:p>
    <w:p w:rsidR="008F2327" w:rsidRPr="00BD149E" w:rsidRDefault="008F2327" w:rsidP="008F2327">
      <w:pPr>
        <w:pStyle w:val="Heading5"/>
        <w:rPr>
          <w:lang w:val="en-US"/>
        </w:rPr>
      </w:pPr>
      <w:r w:rsidRPr="00BD149E">
        <w:rPr>
          <w:lang w:val="en-US"/>
        </w:rPr>
        <w:t>CAB Feature Handler Application Usage</w:t>
      </w:r>
    </w:p>
    <w:p w:rsidR="008F2327" w:rsidRPr="00BD149E" w:rsidRDefault="008F2327" w:rsidP="008F2327">
      <w:pPr>
        <w:spacing w:before="120" w:after="0"/>
      </w:pPr>
      <w:r w:rsidRPr="00BD149E">
        <w:t>The CAB Feature Handler Application Usage represents a network repository for the CAB feature handler data and it SHALL support the following functions:</w:t>
      </w:r>
    </w:p>
    <w:p w:rsidR="008F2327" w:rsidRPr="00BD149E" w:rsidRDefault="008F2327" w:rsidP="008F2327">
      <w:pPr>
        <w:numPr>
          <w:ilvl w:val="0"/>
          <w:numId w:val="8"/>
        </w:numPr>
        <w:tabs>
          <w:tab w:val="clear" w:pos="786"/>
          <w:tab w:val="num" w:pos="810"/>
          <w:tab w:val="left" w:pos="3612"/>
        </w:tabs>
        <w:spacing w:before="120" w:after="0"/>
        <w:ind w:left="810"/>
      </w:pPr>
      <w:r w:rsidRPr="00BD149E">
        <w:t>Document Management as described in [</w:t>
      </w:r>
      <w:r w:rsidRPr="009E131B">
        <w:fldChar w:fldCharType="begin"/>
      </w:r>
      <w:r w:rsidRPr="009E131B">
        <w:instrText xml:space="preserve"> REF  OMAXDM \h </w:instrText>
      </w:r>
      <w:r w:rsidRPr="009E131B">
        <w:fldChar w:fldCharType="separate"/>
      </w:r>
      <w:r w:rsidR="00523157">
        <w:t>OMA XDM</w:t>
      </w:r>
      <w:r w:rsidRPr="009E131B">
        <w:fldChar w:fldCharType="end"/>
      </w:r>
      <w:r>
        <w:t xml:space="preserve"> AD</w:t>
      </w:r>
      <w:r w:rsidRPr="00BD149E">
        <w:t xml:space="preserve">] </w:t>
      </w:r>
      <w:r w:rsidRPr="000F5D19">
        <w:t>sub clause</w:t>
      </w:r>
      <w:r w:rsidRPr="00BD149E">
        <w:t xml:space="preserve"> 5.3.1.6.1</w:t>
      </w:r>
      <w:r>
        <w:rPr>
          <w:rFonts w:eastAsia="Malgun Gothic" w:hint="eastAsia"/>
          <w:lang w:eastAsia="ko-KR"/>
        </w:rPr>
        <w:t>;</w:t>
      </w:r>
    </w:p>
    <w:p w:rsidR="008F2327" w:rsidRPr="00BD149E" w:rsidRDefault="008F2327" w:rsidP="008F2327">
      <w:pPr>
        <w:numPr>
          <w:ilvl w:val="0"/>
          <w:numId w:val="8"/>
        </w:numPr>
        <w:tabs>
          <w:tab w:val="clear" w:pos="786"/>
          <w:tab w:val="num" w:pos="810"/>
          <w:tab w:val="left" w:pos="3612"/>
        </w:tabs>
        <w:spacing w:before="120" w:after="0"/>
        <w:ind w:left="810"/>
      </w:pPr>
      <w:r w:rsidRPr="00BD149E">
        <w:t xml:space="preserve">Subscription and Notification of </w:t>
      </w:r>
      <w:r>
        <w:rPr>
          <w:rFonts w:eastAsia="Malgun Gothic" w:hint="eastAsia"/>
          <w:lang w:eastAsia="ko-KR"/>
        </w:rPr>
        <w:t>CAB F</w:t>
      </w:r>
      <w:r w:rsidRPr="00BD149E">
        <w:t xml:space="preserve">eature </w:t>
      </w:r>
      <w:r>
        <w:rPr>
          <w:rFonts w:eastAsia="Malgun Gothic" w:hint="eastAsia"/>
          <w:lang w:eastAsia="ko-KR"/>
        </w:rPr>
        <w:t>H</w:t>
      </w:r>
      <w:r w:rsidRPr="00BD149E">
        <w:t xml:space="preserve">andler </w:t>
      </w:r>
      <w:r>
        <w:rPr>
          <w:rFonts w:eastAsia="Malgun Gothic" w:hint="eastAsia"/>
          <w:lang w:eastAsia="ko-KR"/>
        </w:rPr>
        <w:t>D</w:t>
      </w:r>
      <w:r w:rsidRPr="00BD149E">
        <w:t>ocument changes as described in [</w:t>
      </w:r>
      <w:r w:rsidRPr="009E131B">
        <w:fldChar w:fldCharType="begin"/>
      </w:r>
      <w:r w:rsidRPr="009E131B">
        <w:instrText xml:space="preserve"> REF  OMAXDM \h </w:instrText>
      </w:r>
      <w:r w:rsidRPr="009E131B">
        <w:fldChar w:fldCharType="separate"/>
      </w:r>
      <w:r w:rsidR="00523157">
        <w:t>OMA XDM</w:t>
      </w:r>
      <w:r w:rsidRPr="009E131B">
        <w:fldChar w:fldCharType="end"/>
      </w:r>
      <w:r>
        <w:t xml:space="preserve"> AD</w:t>
      </w:r>
      <w:r w:rsidRPr="00BD149E">
        <w:t xml:space="preserve">] </w:t>
      </w:r>
      <w:r w:rsidRPr="000F5D19">
        <w:t>sub clause</w:t>
      </w:r>
      <w:r w:rsidRPr="00BD149E">
        <w:t xml:space="preserve"> 5.3.1.6.2</w:t>
      </w:r>
      <w:r>
        <w:rPr>
          <w:rFonts w:eastAsia="Malgun Gothic" w:hint="eastAsia"/>
          <w:lang w:eastAsia="ko-KR"/>
        </w:rPr>
        <w:t>;</w:t>
      </w:r>
    </w:p>
    <w:p w:rsidR="008F2327" w:rsidRPr="00BD149E" w:rsidRDefault="008F2327" w:rsidP="008F2327">
      <w:pPr>
        <w:numPr>
          <w:ilvl w:val="0"/>
          <w:numId w:val="8"/>
        </w:numPr>
        <w:tabs>
          <w:tab w:val="clear" w:pos="786"/>
          <w:tab w:val="num" w:pos="810"/>
          <w:tab w:val="left" w:pos="3612"/>
        </w:tabs>
        <w:spacing w:before="120" w:after="0"/>
        <w:ind w:left="810"/>
      </w:pPr>
      <w:r w:rsidRPr="00BD149E">
        <w:t>Access Permissions as described in [</w:t>
      </w:r>
      <w:r w:rsidRPr="009E131B">
        <w:fldChar w:fldCharType="begin"/>
      </w:r>
      <w:r w:rsidRPr="009E131B">
        <w:instrText xml:space="preserve"> REF  OMAXDM \h </w:instrText>
      </w:r>
      <w:r w:rsidRPr="009E131B">
        <w:fldChar w:fldCharType="separate"/>
      </w:r>
      <w:r w:rsidR="00523157">
        <w:t>OMA XDM</w:t>
      </w:r>
      <w:r w:rsidRPr="009E131B">
        <w:fldChar w:fldCharType="end"/>
      </w:r>
      <w:r>
        <w:t xml:space="preserve"> AD</w:t>
      </w:r>
      <w:r w:rsidRPr="00BD149E">
        <w:t xml:space="preserve">] </w:t>
      </w:r>
      <w:r w:rsidRPr="000F5D19">
        <w:t>sub clause</w:t>
      </w:r>
      <w:r w:rsidRPr="00BD149E">
        <w:t xml:space="preserve"> </w:t>
      </w:r>
      <w:smartTag w:uri="urn:schemas-microsoft-com:office:smarttags" w:element="chsdate">
        <w:smartTagPr>
          <w:attr w:name="IsROCDate" w:val="False"/>
          <w:attr w:name="IsLunarDate" w:val="False"/>
          <w:attr w:name="Day" w:val="30"/>
          <w:attr w:name="Month" w:val="12"/>
          <w:attr w:name="Year" w:val="1899"/>
        </w:smartTagPr>
        <w:r w:rsidRPr="00BD149E">
          <w:t>5.3.1</w:t>
        </w:r>
      </w:smartTag>
      <w:r w:rsidRPr="00BD149E">
        <w:t>.6.3</w:t>
      </w:r>
      <w:r>
        <w:rPr>
          <w:rFonts w:eastAsia="Malgun Gothic" w:hint="eastAsia"/>
          <w:lang w:eastAsia="ko-KR"/>
        </w:rPr>
        <w:t>.</w:t>
      </w:r>
    </w:p>
    <w:p w:rsidR="008F2327" w:rsidRDefault="008F2327" w:rsidP="008F2327">
      <w:pPr>
        <w:pStyle w:val="Heading3"/>
        <w:tabs>
          <w:tab w:val="clear" w:pos="10080"/>
          <w:tab w:val="left" w:pos="1080"/>
        </w:tabs>
        <w:rPr>
          <w:rFonts w:hint="eastAsia"/>
        </w:rPr>
      </w:pPr>
      <w:bookmarkStart w:id="79" w:name="_Toc208114002"/>
      <w:bookmarkStart w:id="80" w:name="_Toc213046236"/>
      <w:bookmarkStart w:id="81" w:name="_Toc217872542"/>
      <w:bookmarkStart w:id="82" w:name="_Toc260214709"/>
      <w:bookmarkStart w:id="83" w:name="_Toc271184310"/>
      <w:bookmarkStart w:id="84" w:name="_Toc516833187"/>
      <w:r>
        <w:t>Interfaces/definition</w:t>
      </w:r>
      <w:bookmarkEnd w:id="81"/>
      <w:bookmarkEnd w:id="82"/>
      <w:bookmarkEnd w:id="83"/>
      <w:bookmarkEnd w:id="84"/>
    </w:p>
    <w:bookmarkEnd w:id="79"/>
    <w:bookmarkEnd w:id="80"/>
    <w:p w:rsidR="008F2327" w:rsidRPr="00015190" w:rsidRDefault="008F2327" w:rsidP="008F2327">
      <w:pPr>
        <w:pStyle w:val="Heading4"/>
      </w:pPr>
      <w:r>
        <w:rPr>
          <w:lang w:eastAsia="zh-CN"/>
        </w:rPr>
        <w:t>I</w:t>
      </w:r>
      <w:r>
        <w:rPr>
          <w:rFonts w:hint="eastAsia"/>
          <w:lang w:eastAsia="zh-CN"/>
        </w:rPr>
        <w:t>nterface SIC-1: SIP/IP Core</w:t>
      </w:r>
    </w:p>
    <w:p w:rsidR="008F2327" w:rsidRDefault="008F2327" w:rsidP="008F2327">
      <w:pPr>
        <w:spacing w:before="0"/>
      </w:pPr>
      <w:r w:rsidRPr="00292A33">
        <w:t xml:space="preserve">CAB Client </w:t>
      </w:r>
      <w:r>
        <w:rPr>
          <w:rFonts w:hint="eastAsia"/>
        </w:rPr>
        <w:t xml:space="preserve">SHOULD </w:t>
      </w:r>
      <w:r w:rsidRPr="00292A33">
        <w:t xml:space="preserve">use the </w:t>
      </w:r>
      <w:r>
        <w:rPr>
          <w:rFonts w:hint="eastAsia"/>
        </w:rPr>
        <w:t>SIC-1 interface,</w:t>
      </w:r>
      <w:r w:rsidRPr="00292A33">
        <w:t xml:space="preserve"> as defined in [</w:t>
      </w:r>
      <w:r w:rsidRPr="009E131B">
        <w:fldChar w:fldCharType="begin"/>
      </w:r>
      <w:r w:rsidRPr="009E131B">
        <w:instrText xml:space="preserve"> REF  OMAXDM \h </w:instrText>
      </w:r>
      <w:r w:rsidRPr="009E131B">
        <w:fldChar w:fldCharType="separate"/>
      </w:r>
      <w:r w:rsidR="00523157">
        <w:t>OMA XDM</w:t>
      </w:r>
      <w:r w:rsidRPr="009E131B">
        <w:fldChar w:fldCharType="end"/>
      </w:r>
      <w:r>
        <w:t xml:space="preserve"> AD</w:t>
      </w:r>
      <w:r w:rsidRPr="00292A33">
        <w:t>]</w:t>
      </w:r>
      <w:r>
        <w:rPr>
          <w:rFonts w:hint="eastAsia"/>
        </w:rPr>
        <w:t xml:space="preserve"> to authenticate, request subscription and receive notification of the modification to CAB </w:t>
      </w:r>
      <w:r>
        <w:t xml:space="preserve">User’s own </w:t>
      </w:r>
      <w:r>
        <w:rPr>
          <w:rFonts w:hint="eastAsia"/>
        </w:rPr>
        <w:t xml:space="preserve">XML documents, except the </w:t>
      </w:r>
      <w:r>
        <w:rPr>
          <w:rFonts w:hint="eastAsia"/>
          <w:lang w:eastAsia="zh-CN"/>
        </w:rPr>
        <w:t>AB</w:t>
      </w:r>
      <w:r>
        <w:rPr>
          <w:rFonts w:hint="eastAsia"/>
        </w:rPr>
        <w:t xml:space="preserve"> </w:t>
      </w:r>
      <w:r>
        <w:rPr>
          <w:rFonts w:eastAsia="Malgun Gothic" w:hint="eastAsia"/>
          <w:lang w:eastAsia="ko-KR"/>
        </w:rPr>
        <w:t>D</w:t>
      </w:r>
      <w:r>
        <w:rPr>
          <w:rFonts w:hint="eastAsia"/>
        </w:rPr>
        <w:t>ocument</w:t>
      </w:r>
      <w:r w:rsidRPr="00292A33">
        <w:t>.</w:t>
      </w:r>
    </w:p>
    <w:p w:rsidR="00FE6547" w:rsidRPr="00292A33" w:rsidRDefault="00FE6547" w:rsidP="008F2327">
      <w:pPr>
        <w:spacing w:before="0"/>
        <w:rPr>
          <w:rFonts w:hint="eastAsia"/>
        </w:rPr>
      </w:pPr>
      <w:r>
        <w:t xml:space="preserve">If CAB Client supports XDM access to AB Application Usage, then CAB Client </w:t>
      </w:r>
      <w:r w:rsidR="004F102F">
        <w:t xml:space="preserve">SHOULD </w:t>
      </w:r>
      <w:r>
        <w:t xml:space="preserve">use SIC-1 interface for </w:t>
      </w:r>
      <w:r w:rsidRPr="00F7741D">
        <w:t>notification of XDM document changes to CAB User’s</w:t>
      </w:r>
      <w:r>
        <w:t xml:space="preserve"> AB XML document.</w:t>
      </w:r>
    </w:p>
    <w:p w:rsidR="008F2327" w:rsidRDefault="008F2327" w:rsidP="008F2327">
      <w:pPr>
        <w:pStyle w:val="Heading4"/>
        <w:rPr>
          <w:rFonts w:hint="eastAsia"/>
          <w:lang w:eastAsia="zh-CN"/>
        </w:rPr>
      </w:pPr>
      <w:r w:rsidRPr="00A55CEE">
        <w:t>I</w:t>
      </w:r>
      <w:r w:rsidRPr="00A55CEE">
        <w:rPr>
          <w:rFonts w:hint="eastAsia"/>
        </w:rPr>
        <w:t>nterface SIC-2: SIP/IP Core</w:t>
      </w:r>
    </w:p>
    <w:p w:rsidR="008F2327" w:rsidRDefault="008F2327" w:rsidP="008F2327">
      <w:pPr>
        <w:spacing w:before="0"/>
        <w:rPr>
          <w:rFonts w:hint="eastAsia"/>
        </w:rPr>
      </w:pPr>
      <w:r w:rsidRPr="00292A33">
        <w:t xml:space="preserve">CAB </w:t>
      </w:r>
      <w:r>
        <w:t>Server</w:t>
      </w:r>
      <w:r w:rsidRPr="00292A33">
        <w:t xml:space="preserve"> </w:t>
      </w:r>
      <w:r>
        <w:t xml:space="preserve">SHALL use </w:t>
      </w:r>
      <w:r w:rsidRPr="00292A33">
        <w:t xml:space="preserve">the </w:t>
      </w:r>
      <w:r>
        <w:t>SIC-2</w:t>
      </w:r>
      <w:r w:rsidRPr="00292A33">
        <w:t xml:space="preserve"> </w:t>
      </w:r>
      <w:r>
        <w:t xml:space="preserve">interface </w:t>
      </w:r>
      <w:r w:rsidRPr="00292A33">
        <w:t>as defined in [</w:t>
      </w:r>
      <w:r w:rsidRPr="009E131B">
        <w:fldChar w:fldCharType="begin"/>
      </w:r>
      <w:r w:rsidRPr="009E131B">
        <w:instrText xml:space="preserve"> REF  OMAXDM \h </w:instrText>
      </w:r>
      <w:r w:rsidRPr="009E131B">
        <w:fldChar w:fldCharType="separate"/>
      </w:r>
      <w:r w:rsidR="00523157">
        <w:t>OMA XDM</w:t>
      </w:r>
      <w:r w:rsidRPr="009E131B">
        <w:fldChar w:fldCharType="end"/>
      </w:r>
      <w:r>
        <w:t xml:space="preserve"> AD</w:t>
      </w:r>
      <w:r w:rsidRPr="00292A33">
        <w:t>]</w:t>
      </w:r>
      <w:r>
        <w:t>, to request subscription and receive notification of the modification of CAB XML documents</w:t>
      </w:r>
      <w:r w:rsidRPr="00292A33" w:rsidDel="00AB7AFE">
        <w:t>.</w:t>
      </w:r>
    </w:p>
    <w:p w:rsidR="008F2327" w:rsidRPr="00265E43" w:rsidRDefault="008F2327" w:rsidP="008F2327">
      <w:pPr>
        <w:pStyle w:val="Heading4"/>
        <w:rPr>
          <w:lang w:val="sv-SE"/>
        </w:rPr>
      </w:pPr>
      <w:r w:rsidRPr="00265E43">
        <w:rPr>
          <w:lang w:val="sv-SE" w:eastAsia="zh-CN"/>
        </w:rPr>
        <w:t xml:space="preserve">Interface </w:t>
      </w:r>
      <w:r w:rsidRPr="00265E43">
        <w:rPr>
          <w:rFonts w:hint="eastAsia"/>
          <w:lang w:val="sv-SE" w:eastAsia="zh-CN"/>
        </w:rPr>
        <w:t>XDM-3</w:t>
      </w:r>
      <w:r w:rsidRPr="00265E43">
        <w:rPr>
          <w:lang w:val="sv-SE" w:eastAsia="zh-CN"/>
        </w:rPr>
        <w:t>i</w:t>
      </w:r>
      <w:r w:rsidRPr="00265E43">
        <w:rPr>
          <w:lang w:val="sv-SE"/>
        </w:rPr>
        <w:t xml:space="preserve">: </w:t>
      </w:r>
      <w:r>
        <w:rPr>
          <w:lang w:val="sv-SE" w:eastAsia="zh-CN"/>
        </w:rPr>
        <w:t>Aggregation Proxy</w:t>
      </w:r>
    </w:p>
    <w:p w:rsidR="008F2327" w:rsidRPr="00265E43" w:rsidRDefault="008F2327" w:rsidP="008F2327">
      <w:pPr>
        <w:autoSpaceDE w:val="0"/>
        <w:autoSpaceDN w:val="0"/>
        <w:adjustRightInd w:val="0"/>
        <w:spacing w:before="240"/>
        <w:rPr>
          <w:lang w:eastAsia="de-DE"/>
        </w:rPr>
      </w:pPr>
      <w:r w:rsidRPr="00292A33">
        <w:t xml:space="preserve">CAB Client </w:t>
      </w:r>
      <w:r>
        <w:t xml:space="preserve">SHALL </w:t>
      </w:r>
      <w:r w:rsidRPr="00292A33">
        <w:t>use the XDM-3</w:t>
      </w:r>
      <w:r>
        <w:t>i</w:t>
      </w:r>
      <w:r w:rsidRPr="00292A33">
        <w:t xml:space="preserve"> </w:t>
      </w:r>
      <w:r>
        <w:t xml:space="preserve">interface </w:t>
      </w:r>
      <w:r w:rsidRPr="00292A33">
        <w:t>as defined in [</w:t>
      </w:r>
      <w:r w:rsidRPr="009E131B">
        <w:fldChar w:fldCharType="begin"/>
      </w:r>
      <w:r w:rsidRPr="009E131B">
        <w:instrText xml:space="preserve"> REF  OMAXDM \h </w:instrText>
      </w:r>
      <w:r w:rsidRPr="009E131B">
        <w:fldChar w:fldCharType="separate"/>
      </w:r>
      <w:r w:rsidR="00523157">
        <w:t>OMA XDM</w:t>
      </w:r>
      <w:r w:rsidRPr="009E131B">
        <w:fldChar w:fldCharType="end"/>
      </w:r>
      <w:r>
        <w:t xml:space="preserve"> AD</w:t>
      </w:r>
      <w:r w:rsidRPr="00292A33">
        <w:t>]</w:t>
      </w:r>
      <w:r w:rsidRPr="00265E43">
        <w:rPr>
          <w:rFonts w:ascii="Arial" w:hAnsi="Arial" w:cs="Arial"/>
          <w:color w:val="000000"/>
          <w:sz w:val="24"/>
          <w:szCs w:val="24"/>
          <w:lang w:eastAsia="de-DE"/>
        </w:rPr>
        <w:t xml:space="preserve"> </w:t>
      </w:r>
      <w:r w:rsidRPr="00265E43">
        <w:rPr>
          <w:lang w:eastAsia="de-DE"/>
        </w:rPr>
        <w:t xml:space="preserve">to perform the following: </w:t>
      </w:r>
    </w:p>
    <w:p w:rsidR="00D612EF" w:rsidRDefault="008F2327" w:rsidP="00D612EF">
      <w:pPr>
        <w:numPr>
          <w:ilvl w:val="0"/>
          <w:numId w:val="11"/>
        </w:numPr>
        <w:autoSpaceDE w:val="0"/>
        <w:autoSpaceDN w:val="0"/>
        <w:adjustRightInd w:val="0"/>
        <w:spacing w:before="0" w:after="0"/>
        <w:rPr>
          <w:lang w:eastAsia="de-DE"/>
        </w:rPr>
      </w:pPr>
      <w:r w:rsidRPr="00D612EF">
        <w:rPr>
          <w:rFonts w:eastAsia="Malgun Gothic" w:hint="eastAsia"/>
          <w:lang w:eastAsia="ko-KR"/>
        </w:rPr>
        <w:t xml:space="preserve">Management of </w:t>
      </w:r>
      <w:r w:rsidRPr="00D612EF">
        <w:rPr>
          <w:rFonts w:eastAsia="Malgun Gothic"/>
          <w:lang w:eastAsia="ko-KR"/>
        </w:rPr>
        <w:t xml:space="preserve">CAB </w:t>
      </w:r>
      <w:r w:rsidRPr="00D612EF">
        <w:rPr>
          <w:rFonts w:eastAsia="Malgun Gothic" w:hint="eastAsia"/>
          <w:lang w:eastAsia="ko-KR"/>
        </w:rPr>
        <w:t>X</w:t>
      </w:r>
      <w:r w:rsidRPr="00D612EF">
        <w:rPr>
          <w:rFonts w:eastAsia="Malgun Gothic"/>
          <w:lang w:eastAsia="ko-KR"/>
        </w:rPr>
        <w:t>ML</w:t>
      </w:r>
      <w:r w:rsidRPr="00D612EF">
        <w:rPr>
          <w:rFonts w:eastAsia="Malgun Gothic" w:hint="eastAsia"/>
          <w:lang w:eastAsia="ko-KR"/>
        </w:rPr>
        <w:t xml:space="preserve"> </w:t>
      </w:r>
      <w:r w:rsidRPr="00D612EF">
        <w:rPr>
          <w:rFonts w:eastAsia="Malgun Gothic"/>
          <w:lang w:eastAsia="ko-KR"/>
        </w:rPr>
        <w:t>documents</w:t>
      </w:r>
      <w:r w:rsidRPr="00D612EF">
        <w:rPr>
          <w:rFonts w:eastAsia="Malgun Gothic" w:hint="eastAsia"/>
          <w:lang w:eastAsia="ko-KR"/>
        </w:rPr>
        <w:t xml:space="preserve"> (e.g. create, modify, retrieve, delete,) handled by</w:t>
      </w:r>
      <w:r w:rsidRPr="00265E43">
        <w:rPr>
          <w:lang w:eastAsia="de-DE"/>
        </w:rPr>
        <w:t xml:space="preserve"> CAB XDMS(s), except AB </w:t>
      </w:r>
      <w:r w:rsidRPr="00D612EF">
        <w:rPr>
          <w:rFonts w:eastAsia="Malgun Gothic" w:hint="eastAsia"/>
          <w:lang w:eastAsia="ko-KR"/>
        </w:rPr>
        <w:t>D</w:t>
      </w:r>
      <w:r w:rsidRPr="00265E43">
        <w:rPr>
          <w:lang w:eastAsia="de-DE"/>
        </w:rPr>
        <w:t>ocument</w:t>
      </w:r>
      <w:r w:rsidR="00D612EF">
        <w:rPr>
          <w:lang w:eastAsia="de-DE"/>
        </w:rPr>
        <w:t>; If the CAB Client supports the XDM-3i to access the AB Document, then it SHALL use XDM-3i to also manage the AB Document;</w:t>
      </w:r>
    </w:p>
    <w:p w:rsidR="008F2327" w:rsidRPr="00D612EF" w:rsidRDefault="00D612EF" w:rsidP="008F2327">
      <w:pPr>
        <w:numPr>
          <w:ilvl w:val="0"/>
          <w:numId w:val="11"/>
        </w:numPr>
        <w:autoSpaceDE w:val="0"/>
        <w:autoSpaceDN w:val="0"/>
        <w:adjustRightInd w:val="0"/>
        <w:spacing w:before="0" w:after="0"/>
        <w:rPr>
          <w:rFonts w:eastAsia="Malgun Gothic"/>
          <w:lang w:eastAsia="ko-KR"/>
        </w:rPr>
      </w:pPr>
      <w:r w:rsidRPr="00297188">
        <w:rPr>
          <w:lang w:eastAsia="ko-KR"/>
        </w:rPr>
        <w:t xml:space="preserve">History Information management for </w:t>
      </w:r>
      <w:r w:rsidRPr="00297188">
        <w:rPr>
          <w:rFonts w:hint="eastAsia"/>
          <w:lang w:eastAsia="ko-KR"/>
        </w:rPr>
        <w:t xml:space="preserve">CAB </w:t>
      </w:r>
      <w:r w:rsidRPr="00297188">
        <w:rPr>
          <w:lang w:eastAsia="ko-KR"/>
        </w:rPr>
        <w:t>XDM Documents (</w:t>
      </w:r>
      <w:r w:rsidR="000A48FB">
        <w:rPr>
          <w:lang w:eastAsia="ko-KR"/>
        </w:rPr>
        <w:t xml:space="preserve">e.g. </w:t>
      </w:r>
      <w:r w:rsidRPr="00297188">
        <w:rPr>
          <w:lang w:eastAsia="ko-KR"/>
        </w:rPr>
        <w:t xml:space="preserve">retrieve the History Information related to </w:t>
      </w:r>
      <w:r w:rsidRPr="00297188">
        <w:rPr>
          <w:rFonts w:hint="eastAsia"/>
          <w:lang w:eastAsia="ko-KR"/>
        </w:rPr>
        <w:t xml:space="preserve">PCC </w:t>
      </w:r>
      <w:r w:rsidRPr="00297188">
        <w:rPr>
          <w:lang w:eastAsia="ko-KR"/>
        </w:rPr>
        <w:t>Document);</w:t>
      </w:r>
      <w:r>
        <w:rPr>
          <w:lang w:eastAsia="de-DE"/>
        </w:rPr>
        <w:br/>
      </w:r>
      <w:r w:rsidR="008F2327" w:rsidRPr="00D612EF">
        <w:rPr>
          <w:rFonts w:eastAsia="Malgun Gothic"/>
          <w:lang w:eastAsia="ko-KR"/>
        </w:rPr>
        <w:t xml:space="preserve">Access Permissions management for XDM Documents handled by </w:t>
      </w:r>
      <w:r w:rsidR="008F2327" w:rsidRPr="00D612EF">
        <w:rPr>
          <w:rFonts w:eastAsia="Malgun Gothic" w:hint="eastAsia"/>
          <w:lang w:eastAsia="ko-KR"/>
        </w:rPr>
        <w:t xml:space="preserve">CAB </w:t>
      </w:r>
      <w:r w:rsidR="008F2327" w:rsidRPr="00D612EF">
        <w:rPr>
          <w:rFonts w:eastAsia="Malgun Gothic"/>
          <w:lang w:eastAsia="ko-KR"/>
        </w:rPr>
        <w:t>XDMS</w:t>
      </w:r>
      <w:r w:rsidR="008F2327" w:rsidRPr="00D612EF">
        <w:rPr>
          <w:rFonts w:eastAsia="Malgun Gothic" w:hint="eastAsia"/>
          <w:lang w:eastAsia="ko-KR"/>
        </w:rPr>
        <w:t>(s)</w:t>
      </w:r>
      <w:r w:rsidR="008F2327" w:rsidRPr="00D612EF">
        <w:rPr>
          <w:rFonts w:eastAsia="Malgun Gothic"/>
          <w:lang w:eastAsia="ko-KR"/>
        </w:rPr>
        <w:t>;</w:t>
      </w:r>
    </w:p>
    <w:p w:rsidR="008F2327" w:rsidRPr="00297188" w:rsidRDefault="008F2327" w:rsidP="008F2327">
      <w:pPr>
        <w:numPr>
          <w:ilvl w:val="0"/>
          <w:numId w:val="11"/>
        </w:numPr>
        <w:rPr>
          <w:lang w:eastAsia="de-DE"/>
        </w:rPr>
      </w:pPr>
      <w:r w:rsidRPr="00D612EF">
        <w:rPr>
          <w:rFonts w:eastAsia="Malgun Gothic"/>
          <w:lang w:eastAsia="ko-KR"/>
        </w:rPr>
        <w:t>X</w:t>
      </w:r>
      <w:r>
        <w:rPr>
          <w:lang w:eastAsia="de-DE"/>
        </w:rPr>
        <w:t>DM P</w:t>
      </w:r>
      <w:r w:rsidRPr="00297188">
        <w:rPr>
          <w:lang w:eastAsia="de-DE"/>
        </w:rPr>
        <w:t xml:space="preserve">references management (e.g. enable/disable History function) for XDM Documents handled by </w:t>
      </w:r>
      <w:r w:rsidRPr="00297188">
        <w:rPr>
          <w:rFonts w:hint="eastAsia"/>
          <w:lang w:eastAsia="de-DE"/>
        </w:rPr>
        <w:t>CAB</w:t>
      </w:r>
      <w:r w:rsidRPr="00297188">
        <w:rPr>
          <w:lang w:eastAsia="de-DE"/>
        </w:rPr>
        <w:t xml:space="preserve"> XDMS</w:t>
      </w:r>
      <w:r w:rsidRPr="00297188">
        <w:rPr>
          <w:rFonts w:hint="eastAsia"/>
          <w:lang w:eastAsia="de-DE"/>
        </w:rPr>
        <w:t>(s)</w:t>
      </w:r>
      <w:r w:rsidRPr="00297188">
        <w:rPr>
          <w:lang w:eastAsia="de-DE"/>
        </w:rPr>
        <w:t>;</w:t>
      </w:r>
    </w:p>
    <w:p w:rsidR="008F2327" w:rsidRDefault="008F2327" w:rsidP="008F2327">
      <w:pPr>
        <w:numPr>
          <w:ilvl w:val="0"/>
          <w:numId w:val="11"/>
        </w:numPr>
        <w:rPr>
          <w:lang w:eastAsia="ko-KR"/>
        </w:rPr>
      </w:pPr>
      <w:r w:rsidRPr="00297188">
        <w:rPr>
          <w:lang w:eastAsia="de-DE"/>
        </w:rPr>
        <w:t>Optional mutual authent</w:t>
      </w:r>
      <w:r w:rsidRPr="00D612EF">
        <w:rPr>
          <w:rFonts w:eastAsia="Malgun Gothic"/>
          <w:lang w:eastAsia="ko-KR"/>
        </w:rPr>
        <w:t>ic</w:t>
      </w:r>
      <w:r w:rsidRPr="00297188">
        <w:rPr>
          <w:lang w:eastAsia="ko-KR"/>
        </w:rPr>
        <w:t>ation between XDMC and Aggregation Proxy;</w:t>
      </w:r>
    </w:p>
    <w:p w:rsidR="000A48FB" w:rsidRPr="00297188" w:rsidRDefault="000A48FB" w:rsidP="008F2327">
      <w:pPr>
        <w:numPr>
          <w:ilvl w:val="0"/>
          <w:numId w:val="11"/>
        </w:numPr>
        <w:rPr>
          <w:lang w:eastAsia="ko-KR"/>
        </w:rPr>
      </w:pPr>
      <w:r w:rsidRPr="00297188">
        <w:rPr>
          <w:lang w:eastAsia="ko-KR"/>
        </w:rPr>
        <w:t xml:space="preserve">Optional compression </w:t>
      </w:r>
      <w:r w:rsidRPr="00297188">
        <w:rPr>
          <w:rFonts w:hint="eastAsia"/>
          <w:lang w:eastAsia="ko-KR"/>
        </w:rPr>
        <w:t xml:space="preserve">according </w:t>
      </w:r>
      <w:r w:rsidRPr="00297188">
        <w:rPr>
          <w:lang w:eastAsia="ko-KR"/>
        </w:rPr>
        <w:t>to the</w:t>
      </w:r>
      <w:r w:rsidRPr="00297188">
        <w:rPr>
          <w:rFonts w:hint="eastAsia"/>
          <w:lang w:eastAsia="ko-KR"/>
        </w:rPr>
        <w:t xml:space="preserve"> Service Provider</w:t>
      </w:r>
      <w:r w:rsidRPr="00297188">
        <w:rPr>
          <w:lang w:eastAsia="ko-KR"/>
        </w:rPr>
        <w:t>’</w:t>
      </w:r>
      <w:r w:rsidRPr="00297188">
        <w:rPr>
          <w:rFonts w:hint="eastAsia"/>
          <w:lang w:eastAsia="ko-KR"/>
        </w:rPr>
        <w:t>s local policy</w:t>
      </w:r>
      <w:r w:rsidRPr="00297188">
        <w:t>.</w:t>
      </w:r>
    </w:p>
    <w:p w:rsidR="008F2327" w:rsidRPr="00F7741D" w:rsidRDefault="008F2327" w:rsidP="008F2327">
      <w:pPr>
        <w:autoSpaceDE w:val="0"/>
        <w:autoSpaceDN w:val="0"/>
        <w:adjustRightInd w:val="0"/>
        <w:spacing w:before="240" w:after="0"/>
        <w:rPr>
          <w:lang w:eastAsia="de-DE"/>
        </w:rPr>
      </w:pPr>
      <w:r w:rsidRPr="00F7741D">
        <w:t>CAB Client SHOULD use the XDM-3i interface as defined in [</w:t>
      </w:r>
      <w:r w:rsidRPr="00F7741D">
        <w:fldChar w:fldCharType="begin"/>
      </w:r>
      <w:r w:rsidRPr="00F7741D">
        <w:instrText xml:space="preserve"> REF  OMAXDM \h </w:instrText>
      </w:r>
      <w:r w:rsidRPr="00F7741D">
        <w:fldChar w:fldCharType="separate"/>
      </w:r>
      <w:r w:rsidR="00523157">
        <w:t>OMA XDM</w:t>
      </w:r>
      <w:r w:rsidRPr="00F7741D">
        <w:fldChar w:fldCharType="end"/>
      </w:r>
      <w:r w:rsidRPr="00F7741D">
        <w:t xml:space="preserve"> AD]</w:t>
      </w:r>
      <w:r w:rsidRPr="00F7741D">
        <w:rPr>
          <w:rFonts w:ascii="Arial" w:hAnsi="Arial" w:cs="Arial"/>
          <w:color w:val="000000"/>
          <w:sz w:val="24"/>
          <w:szCs w:val="24"/>
          <w:lang w:eastAsia="de-DE"/>
        </w:rPr>
        <w:t xml:space="preserve"> </w:t>
      </w:r>
      <w:r w:rsidRPr="00F7741D">
        <w:rPr>
          <w:lang w:eastAsia="de-DE"/>
        </w:rPr>
        <w:t xml:space="preserve">to perform the following: </w:t>
      </w:r>
    </w:p>
    <w:p w:rsidR="008F2327" w:rsidRPr="00F7741D" w:rsidRDefault="008F2327" w:rsidP="008F2327">
      <w:pPr>
        <w:numPr>
          <w:ilvl w:val="0"/>
          <w:numId w:val="10"/>
        </w:numPr>
        <w:autoSpaceDE w:val="0"/>
        <w:autoSpaceDN w:val="0"/>
        <w:adjustRightInd w:val="0"/>
        <w:spacing w:before="0" w:after="0"/>
        <w:rPr>
          <w:lang w:eastAsia="de-DE"/>
        </w:rPr>
      </w:pPr>
      <w:r w:rsidRPr="00F7741D">
        <w:rPr>
          <w:lang w:eastAsia="de-DE"/>
        </w:rPr>
        <w:t xml:space="preserve">XDCP-based subscription to XDM document changes to </w:t>
      </w:r>
      <w:r w:rsidRPr="00F7741D">
        <w:rPr>
          <w:rFonts w:hint="eastAsia"/>
        </w:rPr>
        <w:t xml:space="preserve">CAB </w:t>
      </w:r>
      <w:r w:rsidRPr="00F7741D">
        <w:t xml:space="preserve">User’s own </w:t>
      </w:r>
      <w:r w:rsidRPr="00F7741D">
        <w:rPr>
          <w:rFonts w:hint="eastAsia"/>
        </w:rPr>
        <w:t xml:space="preserve">XML documents, except the </w:t>
      </w:r>
      <w:proofErr w:type="spellStart"/>
      <w:r w:rsidRPr="00F7741D">
        <w:rPr>
          <w:rFonts w:hint="eastAsia"/>
          <w:lang w:eastAsia="zh-CN"/>
        </w:rPr>
        <w:t>AB</w:t>
      </w:r>
      <w:r>
        <w:rPr>
          <w:rFonts w:eastAsia="Malgun Gothic" w:hint="eastAsia"/>
          <w:lang w:eastAsia="ko-KR"/>
        </w:rPr>
        <w:t>D</w:t>
      </w:r>
      <w:r w:rsidRPr="00F7741D">
        <w:rPr>
          <w:rFonts w:hint="eastAsia"/>
        </w:rPr>
        <w:t>ocument</w:t>
      </w:r>
      <w:proofErr w:type="spellEnd"/>
      <w:r>
        <w:t>.</w:t>
      </w:r>
      <w:r w:rsidR="008D1727">
        <w:t xml:space="preserve"> </w:t>
      </w:r>
      <w:r w:rsidR="008D1727">
        <w:rPr>
          <w:lang w:eastAsia="de-DE"/>
        </w:rPr>
        <w:t>If the CAB Client supports the XDM access the AB Document, then it SHOULD use XDM-3i to support XDCP-based subscriptions to the AB Document changes.</w:t>
      </w:r>
    </w:p>
    <w:p w:rsidR="008F2327" w:rsidRPr="00015190" w:rsidRDefault="008F2327" w:rsidP="008F2327">
      <w:pPr>
        <w:pStyle w:val="Heading4"/>
      </w:pPr>
      <w:r>
        <w:rPr>
          <w:lang w:eastAsia="zh-CN"/>
        </w:rPr>
        <w:t>I</w:t>
      </w:r>
      <w:r>
        <w:rPr>
          <w:rFonts w:hint="eastAsia"/>
          <w:lang w:eastAsia="zh-CN"/>
        </w:rPr>
        <w:t>nterface XDM-</w:t>
      </w:r>
      <w:r>
        <w:rPr>
          <w:lang w:eastAsia="zh-CN"/>
        </w:rPr>
        <w:t>4</w:t>
      </w:r>
      <w:r>
        <w:rPr>
          <w:rFonts w:hint="eastAsia"/>
          <w:lang w:eastAsia="zh-CN"/>
        </w:rPr>
        <w:t>i</w:t>
      </w:r>
      <w:r>
        <w:t xml:space="preserve">: </w:t>
      </w:r>
      <w:r>
        <w:rPr>
          <w:rFonts w:hint="eastAsia"/>
          <w:lang w:eastAsia="zh-CN"/>
        </w:rPr>
        <w:t>CAB XDMS(s)</w:t>
      </w:r>
    </w:p>
    <w:p w:rsidR="008F2327" w:rsidRDefault="008F2327" w:rsidP="008F2327">
      <w:pPr>
        <w:spacing w:before="0"/>
      </w:pPr>
      <w:r w:rsidRPr="00292A33">
        <w:t xml:space="preserve">CAB Server </w:t>
      </w:r>
      <w:r>
        <w:rPr>
          <w:rFonts w:hint="eastAsia"/>
          <w:lang w:eastAsia="zh-CN"/>
        </w:rPr>
        <w:t xml:space="preserve">SHALL </w:t>
      </w:r>
      <w:r w:rsidRPr="00292A33">
        <w:t>use the XDM-4</w:t>
      </w:r>
      <w:r>
        <w:rPr>
          <w:rFonts w:hint="eastAsia"/>
          <w:lang w:eastAsia="zh-CN"/>
        </w:rPr>
        <w:t>i</w:t>
      </w:r>
      <w:r w:rsidRPr="00292A33">
        <w:t xml:space="preserve"> </w:t>
      </w:r>
      <w:r>
        <w:rPr>
          <w:rFonts w:hint="eastAsia"/>
          <w:lang w:eastAsia="zh-CN"/>
        </w:rPr>
        <w:t xml:space="preserve">interface </w:t>
      </w:r>
      <w:r w:rsidRPr="00292A33">
        <w:t>as defined in [</w:t>
      </w:r>
      <w:r w:rsidRPr="009E131B">
        <w:fldChar w:fldCharType="begin"/>
      </w:r>
      <w:r w:rsidRPr="009E131B">
        <w:instrText xml:space="preserve"> REF  OMAXDM \h </w:instrText>
      </w:r>
      <w:r w:rsidRPr="009E131B">
        <w:fldChar w:fldCharType="separate"/>
      </w:r>
      <w:r w:rsidR="00523157">
        <w:t>OMA XDM</w:t>
      </w:r>
      <w:r w:rsidRPr="009E131B">
        <w:fldChar w:fldCharType="end"/>
      </w:r>
      <w:r>
        <w:t xml:space="preserve"> AD</w:t>
      </w:r>
      <w:r w:rsidRPr="00292A33">
        <w:t>]</w:t>
      </w:r>
      <w:r>
        <w:t xml:space="preserve"> to perform the following:</w:t>
      </w:r>
    </w:p>
    <w:p w:rsidR="008F2327" w:rsidRPr="00F1022F" w:rsidRDefault="008F2327" w:rsidP="008F2327">
      <w:pPr>
        <w:numPr>
          <w:ilvl w:val="0"/>
          <w:numId w:val="8"/>
        </w:numPr>
        <w:tabs>
          <w:tab w:val="clear" w:pos="786"/>
          <w:tab w:val="num" w:pos="810"/>
          <w:tab w:val="left" w:pos="3612"/>
        </w:tabs>
        <w:ind w:left="810"/>
      </w:pPr>
      <w:r>
        <w:rPr>
          <w:rFonts w:eastAsia="Malgun Gothic" w:hint="eastAsia"/>
          <w:lang w:eastAsia="ko-KR"/>
        </w:rPr>
        <w:lastRenderedPageBreak/>
        <w:t xml:space="preserve">Management of </w:t>
      </w:r>
      <w:r>
        <w:rPr>
          <w:rFonts w:eastAsia="Malgun Gothic"/>
          <w:lang w:eastAsia="ko-KR"/>
        </w:rPr>
        <w:t>CAB XML documents</w:t>
      </w:r>
      <w:r>
        <w:rPr>
          <w:rFonts w:eastAsia="Malgun Gothic" w:hint="eastAsia"/>
          <w:lang w:eastAsia="ko-KR"/>
        </w:rPr>
        <w:t xml:space="preserve"> (e.g. create, modify, retrieve, delete) handled by</w:t>
      </w:r>
      <w:r>
        <w:t xml:space="preserve"> CAB XDMS(s)</w:t>
      </w:r>
      <w:r>
        <w:rPr>
          <w:rFonts w:eastAsia="Malgun Gothic" w:hint="eastAsia"/>
          <w:lang w:eastAsia="ko-KR"/>
        </w:rPr>
        <w:t xml:space="preserve"> residing in the same network as the XDM Agent</w:t>
      </w:r>
      <w:r w:rsidR="00EF0321">
        <w:t>.</w:t>
      </w:r>
    </w:p>
    <w:p w:rsidR="008F2327" w:rsidRDefault="008F2327" w:rsidP="008F2327">
      <w:pPr>
        <w:numPr>
          <w:ilvl w:val="0"/>
          <w:numId w:val="8"/>
        </w:numPr>
        <w:tabs>
          <w:tab w:val="clear" w:pos="786"/>
          <w:tab w:val="num" w:pos="810"/>
          <w:tab w:val="left" w:pos="3612"/>
        </w:tabs>
        <w:ind w:left="810"/>
      </w:pPr>
      <w:r>
        <w:t>History I</w:t>
      </w:r>
      <w:r w:rsidRPr="00F1022F">
        <w:t>nformation management for</w:t>
      </w:r>
      <w:r>
        <w:rPr>
          <w:rFonts w:eastAsia="Malgun Gothic" w:hint="eastAsia"/>
          <w:lang w:eastAsia="ko-KR"/>
        </w:rPr>
        <w:t xml:space="preserve"> CAB XDM</w:t>
      </w:r>
      <w:r w:rsidRPr="00F1022F">
        <w:t xml:space="preserve"> </w:t>
      </w:r>
      <w:r>
        <w:rPr>
          <w:rFonts w:eastAsia="Malgun Gothic" w:hint="eastAsia"/>
          <w:lang w:eastAsia="ko-KR"/>
        </w:rPr>
        <w:t>D</w:t>
      </w:r>
      <w:r w:rsidRPr="00F1022F">
        <w:t xml:space="preserve">ocuments </w:t>
      </w:r>
      <w:r w:rsidRPr="00297188">
        <w:rPr>
          <w:lang w:eastAsia="ko-KR"/>
        </w:rPr>
        <w:t>(</w:t>
      </w:r>
      <w:r>
        <w:rPr>
          <w:rFonts w:eastAsia="Malgun Gothic" w:hint="eastAsia"/>
          <w:lang w:eastAsia="ko-KR"/>
        </w:rPr>
        <w:t>i.e.</w:t>
      </w:r>
      <w:r w:rsidRPr="00297188">
        <w:rPr>
          <w:lang w:eastAsia="ko-KR"/>
        </w:rPr>
        <w:t xml:space="preserve"> retrieve the </w:t>
      </w:r>
      <w:r>
        <w:rPr>
          <w:lang w:eastAsia="ko-KR"/>
        </w:rPr>
        <w:t xml:space="preserve">Request </w:t>
      </w:r>
      <w:r w:rsidRPr="00297188">
        <w:rPr>
          <w:lang w:eastAsia="ko-KR"/>
        </w:rPr>
        <w:t xml:space="preserve">History Information related to a </w:t>
      </w:r>
      <w:r w:rsidRPr="00297188">
        <w:rPr>
          <w:rFonts w:hint="eastAsia"/>
          <w:lang w:eastAsia="ko-KR"/>
        </w:rPr>
        <w:t xml:space="preserve">PCC </w:t>
      </w:r>
      <w:r w:rsidRPr="00297188">
        <w:rPr>
          <w:lang w:eastAsia="ko-KR"/>
        </w:rPr>
        <w:t>Document)</w:t>
      </w:r>
      <w:r>
        <w:rPr>
          <w:rFonts w:eastAsia="Malgun Gothic" w:hint="eastAsia"/>
          <w:lang w:eastAsia="ko-KR"/>
        </w:rPr>
        <w:t>.</w:t>
      </w:r>
    </w:p>
    <w:p w:rsidR="008F2327" w:rsidRPr="00FD7ACE" w:rsidRDefault="008F2327" w:rsidP="008F2327">
      <w:pPr>
        <w:pStyle w:val="Heading4"/>
        <w:rPr>
          <w:lang w:val="sv-SE"/>
        </w:rPr>
      </w:pPr>
      <w:r w:rsidRPr="00FD7ACE">
        <w:rPr>
          <w:lang w:val="sv-SE"/>
        </w:rPr>
        <w:t xml:space="preserve">Interface XDM-5i: </w:t>
      </w:r>
      <w:r>
        <w:rPr>
          <w:lang w:val="sv-SE"/>
        </w:rPr>
        <w:t>Aggregation Proxy</w:t>
      </w:r>
    </w:p>
    <w:p w:rsidR="008F2327" w:rsidRDefault="008F2327" w:rsidP="008F2327">
      <w:pPr>
        <w:spacing w:before="0"/>
        <w:rPr>
          <w:rFonts w:eastAsia="Malgun Gothic" w:hint="eastAsia"/>
          <w:lang w:eastAsia="ko-KR"/>
        </w:rPr>
      </w:pPr>
      <w:r w:rsidRPr="00292A33">
        <w:t xml:space="preserve">CAB Client </w:t>
      </w:r>
      <w:r>
        <w:rPr>
          <w:rFonts w:hint="eastAsia"/>
        </w:rPr>
        <w:t xml:space="preserve">SHALL </w:t>
      </w:r>
      <w:r w:rsidRPr="00292A33">
        <w:t>use the XDM-5</w:t>
      </w:r>
      <w:r>
        <w:t>i</w:t>
      </w:r>
      <w:r w:rsidRPr="00292A33">
        <w:t xml:space="preserve"> </w:t>
      </w:r>
      <w:r>
        <w:t xml:space="preserve">interface </w:t>
      </w:r>
      <w:r w:rsidRPr="00292A33">
        <w:t>as defined in [</w:t>
      </w:r>
      <w:r w:rsidRPr="009E131B">
        <w:fldChar w:fldCharType="begin"/>
      </w:r>
      <w:r w:rsidRPr="009E131B">
        <w:instrText xml:space="preserve"> REF  OMAXDM \h </w:instrText>
      </w:r>
      <w:r w:rsidRPr="009E131B">
        <w:fldChar w:fldCharType="separate"/>
      </w:r>
      <w:r w:rsidR="00523157">
        <w:t>OMA XDM</w:t>
      </w:r>
      <w:r w:rsidRPr="009E131B">
        <w:fldChar w:fldCharType="end"/>
      </w:r>
      <w:r>
        <w:t xml:space="preserve"> AD</w:t>
      </w:r>
      <w:r w:rsidRPr="00292A33">
        <w:t xml:space="preserve">] to </w:t>
      </w:r>
      <w:r>
        <w:rPr>
          <w:rFonts w:eastAsia="Malgun Gothic" w:hint="eastAsia"/>
          <w:lang w:eastAsia="ko-KR"/>
        </w:rPr>
        <w:t>perform the followings</w:t>
      </w:r>
      <w:r>
        <w:t>:</w:t>
      </w:r>
    </w:p>
    <w:p w:rsidR="008F2327" w:rsidRPr="000D455C" w:rsidRDefault="008F2327" w:rsidP="008F2327">
      <w:pPr>
        <w:numPr>
          <w:ilvl w:val="0"/>
          <w:numId w:val="8"/>
        </w:numPr>
        <w:tabs>
          <w:tab w:val="clear" w:pos="786"/>
          <w:tab w:val="num" w:pos="810"/>
          <w:tab w:val="left" w:pos="3612"/>
        </w:tabs>
        <w:ind w:left="810"/>
        <w:rPr>
          <w:rFonts w:hint="eastAsia"/>
        </w:rPr>
      </w:pPr>
      <w:r>
        <w:rPr>
          <w:lang w:eastAsia="ko-KR"/>
        </w:rPr>
        <w:t xml:space="preserve">Searching information from XDM Documents stored in </w:t>
      </w:r>
      <w:r>
        <w:rPr>
          <w:rFonts w:hint="eastAsia"/>
          <w:lang w:eastAsia="ko-KR"/>
        </w:rPr>
        <w:t>CAB</w:t>
      </w:r>
      <w:r>
        <w:rPr>
          <w:lang w:eastAsia="ko-KR"/>
        </w:rPr>
        <w:t xml:space="preserve"> XDMS;</w:t>
      </w:r>
    </w:p>
    <w:p w:rsidR="008F2327" w:rsidRPr="000D455C" w:rsidRDefault="008F2327" w:rsidP="008F2327">
      <w:pPr>
        <w:numPr>
          <w:ilvl w:val="0"/>
          <w:numId w:val="8"/>
        </w:numPr>
        <w:tabs>
          <w:tab w:val="clear" w:pos="786"/>
          <w:tab w:val="num" w:pos="810"/>
          <w:tab w:val="left" w:pos="3612"/>
        </w:tabs>
        <w:ind w:left="810"/>
        <w:rPr>
          <w:rFonts w:hint="eastAsia"/>
        </w:rPr>
      </w:pPr>
      <w:r>
        <w:rPr>
          <w:lang w:eastAsia="ko-KR"/>
        </w:rPr>
        <w:t xml:space="preserve">Searching information from History Information XDM Documents stored in </w:t>
      </w:r>
      <w:r>
        <w:rPr>
          <w:rFonts w:hint="eastAsia"/>
          <w:lang w:eastAsia="ko-KR"/>
        </w:rPr>
        <w:t xml:space="preserve">CAB </w:t>
      </w:r>
      <w:r>
        <w:rPr>
          <w:lang w:eastAsia="ko-KR"/>
        </w:rPr>
        <w:t>XDMS;</w:t>
      </w:r>
    </w:p>
    <w:p w:rsidR="008F2327" w:rsidRPr="000D455C" w:rsidRDefault="008F2327" w:rsidP="008F2327">
      <w:pPr>
        <w:numPr>
          <w:ilvl w:val="0"/>
          <w:numId w:val="8"/>
        </w:numPr>
        <w:tabs>
          <w:tab w:val="clear" w:pos="786"/>
          <w:tab w:val="num" w:pos="810"/>
          <w:tab w:val="left" w:pos="3612"/>
        </w:tabs>
        <w:ind w:left="810"/>
        <w:rPr>
          <w:rFonts w:hint="eastAsia"/>
        </w:rPr>
      </w:pPr>
      <w:r>
        <w:rPr>
          <w:lang w:eastAsia="ko-KR"/>
        </w:rPr>
        <w:t xml:space="preserve">Optional mutual authentication of search requests between </w:t>
      </w:r>
      <w:r>
        <w:rPr>
          <w:rFonts w:eastAsia="Malgun Gothic" w:hint="eastAsia"/>
          <w:lang w:eastAsia="ko-KR"/>
        </w:rPr>
        <w:t>CAB Client</w:t>
      </w:r>
      <w:r>
        <w:rPr>
          <w:lang w:eastAsia="ko-KR"/>
        </w:rPr>
        <w:t xml:space="preserve"> and Aggregation Proxy;</w:t>
      </w:r>
    </w:p>
    <w:p w:rsidR="008F2327" w:rsidRPr="003C1396" w:rsidRDefault="008F2327" w:rsidP="008F2327">
      <w:pPr>
        <w:numPr>
          <w:ilvl w:val="0"/>
          <w:numId w:val="8"/>
        </w:numPr>
        <w:tabs>
          <w:tab w:val="clear" w:pos="786"/>
          <w:tab w:val="num" w:pos="810"/>
          <w:tab w:val="left" w:pos="3612"/>
        </w:tabs>
        <w:spacing w:before="0"/>
        <w:ind w:left="810"/>
        <w:rPr>
          <w:rFonts w:eastAsia="Malgun Gothic" w:hint="eastAsia"/>
          <w:lang w:eastAsia="ko-KR"/>
        </w:rPr>
      </w:pPr>
      <w:r>
        <w:rPr>
          <w:lang w:eastAsia="ko-KR"/>
        </w:rPr>
        <w:t>Optional compression according to the Service Provider’s local policy.</w:t>
      </w:r>
    </w:p>
    <w:p w:rsidR="008F2327" w:rsidRDefault="008F2327" w:rsidP="008F2327">
      <w:pPr>
        <w:spacing w:before="0"/>
      </w:pPr>
      <w:r w:rsidRPr="00292A33">
        <w:t xml:space="preserve">CAB Client </w:t>
      </w:r>
      <w:r>
        <w:rPr>
          <w:rFonts w:hint="eastAsia"/>
        </w:rPr>
        <w:t xml:space="preserve">SHALL </w:t>
      </w:r>
      <w:r w:rsidRPr="00292A33">
        <w:t>use the XDM-5</w:t>
      </w:r>
      <w:r>
        <w:t>i</w:t>
      </w:r>
      <w:r w:rsidRPr="00292A33">
        <w:t xml:space="preserve"> </w:t>
      </w:r>
      <w:r>
        <w:t xml:space="preserve">interface </w:t>
      </w:r>
      <w:r w:rsidRPr="00292A33">
        <w:t>as defined in [</w:t>
      </w:r>
      <w:r w:rsidRPr="009E131B">
        <w:fldChar w:fldCharType="begin"/>
      </w:r>
      <w:r w:rsidRPr="009E131B">
        <w:instrText xml:space="preserve"> REF  OMAXDM \h </w:instrText>
      </w:r>
      <w:r w:rsidRPr="009E131B">
        <w:fldChar w:fldCharType="separate"/>
      </w:r>
      <w:r w:rsidR="00523157">
        <w:t>OMA XDM</w:t>
      </w:r>
      <w:r w:rsidRPr="009E131B">
        <w:fldChar w:fldCharType="end"/>
      </w:r>
      <w:r>
        <w:t xml:space="preserve"> AD</w:t>
      </w:r>
      <w:r w:rsidRPr="00292A33">
        <w:t xml:space="preserve">] to search </w:t>
      </w:r>
      <w:r>
        <w:rPr>
          <w:rFonts w:hint="eastAsia"/>
        </w:rPr>
        <w:t xml:space="preserve">for available contact information </w:t>
      </w:r>
      <w:r w:rsidRPr="00292A33">
        <w:t>in</w:t>
      </w:r>
      <w:r>
        <w:t>:</w:t>
      </w:r>
    </w:p>
    <w:p w:rsidR="008F2327" w:rsidRDefault="008F2327" w:rsidP="008F2327">
      <w:pPr>
        <w:numPr>
          <w:ilvl w:val="0"/>
          <w:numId w:val="8"/>
        </w:numPr>
        <w:tabs>
          <w:tab w:val="clear" w:pos="786"/>
          <w:tab w:val="num" w:pos="810"/>
          <w:tab w:val="left" w:pos="3612"/>
        </w:tabs>
        <w:ind w:left="810"/>
      </w:pPr>
      <w:r>
        <w:t>CAB User’s own PCC</w:t>
      </w:r>
      <w:r>
        <w:rPr>
          <w:rFonts w:hint="eastAsia"/>
        </w:rPr>
        <w:t>;</w:t>
      </w:r>
    </w:p>
    <w:p w:rsidR="008F2327" w:rsidRDefault="008F2327" w:rsidP="008F2327">
      <w:pPr>
        <w:numPr>
          <w:ilvl w:val="0"/>
          <w:numId w:val="8"/>
        </w:numPr>
        <w:tabs>
          <w:tab w:val="clear" w:pos="786"/>
          <w:tab w:val="num" w:pos="810"/>
          <w:tab w:val="left" w:pos="3612"/>
        </w:tabs>
        <w:ind w:left="810"/>
      </w:pPr>
      <w:r>
        <w:t>Other</w:t>
      </w:r>
      <w:r>
        <w:rPr>
          <w:rFonts w:hint="eastAsia"/>
        </w:rPr>
        <w:t xml:space="preserve"> </w:t>
      </w:r>
      <w:r>
        <w:t>CAB Users’ Published Contact Cards in home and remote CAB systems</w:t>
      </w:r>
      <w:r>
        <w:rPr>
          <w:rFonts w:hint="eastAsia"/>
        </w:rPr>
        <w:t>;</w:t>
      </w:r>
    </w:p>
    <w:p w:rsidR="008F2327" w:rsidRDefault="008F2327" w:rsidP="008F2327">
      <w:pPr>
        <w:numPr>
          <w:ilvl w:val="0"/>
          <w:numId w:val="8"/>
        </w:numPr>
        <w:tabs>
          <w:tab w:val="clear" w:pos="786"/>
          <w:tab w:val="num" w:pos="810"/>
          <w:tab w:val="left" w:pos="3612"/>
        </w:tabs>
        <w:ind w:left="810"/>
      </w:pPr>
      <w:r>
        <w:t>CAB User's own AB</w:t>
      </w:r>
      <w:r>
        <w:rPr>
          <w:rFonts w:hint="eastAsia"/>
        </w:rPr>
        <w:t>;</w:t>
      </w:r>
    </w:p>
    <w:p w:rsidR="008F2327" w:rsidRPr="00292A33" w:rsidRDefault="008F2327" w:rsidP="008F2327">
      <w:pPr>
        <w:numPr>
          <w:ilvl w:val="0"/>
          <w:numId w:val="8"/>
        </w:numPr>
        <w:tabs>
          <w:tab w:val="clear" w:pos="786"/>
          <w:tab w:val="num" w:pos="810"/>
          <w:tab w:val="left" w:pos="3612"/>
        </w:tabs>
        <w:ind w:left="810"/>
      </w:pPr>
      <w:r>
        <w:t>E</w:t>
      </w:r>
      <w:r w:rsidRPr="00FD637C">
        <w:t xml:space="preserve">xternal </w:t>
      </w:r>
      <w:r>
        <w:t>Directories</w:t>
      </w:r>
      <w:r w:rsidRPr="003C1396">
        <w:rPr>
          <w:rFonts w:eastAsia="Malgun Gothic" w:hint="eastAsia"/>
          <w:lang w:eastAsia="ko-KR"/>
        </w:rPr>
        <w:t>;</w:t>
      </w:r>
    </w:p>
    <w:p w:rsidR="008F2327" w:rsidRPr="00B90C1F" w:rsidRDefault="008F2327" w:rsidP="008F2327">
      <w:pPr>
        <w:pStyle w:val="Heading4"/>
        <w:rPr>
          <w:rFonts w:hint="eastAsia"/>
        </w:rPr>
      </w:pPr>
      <w:r>
        <w:rPr>
          <w:lang w:eastAsia="zh-CN"/>
        </w:rPr>
        <w:t>I</w:t>
      </w:r>
      <w:r>
        <w:rPr>
          <w:rFonts w:hint="eastAsia"/>
          <w:lang w:eastAsia="zh-CN"/>
        </w:rPr>
        <w:t xml:space="preserve">nterface </w:t>
      </w:r>
      <w:r w:rsidRPr="00B90C1F">
        <w:t>XDM-7</w:t>
      </w:r>
      <w:r>
        <w:rPr>
          <w:rFonts w:hint="eastAsia"/>
          <w:lang w:eastAsia="zh-CN"/>
        </w:rPr>
        <w:t>i</w:t>
      </w:r>
      <w:r w:rsidRPr="00B90C1F">
        <w:t>: CAB Server</w:t>
      </w:r>
    </w:p>
    <w:p w:rsidR="008F2327" w:rsidRDefault="008F2327" w:rsidP="008F2327">
      <w:pPr>
        <w:spacing w:before="0"/>
      </w:pPr>
      <w:r w:rsidRPr="00292A33">
        <w:t xml:space="preserve">CAB Server </w:t>
      </w:r>
      <w:r>
        <w:rPr>
          <w:rFonts w:hint="eastAsia"/>
        </w:rPr>
        <w:t>SHALL expose</w:t>
      </w:r>
      <w:r w:rsidRPr="00292A33">
        <w:t xml:space="preserve"> XDM-7</w:t>
      </w:r>
      <w:r>
        <w:rPr>
          <w:rFonts w:hint="eastAsia"/>
        </w:rPr>
        <w:t>i interface, as defined in</w:t>
      </w:r>
      <w:r w:rsidRPr="00292A33">
        <w:t xml:space="preserve"> [</w:t>
      </w:r>
      <w:r w:rsidRPr="009E131B">
        <w:fldChar w:fldCharType="begin"/>
      </w:r>
      <w:r w:rsidRPr="009E131B">
        <w:instrText xml:space="preserve"> REF  OMAXDM \h </w:instrText>
      </w:r>
      <w:r w:rsidRPr="009E131B">
        <w:fldChar w:fldCharType="separate"/>
      </w:r>
      <w:r w:rsidR="00523157">
        <w:t>OMA XDM</w:t>
      </w:r>
      <w:r w:rsidRPr="009E131B">
        <w:fldChar w:fldCharType="end"/>
      </w:r>
      <w:r>
        <w:t xml:space="preserve"> AD</w:t>
      </w:r>
      <w:r w:rsidRPr="00292A33">
        <w:t xml:space="preserve">] to </w:t>
      </w:r>
      <w:r>
        <w:rPr>
          <w:rFonts w:hint="eastAsia"/>
        </w:rPr>
        <w:t>support</w:t>
      </w:r>
      <w:r w:rsidRPr="00292A33">
        <w:t xml:space="preserve"> search</w:t>
      </w:r>
      <w:r>
        <w:rPr>
          <w:rFonts w:hint="eastAsia"/>
        </w:rPr>
        <w:t>es</w:t>
      </w:r>
      <w:r w:rsidRPr="00292A33">
        <w:t xml:space="preserve"> </w:t>
      </w:r>
      <w:r>
        <w:rPr>
          <w:rFonts w:hint="eastAsia"/>
        </w:rPr>
        <w:t xml:space="preserve">into </w:t>
      </w:r>
      <w:r>
        <w:rPr>
          <w:rFonts w:eastAsia="Malgun Gothic" w:hint="eastAsia"/>
          <w:lang w:eastAsia="ko-KR"/>
        </w:rPr>
        <w:t>E</w:t>
      </w:r>
      <w:r>
        <w:t xml:space="preserve">xternal </w:t>
      </w:r>
      <w:proofErr w:type="gramStart"/>
      <w:r>
        <w:rPr>
          <w:rFonts w:eastAsia="Malgun Gothic" w:hint="eastAsia"/>
          <w:lang w:eastAsia="ko-KR"/>
        </w:rPr>
        <w:t>D</w:t>
      </w:r>
      <w:r>
        <w:t>irector</w:t>
      </w:r>
      <w:r>
        <w:rPr>
          <w:rFonts w:hint="eastAsia"/>
        </w:rPr>
        <w:t>y(</w:t>
      </w:r>
      <w:proofErr w:type="spellStart"/>
      <w:proofErr w:type="gramEnd"/>
      <w:r>
        <w:t>ies</w:t>
      </w:r>
      <w:proofErr w:type="spellEnd"/>
      <w:r>
        <w:rPr>
          <w:rFonts w:hint="eastAsia"/>
        </w:rPr>
        <w:t xml:space="preserve">) </w:t>
      </w:r>
      <w:r>
        <w:t>(</w:t>
      </w:r>
      <w:r>
        <w:rPr>
          <w:rFonts w:hint="eastAsia"/>
        </w:rPr>
        <w:t>e.g. from XDM Search Proxy</w:t>
      </w:r>
      <w:r>
        <w:t>)</w:t>
      </w:r>
      <w:r w:rsidRPr="00292A33">
        <w:t>.</w:t>
      </w:r>
      <w:r>
        <w:t xml:space="preserve"> Supported functionalities include:</w:t>
      </w:r>
    </w:p>
    <w:p w:rsidR="008F2327" w:rsidRDefault="008F2327" w:rsidP="008F2327">
      <w:pPr>
        <w:numPr>
          <w:ilvl w:val="0"/>
          <w:numId w:val="8"/>
        </w:numPr>
        <w:tabs>
          <w:tab w:val="clear" w:pos="786"/>
          <w:tab w:val="num" w:pos="810"/>
          <w:tab w:val="left" w:pos="3612"/>
        </w:tabs>
        <w:ind w:left="810"/>
      </w:pPr>
      <w:r>
        <w:rPr>
          <w:rFonts w:hint="eastAsia"/>
        </w:rPr>
        <w:t>R</w:t>
      </w:r>
      <w:r>
        <w:t xml:space="preserve">eceiving external </w:t>
      </w:r>
      <w:r w:rsidRPr="00292A33">
        <w:t xml:space="preserve">search </w:t>
      </w:r>
      <w:r>
        <w:t>directory(</w:t>
      </w:r>
      <w:proofErr w:type="spellStart"/>
      <w:r>
        <w:t>ies</w:t>
      </w:r>
      <w:proofErr w:type="spellEnd"/>
      <w:r>
        <w:t xml:space="preserve">) </w:t>
      </w:r>
      <w:r w:rsidRPr="00292A33">
        <w:t>requests</w:t>
      </w:r>
      <w:r>
        <w:rPr>
          <w:rFonts w:hint="eastAsia"/>
        </w:rPr>
        <w:t>;</w:t>
      </w:r>
    </w:p>
    <w:p w:rsidR="008F2327" w:rsidRPr="003C1396" w:rsidRDefault="008F2327" w:rsidP="008F2327">
      <w:pPr>
        <w:numPr>
          <w:ilvl w:val="0"/>
          <w:numId w:val="8"/>
        </w:numPr>
        <w:tabs>
          <w:tab w:val="clear" w:pos="786"/>
          <w:tab w:val="num" w:pos="810"/>
          <w:tab w:val="left" w:pos="3612"/>
        </w:tabs>
        <w:ind w:left="810"/>
        <w:rPr>
          <w:rFonts w:hint="eastAsia"/>
        </w:rPr>
      </w:pPr>
      <w:r>
        <w:rPr>
          <w:rFonts w:hint="eastAsia"/>
        </w:rPr>
        <w:t>R</w:t>
      </w:r>
      <w:r>
        <w:t xml:space="preserve">eturning the results from the </w:t>
      </w:r>
      <w:r>
        <w:rPr>
          <w:rFonts w:eastAsia="Malgun Gothic" w:hint="eastAsia"/>
          <w:lang w:eastAsia="ko-KR"/>
        </w:rPr>
        <w:t>E</w:t>
      </w:r>
      <w:r>
        <w:t xml:space="preserve">xternal </w:t>
      </w:r>
      <w:proofErr w:type="gramStart"/>
      <w:r>
        <w:rPr>
          <w:rFonts w:eastAsia="Malgun Gothic" w:hint="eastAsia"/>
          <w:lang w:eastAsia="ko-KR"/>
        </w:rPr>
        <w:t>D</w:t>
      </w:r>
      <w:r>
        <w:t>irectory(</w:t>
      </w:r>
      <w:proofErr w:type="spellStart"/>
      <w:proofErr w:type="gramEnd"/>
      <w:r>
        <w:t>ies</w:t>
      </w:r>
      <w:proofErr w:type="spellEnd"/>
      <w:r>
        <w:t>) searches.</w:t>
      </w:r>
    </w:p>
    <w:p w:rsidR="008F2327" w:rsidRPr="00B90C1F" w:rsidRDefault="008F2327" w:rsidP="008F2327">
      <w:pPr>
        <w:pStyle w:val="Heading4"/>
        <w:rPr>
          <w:rFonts w:hint="eastAsia"/>
        </w:rPr>
      </w:pPr>
      <w:r>
        <w:rPr>
          <w:rFonts w:eastAsia="Malgun Gothic" w:hint="eastAsia"/>
          <w:lang w:eastAsia="ko-KR"/>
        </w:rPr>
        <w:t>I</w:t>
      </w:r>
      <w:r>
        <w:rPr>
          <w:rFonts w:hint="eastAsia"/>
          <w:lang w:eastAsia="zh-CN"/>
        </w:rPr>
        <w:t xml:space="preserve">nterface </w:t>
      </w:r>
      <w:r w:rsidRPr="00B90C1F">
        <w:t>XDM-</w:t>
      </w:r>
      <w:r>
        <w:rPr>
          <w:rFonts w:eastAsia="Malgun Gothic" w:hint="eastAsia"/>
          <w:lang w:eastAsia="ko-KR"/>
        </w:rPr>
        <w:t>8.2</w:t>
      </w:r>
      <w:r>
        <w:rPr>
          <w:rFonts w:hint="eastAsia"/>
          <w:lang w:eastAsia="zh-CN"/>
        </w:rPr>
        <w:t>i</w:t>
      </w:r>
      <w:r w:rsidRPr="00B90C1F">
        <w:t xml:space="preserve">: </w:t>
      </w:r>
      <w:r>
        <w:rPr>
          <w:rFonts w:eastAsia="Malgun Gothic" w:hint="eastAsia"/>
          <w:lang w:eastAsia="ko-KR"/>
        </w:rPr>
        <w:t>Aggregation Proxy</w:t>
      </w:r>
    </w:p>
    <w:p w:rsidR="008F2327" w:rsidRDefault="008F2327" w:rsidP="008F2327">
      <w:pPr>
        <w:spacing w:before="0"/>
      </w:pPr>
      <w:r>
        <w:rPr>
          <w:lang w:eastAsia="ko-KR"/>
        </w:rPr>
        <w:t>T</w:t>
      </w:r>
      <w:r>
        <w:rPr>
          <w:rFonts w:hint="eastAsia"/>
          <w:lang w:eastAsia="ko-KR"/>
        </w:rPr>
        <w:t>he CAB Server uses the XDM-8.2i interface as defined in [OMA XDM AD] to perform the following:</w:t>
      </w:r>
    </w:p>
    <w:p w:rsidR="008F2327" w:rsidRDefault="008F2327" w:rsidP="008F2327">
      <w:pPr>
        <w:numPr>
          <w:ilvl w:val="0"/>
          <w:numId w:val="8"/>
        </w:numPr>
        <w:tabs>
          <w:tab w:val="clear" w:pos="786"/>
          <w:tab w:val="num" w:pos="810"/>
          <w:tab w:val="left" w:pos="3612"/>
        </w:tabs>
        <w:ind w:left="810"/>
      </w:pPr>
      <w:r w:rsidRPr="00B63FC3">
        <w:t>Forwarding of requests</w:t>
      </w:r>
      <w:r>
        <w:t xml:space="preserve"> by CAB XDMS (i.e. AB and PCC Application Usages)</w:t>
      </w:r>
      <w:r w:rsidRPr="00B63FC3">
        <w:t xml:space="preserve"> to the Aggregation Proxy ;</w:t>
      </w:r>
    </w:p>
    <w:p w:rsidR="008F2327" w:rsidRDefault="008F2327" w:rsidP="008F2327">
      <w:pPr>
        <w:pStyle w:val="NormalBullet"/>
        <w:numPr>
          <w:ilvl w:val="0"/>
          <w:numId w:val="12"/>
        </w:numPr>
      </w:pPr>
      <w:r w:rsidRPr="00B63FC3">
        <w:t xml:space="preserve">Receiving </w:t>
      </w:r>
      <w:r>
        <w:t xml:space="preserve">XDM </w:t>
      </w:r>
      <w:r>
        <w:rPr>
          <w:rFonts w:eastAsia="Malgun Gothic" w:hint="eastAsia"/>
          <w:lang w:eastAsia="ko-KR"/>
        </w:rPr>
        <w:t>f</w:t>
      </w:r>
      <w:r>
        <w:t xml:space="preserve">orwarding </w:t>
      </w:r>
      <w:r w:rsidRPr="00B63FC3">
        <w:t>responses from the Aggregation Proxy</w:t>
      </w:r>
      <w:r>
        <w:t>.</w:t>
      </w:r>
      <w:r w:rsidRPr="00B63FC3">
        <w:t xml:space="preserve"> </w:t>
      </w:r>
    </w:p>
    <w:p w:rsidR="008F2327" w:rsidRPr="00625B86" w:rsidRDefault="008F2327" w:rsidP="008F2327">
      <w:pPr>
        <w:pStyle w:val="Heading4"/>
      </w:pPr>
      <w:r>
        <w:t xml:space="preserve">Interface </w:t>
      </w:r>
      <w:r>
        <w:rPr>
          <w:rFonts w:hint="eastAsia"/>
          <w:lang w:eastAsia="zh-CN"/>
        </w:rPr>
        <w:t>CAB-1</w:t>
      </w:r>
      <w:r>
        <w:t>: CAB Server</w:t>
      </w:r>
    </w:p>
    <w:p w:rsidR="008F2327" w:rsidRDefault="008F2327" w:rsidP="008F2327">
      <w:pPr>
        <w:spacing w:before="0"/>
      </w:pPr>
      <w:r>
        <w:t>The CAB Server SHALL expose CAB-1 interface to allow the CAB Client to synchronize address book data modifications (e.g. add, delete, modify).</w:t>
      </w:r>
      <w:r>
        <w:rPr>
          <w:rFonts w:hint="eastAsia"/>
          <w:lang w:eastAsia="zh-CN"/>
        </w:rPr>
        <w:t xml:space="preserve"> </w:t>
      </w:r>
      <w:r w:rsidR="004C2A56">
        <w:rPr>
          <w:lang w:eastAsia="de-DE"/>
        </w:rPr>
        <w:t xml:space="preserve">If the CAB Client supports the CAB-1 interface, then it SHALL use CAB-1 to synchronize the address book. </w:t>
      </w:r>
      <w:r>
        <w:t>Supported functionalities include:</w:t>
      </w:r>
    </w:p>
    <w:p w:rsidR="008F2327" w:rsidRDefault="008F2327" w:rsidP="008F2327">
      <w:pPr>
        <w:numPr>
          <w:ilvl w:val="0"/>
          <w:numId w:val="8"/>
        </w:numPr>
        <w:tabs>
          <w:tab w:val="clear" w:pos="786"/>
          <w:tab w:val="num" w:pos="810"/>
          <w:tab w:val="left" w:pos="3612"/>
        </w:tabs>
        <w:ind w:left="810"/>
      </w:pPr>
      <w:r>
        <w:t>CAB data synchronization requests and responses;</w:t>
      </w:r>
    </w:p>
    <w:p w:rsidR="008F2327" w:rsidRDefault="008F2327" w:rsidP="008F2327">
      <w:pPr>
        <w:numPr>
          <w:ilvl w:val="0"/>
          <w:numId w:val="8"/>
        </w:numPr>
        <w:tabs>
          <w:tab w:val="clear" w:pos="786"/>
          <w:tab w:val="num" w:pos="810"/>
          <w:tab w:val="left" w:pos="3612"/>
        </w:tabs>
        <w:ind w:left="810"/>
      </w:pPr>
      <w:r>
        <w:t>Request and receive CAB server information such as CAB Server credentials.</w:t>
      </w:r>
    </w:p>
    <w:p w:rsidR="008F2327" w:rsidRDefault="008F2327" w:rsidP="008F2327">
      <w:pPr>
        <w:spacing w:before="0"/>
      </w:pPr>
      <w:r>
        <w:t>The protocol used for the CAB-1 interface is [</w:t>
      </w:r>
      <w:r w:rsidRPr="009E131B">
        <w:fldChar w:fldCharType="begin"/>
      </w:r>
      <w:r w:rsidRPr="009E131B">
        <w:instrText xml:space="preserve"> REF  OMADS \h </w:instrText>
      </w:r>
      <w:r w:rsidRPr="009E131B">
        <w:fldChar w:fldCharType="separate"/>
      </w:r>
      <w:r w:rsidR="00523157">
        <w:t>OMA DS</w:t>
      </w:r>
      <w:r w:rsidRPr="009E131B">
        <w:fldChar w:fldCharType="end"/>
      </w:r>
      <w:r>
        <w:t>].</w:t>
      </w:r>
    </w:p>
    <w:p w:rsidR="008F2327" w:rsidRPr="00F7741D" w:rsidRDefault="008F2327" w:rsidP="008F2327">
      <w:pPr>
        <w:pStyle w:val="Heading4"/>
        <w:rPr>
          <w:lang w:val="sv-SE"/>
        </w:rPr>
      </w:pPr>
      <w:r w:rsidRPr="00F7741D">
        <w:rPr>
          <w:lang w:val="sv-SE"/>
        </w:rPr>
        <w:t>Interface Push-CAI: Push Enabler</w:t>
      </w:r>
    </w:p>
    <w:p w:rsidR="00410344" w:rsidRDefault="008F2327" w:rsidP="008F2327">
      <w:pPr>
        <w:spacing w:before="0"/>
      </w:pPr>
      <w:r w:rsidRPr="00F7741D">
        <w:t xml:space="preserve">The CAB Client SHOULD use Push-CAI interface as described in [OMA Push AD] for notification of XDM document changes to CAB User’s own XML documents, except AB </w:t>
      </w:r>
      <w:r>
        <w:rPr>
          <w:rFonts w:eastAsia="Malgun Gothic" w:hint="eastAsia"/>
          <w:lang w:eastAsia="ko-KR"/>
        </w:rPr>
        <w:t>D</w:t>
      </w:r>
      <w:r w:rsidRPr="00F7741D">
        <w:t>ocument.</w:t>
      </w:r>
      <w:r w:rsidR="00E14021">
        <w:t xml:space="preserve"> </w:t>
      </w:r>
    </w:p>
    <w:p w:rsidR="008F2327" w:rsidRPr="00F7741D" w:rsidRDefault="00E14021" w:rsidP="008F2327">
      <w:pPr>
        <w:spacing w:before="0"/>
      </w:pPr>
      <w:r>
        <w:t xml:space="preserve">If CAB Client supports XDM access to AB Application Usage, then CAB Client SHALL use Push-CAI interface for </w:t>
      </w:r>
      <w:r w:rsidRPr="00F7741D">
        <w:t>notification of XDM document changes to CAB User’s</w:t>
      </w:r>
      <w:r>
        <w:t xml:space="preserve"> AB XML document.</w:t>
      </w:r>
    </w:p>
    <w:p w:rsidR="008F2327" w:rsidRPr="00F7741D" w:rsidRDefault="008F2327" w:rsidP="008F2327">
      <w:pPr>
        <w:pStyle w:val="Heading4"/>
        <w:rPr>
          <w:lang w:val="sv-SE"/>
        </w:rPr>
      </w:pPr>
      <w:r w:rsidRPr="00F7741D">
        <w:rPr>
          <w:lang w:val="sv-SE"/>
        </w:rPr>
        <w:t xml:space="preserve">Interface </w:t>
      </w:r>
      <w:r>
        <w:rPr>
          <w:lang w:val="sv-SE"/>
        </w:rPr>
        <w:t>CAB-NNI-1: CAB Server</w:t>
      </w:r>
    </w:p>
    <w:p w:rsidR="008F2327" w:rsidRDefault="008F2327" w:rsidP="008F2327">
      <w:pPr>
        <w:spacing w:before="0"/>
      </w:pPr>
      <w:r w:rsidRPr="00292A33">
        <w:t xml:space="preserve">CAB </w:t>
      </w:r>
      <w:r>
        <w:t xml:space="preserve">Server </w:t>
      </w:r>
      <w:r>
        <w:rPr>
          <w:rFonts w:hint="eastAsia"/>
        </w:rPr>
        <w:t>SH</w:t>
      </w:r>
      <w:r>
        <w:t xml:space="preserve">ALL expose CAB-NNI-1 interface to allow exchange of data between multiple CAB domains. The protocol used is SIP. Supported functionalities </w:t>
      </w:r>
      <w:r w:rsidR="003A0F78">
        <w:t xml:space="preserve">use </w:t>
      </w:r>
      <w:r w:rsidR="003A0F78" w:rsidRPr="00B8093F">
        <w:t>SIP</w:t>
      </w:r>
      <w:proofErr w:type="gramStart"/>
      <w:r w:rsidR="003A0F78" w:rsidRPr="00B8093F">
        <w:t>:MESSAGE</w:t>
      </w:r>
      <w:proofErr w:type="gramEnd"/>
      <w:r w:rsidR="003A0F78">
        <w:t xml:space="preserve"> message to</w:t>
      </w:r>
      <w:r>
        <w:t>:</w:t>
      </w:r>
    </w:p>
    <w:p w:rsidR="008F2327" w:rsidRDefault="008F2327" w:rsidP="008F2327">
      <w:pPr>
        <w:numPr>
          <w:ilvl w:val="0"/>
          <w:numId w:val="8"/>
        </w:numPr>
        <w:tabs>
          <w:tab w:val="left" w:pos="3612"/>
        </w:tabs>
        <w:ind w:left="810"/>
      </w:pPr>
      <w:r>
        <w:lastRenderedPageBreak/>
        <w:t xml:space="preserve">Send ‘CAB Contact Added’ data </w:t>
      </w:r>
    </w:p>
    <w:p w:rsidR="008F2327" w:rsidRDefault="008F2327" w:rsidP="008F2327">
      <w:pPr>
        <w:numPr>
          <w:ilvl w:val="0"/>
          <w:numId w:val="8"/>
        </w:numPr>
        <w:tabs>
          <w:tab w:val="left" w:pos="3612"/>
        </w:tabs>
        <w:ind w:left="810"/>
      </w:pPr>
      <w:r>
        <w:t>Receiv</w:t>
      </w:r>
      <w:r w:rsidR="003A0F78">
        <w:t>e</w:t>
      </w:r>
      <w:r>
        <w:t xml:space="preserve"> ‘CAB Contact Added’ data</w:t>
      </w:r>
    </w:p>
    <w:p w:rsidR="009C7EA9" w:rsidRDefault="009C7EA9" w:rsidP="009C7EA9">
      <w:pPr>
        <w:numPr>
          <w:ilvl w:val="0"/>
          <w:numId w:val="8"/>
        </w:numPr>
        <w:tabs>
          <w:tab w:val="left" w:pos="3612"/>
        </w:tabs>
        <w:ind w:left="810"/>
      </w:pPr>
      <w:r>
        <w:t>Send</w:t>
      </w:r>
      <w:r w:rsidR="003A0F78">
        <w:t xml:space="preserve"> </w:t>
      </w:r>
      <w:r>
        <w:t>cross-domain subscription invitation requests</w:t>
      </w:r>
    </w:p>
    <w:p w:rsidR="009C7EA9" w:rsidRDefault="009C7EA9" w:rsidP="009C7EA9">
      <w:pPr>
        <w:numPr>
          <w:ilvl w:val="0"/>
          <w:numId w:val="8"/>
        </w:numPr>
        <w:tabs>
          <w:tab w:val="left" w:pos="3612"/>
        </w:tabs>
        <w:ind w:left="810"/>
      </w:pPr>
      <w:r>
        <w:t>Receiv</w:t>
      </w:r>
      <w:r w:rsidR="003A0F78">
        <w:t>e</w:t>
      </w:r>
      <w:r>
        <w:t xml:space="preserve"> cross-domain subscription invitation requests</w:t>
      </w:r>
    </w:p>
    <w:p w:rsidR="00917CF3" w:rsidRDefault="00917CF3" w:rsidP="00917CF3">
      <w:pPr>
        <w:pStyle w:val="Heading2"/>
      </w:pPr>
      <w:bookmarkStart w:id="85" w:name="_Toc292717063"/>
      <w:bookmarkStart w:id="86" w:name="_Toc292717064"/>
      <w:bookmarkStart w:id="87" w:name="_Toc292717065"/>
      <w:bookmarkStart w:id="88" w:name="_Toc292717071"/>
      <w:bookmarkStart w:id="89" w:name="_Toc292717084"/>
      <w:bookmarkStart w:id="90" w:name="_Toc292717089"/>
      <w:bookmarkStart w:id="91" w:name="_Toc292717090"/>
      <w:bookmarkStart w:id="92" w:name="_Toc292717092"/>
      <w:bookmarkStart w:id="93" w:name="_Toc292717094"/>
      <w:bookmarkStart w:id="94" w:name="_Toc292717098"/>
      <w:bookmarkStart w:id="95" w:name="_Toc292287992"/>
      <w:bookmarkStart w:id="96" w:name="_Toc516833188"/>
      <w:bookmarkEnd w:id="85"/>
      <w:bookmarkEnd w:id="86"/>
      <w:bookmarkEnd w:id="87"/>
      <w:bookmarkEnd w:id="88"/>
      <w:bookmarkEnd w:id="89"/>
      <w:bookmarkEnd w:id="90"/>
      <w:bookmarkEnd w:id="91"/>
      <w:bookmarkEnd w:id="92"/>
      <w:bookmarkEnd w:id="93"/>
      <w:bookmarkEnd w:id="94"/>
      <w:r>
        <w:t>Security Considerations</w:t>
      </w:r>
      <w:bookmarkEnd w:id="95"/>
      <w:bookmarkEnd w:id="96"/>
    </w:p>
    <w:p w:rsidR="00E527B7" w:rsidRPr="00292A33" w:rsidRDefault="00E527B7" w:rsidP="00E527B7">
      <w:pPr>
        <w:spacing w:before="0"/>
      </w:pPr>
      <w:r>
        <w:t xml:space="preserve">The CAB 1.1 Enabler provides </w:t>
      </w:r>
      <w:r w:rsidRPr="0017268E">
        <w:t xml:space="preserve">confidentiality and integrity protection for the </w:t>
      </w:r>
      <w:r>
        <w:t xml:space="preserve">operations </w:t>
      </w:r>
      <w:r w:rsidRPr="0017268E">
        <w:t>used</w:t>
      </w:r>
      <w:r>
        <w:t xml:space="preserve"> to exchange personal contact and address book contact information</w:t>
      </w:r>
      <w:r w:rsidRPr="0017268E">
        <w:t xml:space="preserve">. </w:t>
      </w:r>
      <w:r w:rsidRPr="00292A33">
        <w:t xml:space="preserve">The CAB </w:t>
      </w:r>
      <w:r>
        <w:t xml:space="preserve">1.1 </w:t>
      </w:r>
      <w:r w:rsidRPr="00292A33">
        <w:t xml:space="preserve">Enabler </w:t>
      </w:r>
      <w:r>
        <w:rPr>
          <w:rFonts w:hint="eastAsia"/>
          <w:lang w:eastAsia="zh-CN"/>
        </w:rPr>
        <w:t xml:space="preserve">SHOULD </w:t>
      </w:r>
      <w:proofErr w:type="gramStart"/>
      <w:r>
        <w:rPr>
          <w:rFonts w:hint="eastAsia"/>
          <w:lang w:eastAsia="zh-CN"/>
        </w:rPr>
        <w:t>support</w:t>
      </w:r>
      <w:proofErr w:type="gramEnd"/>
      <w:r w:rsidRPr="00292A33">
        <w:t xml:space="preserve"> the following security aspects:</w:t>
      </w:r>
    </w:p>
    <w:p w:rsidR="00E527B7" w:rsidRPr="00292A33" w:rsidRDefault="00E527B7" w:rsidP="00E527B7">
      <w:pPr>
        <w:numPr>
          <w:ilvl w:val="0"/>
          <w:numId w:val="8"/>
        </w:numPr>
        <w:tabs>
          <w:tab w:val="clear" w:pos="786"/>
          <w:tab w:val="num" w:pos="810"/>
          <w:tab w:val="left" w:pos="3612"/>
        </w:tabs>
        <w:ind w:left="810"/>
      </w:pPr>
      <w:r w:rsidRPr="00292A33">
        <w:t>OMA DS security</w:t>
      </w:r>
      <w:r w:rsidR="00062D1A">
        <w:t xml:space="preserve"> for CAB-1 interface as specified in [OMA DS] </w:t>
      </w:r>
      <w:r w:rsidR="00062D1A" w:rsidRPr="00062D1A">
        <w:rPr>
          <w:i/>
        </w:rPr>
        <w:t>“Security Considerations”</w:t>
      </w:r>
      <w:r>
        <w:t>;</w:t>
      </w:r>
    </w:p>
    <w:p w:rsidR="00E527B7" w:rsidRDefault="00E527B7" w:rsidP="00E527B7">
      <w:pPr>
        <w:numPr>
          <w:ilvl w:val="0"/>
          <w:numId w:val="8"/>
        </w:numPr>
        <w:tabs>
          <w:tab w:val="clear" w:pos="786"/>
          <w:tab w:val="num" w:pos="810"/>
          <w:tab w:val="left" w:pos="3612"/>
        </w:tabs>
        <w:ind w:left="810"/>
        <w:rPr>
          <w:rFonts w:hint="eastAsia"/>
        </w:rPr>
      </w:pPr>
      <w:r w:rsidRPr="00292A33">
        <w:t>OMA XDM security</w:t>
      </w:r>
      <w:r w:rsidR="00062D1A">
        <w:t xml:space="preserve"> applicable to CAB XDMS(s) and XDM interfaces as specified in [OMA XDM AD] </w:t>
      </w:r>
      <w:r w:rsidR="00062D1A" w:rsidRPr="00062D1A">
        <w:rPr>
          <w:i/>
        </w:rPr>
        <w:t>“Security Considerations”</w:t>
      </w:r>
      <w:r>
        <w:t>;</w:t>
      </w:r>
    </w:p>
    <w:p w:rsidR="00E527B7" w:rsidRPr="00292A33" w:rsidRDefault="00E527B7" w:rsidP="00E527B7">
      <w:pPr>
        <w:numPr>
          <w:ilvl w:val="0"/>
          <w:numId w:val="8"/>
        </w:numPr>
        <w:tabs>
          <w:tab w:val="clear" w:pos="786"/>
          <w:tab w:val="num" w:pos="810"/>
          <w:tab w:val="left" w:pos="3612"/>
        </w:tabs>
        <w:ind w:left="810"/>
        <w:rPr>
          <w:rFonts w:hint="eastAsia"/>
        </w:rPr>
      </w:pPr>
      <w:r>
        <w:t>OMA DM security</w:t>
      </w:r>
      <w:r w:rsidR="00062D1A">
        <w:t xml:space="preserve"> applicable to device provisioning and configuration as specified in [OMA DM SEC] </w:t>
      </w:r>
      <w:r w:rsidR="00062D1A" w:rsidRPr="00062D1A">
        <w:rPr>
          <w:i/>
        </w:rPr>
        <w:t>“Security Considerations”</w:t>
      </w:r>
      <w:r>
        <w:t>.</w:t>
      </w:r>
    </w:p>
    <w:p w:rsidR="00E527B7" w:rsidRPr="00917CF3" w:rsidRDefault="00E527B7" w:rsidP="00E527B7">
      <w:r w:rsidRPr="001B266B">
        <w:t xml:space="preserve">Application layer security mechanisms between CAB </w:t>
      </w:r>
      <w:r>
        <w:t xml:space="preserve">components </w:t>
      </w:r>
      <w:r w:rsidRPr="001B266B">
        <w:t xml:space="preserve">and </w:t>
      </w:r>
      <w:r>
        <w:t>authorized non</w:t>
      </w:r>
      <w:r w:rsidRPr="001B266B">
        <w:t>-CAB systems are outside the scope of this enabler.</w:t>
      </w:r>
    </w:p>
    <w:p w:rsidR="00E527B7" w:rsidRPr="00E527B7" w:rsidRDefault="00E527B7" w:rsidP="00E527B7"/>
    <w:p w:rsidR="0027205B" w:rsidRDefault="0027205B">
      <w:pPr>
        <w:pStyle w:val="App1"/>
      </w:pPr>
      <w:bookmarkStart w:id="97" w:name="_Toc292717105"/>
      <w:bookmarkStart w:id="98" w:name="_Toc292717106"/>
      <w:bookmarkStart w:id="99" w:name="_Toc292717108"/>
      <w:bookmarkStart w:id="100" w:name="_Toc292287993"/>
      <w:bookmarkStart w:id="101" w:name="_Toc516833189"/>
      <w:bookmarkEnd w:id="97"/>
      <w:bookmarkEnd w:id="98"/>
      <w:bookmarkEnd w:id="99"/>
      <w:r>
        <w:lastRenderedPageBreak/>
        <w:t>Change History</w:t>
      </w:r>
      <w:r>
        <w:tab/>
        <w:t>(Informative)</w:t>
      </w:r>
      <w:bookmarkEnd w:id="42"/>
      <w:bookmarkEnd w:id="43"/>
      <w:bookmarkEnd w:id="100"/>
      <w:bookmarkEnd w:id="101"/>
    </w:p>
    <w:p w:rsidR="0027205B" w:rsidRDefault="0027205B">
      <w:pPr>
        <w:pStyle w:val="App2"/>
      </w:pPr>
      <w:bookmarkStart w:id="102" w:name="_Toc44724972"/>
      <w:bookmarkStart w:id="103" w:name="_Toc49561954"/>
      <w:bookmarkStart w:id="104" w:name="_Toc51144805"/>
      <w:bookmarkStart w:id="105" w:name="_Toc292287994"/>
      <w:bookmarkStart w:id="106" w:name="_Toc516833190"/>
      <w:r>
        <w:t>Approved Version History</w:t>
      </w:r>
      <w:bookmarkEnd w:id="102"/>
      <w:bookmarkEnd w:id="103"/>
      <w:bookmarkEnd w:id="104"/>
      <w:bookmarkEnd w:id="105"/>
      <w:bookmarkEnd w:id="10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27205B">
        <w:tblPrEx>
          <w:tblCellMar>
            <w:top w:w="0" w:type="dxa"/>
            <w:bottom w:w="0" w:type="dxa"/>
          </w:tblCellMar>
        </w:tblPrEx>
        <w:trPr>
          <w:tblHeader/>
          <w:jc w:val="center"/>
        </w:trPr>
        <w:tc>
          <w:tcPr>
            <w:tcW w:w="3227" w:type="dxa"/>
            <w:shd w:val="pct25" w:color="auto" w:fill="FFFFFF"/>
          </w:tcPr>
          <w:p w:rsidR="0027205B" w:rsidRDefault="0027205B">
            <w:pPr>
              <w:pStyle w:val="TableHead"/>
            </w:pPr>
            <w:r>
              <w:t>Reference</w:t>
            </w:r>
          </w:p>
        </w:tc>
        <w:tc>
          <w:tcPr>
            <w:tcW w:w="1267" w:type="dxa"/>
            <w:shd w:val="pct25" w:color="auto" w:fill="FFFFFF"/>
          </w:tcPr>
          <w:p w:rsidR="0027205B" w:rsidRDefault="0027205B">
            <w:pPr>
              <w:pStyle w:val="TableHead"/>
            </w:pPr>
            <w:r>
              <w:t>Date</w:t>
            </w:r>
          </w:p>
        </w:tc>
        <w:tc>
          <w:tcPr>
            <w:tcW w:w="5598" w:type="dxa"/>
            <w:shd w:val="pct25" w:color="auto" w:fill="FFFFFF"/>
          </w:tcPr>
          <w:p w:rsidR="0027205B" w:rsidRDefault="0027205B">
            <w:pPr>
              <w:pStyle w:val="TableHead"/>
            </w:pPr>
            <w:r>
              <w:t>Description</w:t>
            </w:r>
          </w:p>
        </w:tc>
      </w:tr>
      <w:tr w:rsidR="0027205B">
        <w:tblPrEx>
          <w:tblCellMar>
            <w:top w:w="0" w:type="dxa"/>
            <w:bottom w:w="0" w:type="dxa"/>
          </w:tblCellMar>
        </w:tblPrEx>
        <w:trPr>
          <w:jc w:val="center"/>
        </w:trPr>
        <w:tc>
          <w:tcPr>
            <w:tcW w:w="3227" w:type="dxa"/>
          </w:tcPr>
          <w:p w:rsidR="0027205B" w:rsidRDefault="00A941AB">
            <w:pPr>
              <w:pStyle w:val="TableRow"/>
              <w:rPr>
                <w:sz w:val="16"/>
              </w:rPr>
            </w:pPr>
            <w:r w:rsidRPr="00A941AB">
              <w:rPr>
                <w:sz w:val="16"/>
              </w:rPr>
              <w:t>OMA-AD-CAB-V1_1-20180621-A</w:t>
            </w:r>
          </w:p>
        </w:tc>
        <w:tc>
          <w:tcPr>
            <w:tcW w:w="1267" w:type="dxa"/>
          </w:tcPr>
          <w:p w:rsidR="0027205B" w:rsidRDefault="00A941AB">
            <w:pPr>
              <w:pStyle w:val="TableRow"/>
              <w:rPr>
                <w:sz w:val="16"/>
              </w:rPr>
            </w:pPr>
            <w:r>
              <w:rPr>
                <w:sz w:val="16"/>
              </w:rPr>
              <w:t>21 Jun 2018</w:t>
            </w:r>
          </w:p>
        </w:tc>
        <w:tc>
          <w:tcPr>
            <w:tcW w:w="5598" w:type="dxa"/>
          </w:tcPr>
          <w:p w:rsidR="00A941AB" w:rsidRPr="00A941AB" w:rsidRDefault="00A941AB" w:rsidP="00A941AB">
            <w:pPr>
              <w:pStyle w:val="TableRow"/>
              <w:rPr>
                <w:sz w:val="16"/>
              </w:rPr>
            </w:pPr>
            <w:r w:rsidRPr="00A941AB">
              <w:rPr>
                <w:sz w:val="16"/>
              </w:rPr>
              <w:t>Status changed to Approved by COM</w:t>
            </w:r>
          </w:p>
          <w:p w:rsidR="0027205B" w:rsidRDefault="00A941AB" w:rsidP="00A941AB">
            <w:pPr>
              <w:pStyle w:val="TableRow"/>
              <w:rPr>
                <w:sz w:val="16"/>
              </w:rPr>
            </w:pPr>
            <w:r w:rsidRPr="00A941AB">
              <w:rPr>
                <w:sz w:val="16"/>
              </w:rPr>
              <w:t xml:space="preserve">   Doc Ref # OMA-COM-2018-0003-INP_CAB_V1_1_ERP_for_final_Approval</w:t>
            </w:r>
          </w:p>
        </w:tc>
      </w:tr>
    </w:tbl>
    <w:p w:rsidR="002D658D" w:rsidRDefault="002D658D" w:rsidP="002D658D">
      <w:pPr>
        <w:pStyle w:val="App1"/>
      </w:pPr>
      <w:bookmarkStart w:id="107" w:name="_Toc49561956"/>
      <w:bookmarkStart w:id="108" w:name="_Toc51144807"/>
      <w:bookmarkStart w:id="109" w:name="_Toc292287996"/>
      <w:bookmarkStart w:id="110" w:name="_Toc516833191"/>
      <w:r>
        <w:lastRenderedPageBreak/>
        <w:t>Flow</w:t>
      </w:r>
      <w:r>
        <w:t>s (informative)</w:t>
      </w:r>
      <w:bookmarkEnd w:id="109"/>
      <w:bookmarkEnd w:id="110"/>
    </w:p>
    <w:p w:rsidR="00BA66BA" w:rsidRDefault="00BA66BA" w:rsidP="00BA66BA">
      <w:r>
        <w:t>The flows capturing the realization of CAB 1.1 Enabler architecture and its features are described in CAB 1.1 Technical Specification [CAB 1.1 TS], under Appendix C “</w:t>
      </w:r>
      <w:r w:rsidRPr="009F0ED0">
        <w:rPr>
          <w:i/>
        </w:rPr>
        <w:t>Flows</w:t>
      </w:r>
      <w:r>
        <w:t>”.</w:t>
      </w:r>
    </w:p>
    <w:p w:rsidR="00F74EDA" w:rsidRPr="002D658D" w:rsidRDefault="00F74EDA" w:rsidP="00F74EDA"/>
    <w:p w:rsidR="0027205B" w:rsidRDefault="00DC15DD">
      <w:pPr>
        <w:pStyle w:val="App1"/>
      </w:pPr>
      <w:bookmarkStart w:id="111" w:name="_Toc292287997"/>
      <w:bookmarkStart w:id="112" w:name="_Toc516833192"/>
      <w:r>
        <w:lastRenderedPageBreak/>
        <w:t>Decomposed Architecture Diagram (informative)</w:t>
      </w:r>
      <w:bookmarkEnd w:id="107"/>
      <w:bookmarkEnd w:id="108"/>
      <w:bookmarkEnd w:id="111"/>
      <w:bookmarkEnd w:id="112"/>
    </w:p>
    <w:p w:rsidR="00DC15DD" w:rsidRDefault="00DC15DD" w:rsidP="00DC15DD">
      <w:bookmarkStart w:id="113" w:name="_Toc292716618"/>
      <w:bookmarkEnd w:id="39"/>
      <w:bookmarkEnd w:id="40"/>
      <w:bookmarkEnd w:id="41"/>
      <w:bookmarkEnd w:id="113"/>
      <w:r>
        <w:t>The following architecture diagram is informative and provides additional details to the normative AD diagram as shown in Figure 1, illustrating the internal logical functions within CAB entities, interactions to and from non-CAB entities, and details of XDM Enabler.</w:t>
      </w:r>
    </w:p>
    <w:bookmarkStart w:id="114" w:name="_Toc324772813"/>
    <w:p w:rsidR="00A9728A" w:rsidRDefault="004F223F" w:rsidP="00D6110F">
      <w:pPr>
        <w:pStyle w:val="Caption"/>
      </w:pPr>
      <w:r>
        <w:object w:dxaOrig="14805" w:dyaOrig="9061">
          <v:shape id="_x0000_i1026" type="#_x0000_t75" style="width:503.5pt;height:308pt" o:ole="">
            <v:imagedata r:id="rId26" o:title=""/>
          </v:shape>
          <o:OLEObject Type="Embed" ProgID="Visio.Drawing.11" ShapeID="_x0000_i1026" DrawAspect="Content" ObjectID="_1590575181" r:id="rId27"/>
        </w:object>
      </w:r>
    </w:p>
    <w:p w:rsidR="00DC15DD" w:rsidRDefault="00D6110F" w:rsidP="00D6110F">
      <w:pPr>
        <w:pStyle w:val="Caption"/>
      </w:pPr>
      <w:r>
        <w:t xml:space="preserve">Figure </w:t>
      </w:r>
      <w:r>
        <w:fldChar w:fldCharType="begin"/>
      </w:r>
      <w:r>
        <w:instrText xml:space="preserve"> SEQ Figure \* ARABIC </w:instrText>
      </w:r>
      <w:r>
        <w:fldChar w:fldCharType="separate"/>
      </w:r>
      <w:r w:rsidR="00523157">
        <w:rPr>
          <w:noProof/>
        </w:rPr>
        <w:t>2</w:t>
      </w:r>
      <w:r>
        <w:fldChar w:fldCharType="end"/>
      </w:r>
      <w:r>
        <w:t>: Decomposed CAB 1.1 Architecture Diagram (Informative)</w:t>
      </w:r>
      <w:bookmarkEnd w:id="114"/>
    </w:p>
    <w:p w:rsidR="00573400" w:rsidRDefault="00573400" w:rsidP="00573400">
      <w:r>
        <w:t>The following architecture diagram is informative and provides additional architecture details for the case that the publication and discovery of contact’s CAB capability (CAB / non-CAB) is implemented based on the Presence Enabler. The interfaces from Fig. 2 are not shown in Fig. 3 for simplification.</w:t>
      </w:r>
    </w:p>
    <w:p w:rsidR="00573400" w:rsidRDefault="00573400" w:rsidP="00573400">
      <w:pPr>
        <w:pStyle w:val="AltNormal"/>
      </w:pPr>
    </w:p>
    <w:p w:rsidR="00573400" w:rsidRDefault="00573400" w:rsidP="00573400">
      <w:pPr>
        <w:pStyle w:val="AltNormal"/>
        <w:rPr>
          <w:rFonts w:eastAsia="Malgun Gothic" w:hint="eastAsia"/>
          <w:lang w:eastAsia="ko-KR"/>
        </w:rPr>
      </w:pPr>
    </w:p>
    <w:p w:rsidR="00A9728A" w:rsidRDefault="00A9728A" w:rsidP="00D6110F">
      <w:pPr>
        <w:pStyle w:val="AltNormal"/>
        <w:keepNext/>
        <w:jc w:val="center"/>
      </w:pPr>
      <w:r>
        <w:object w:dxaOrig="14805" w:dyaOrig="9089">
          <v:shape id="_x0000_i1027" type="#_x0000_t75" style="width:503.5pt;height:309pt" o:ole="">
            <v:imagedata r:id="rId28" o:title=""/>
          </v:shape>
          <o:OLEObject Type="Embed" ProgID="Visio.Drawing.11" ShapeID="_x0000_i1027" DrawAspect="Content" ObjectID="_1590575182" r:id="rId29"/>
        </w:object>
      </w:r>
    </w:p>
    <w:p w:rsidR="00D6110F" w:rsidRDefault="00573400" w:rsidP="00D6110F">
      <w:pPr>
        <w:pStyle w:val="AltNormal"/>
        <w:keepNext/>
        <w:jc w:val="center"/>
      </w:pPr>
      <w:r>
        <w:object w:dxaOrig="5314" w:dyaOrig="2342">
          <v:shape id="_x0000_i1028" type="#_x0000_t75" style="width:265.5pt;height:117pt" o:ole="">
            <v:imagedata r:id="rId30" o:title=""/>
          </v:shape>
          <o:OLEObject Type="Embed" ProgID="Visio.Drawing.11" ShapeID="_x0000_i1028" DrawAspect="Content" ObjectID="_1590575183" r:id="rId31"/>
        </w:object>
      </w:r>
    </w:p>
    <w:p w:rsidR="00573400" w:rsidRDefault="00D6110F" w:rsidP="00D6110F">
      <w:pPr>
        <w:pStyle w:val="Caption"/>
        <w:rPr>
          <w:rFonts w:hint="eastAsia"/>
          <w:lang w:eastAsia="ko-KR"/>
        </w:rPr>
      </w:pPr>
      <w:bookmarkStart w:id="115" w:name="_Toc324772814"/>
      <w:r>
        <w:t xml:space="preserve">Figure </w:t>
      </w:r>
      <w:r>
        <w:fldChar w:fldCharType="begin"/>
      </w:r>
      <w:r>
        <w:instrText xml:space="preserve"> SEQ Figure \* ARABIC </w:instrText>
      </w:r>
      <w:r>
        <w:fldChar w:fldCharType="separate"/>
      </w:r>
      <w:r w:rsidR="00523157">
        <w:rPr>
          <w:noProof/>
        </w:rPr>
        <w:t>3</w:t>
      </w:r>
      <w:r>
        <w:fldChar w:fldCharType="end"/>
      </w:r>
      <w:r>
        <w:t>: CAB 1.1 Architecture Diagram depicting CAB Capability population based on the Presence Enabler (Informative)</w:t>
      </w:r>
      <w:bookmarkEnd w:id="115"/>
    </w:p>
    <w:sectPr w:rsidR="00573400">
      <w:headerReference w:type="default" r:id="rId32"/>
      <w:footerReference w:type="default" r:id="rId33"/>
      <w:footerReference w:type="first" r:id="rId34"/>
      <w:pgSz w:w="12240" w:h="15840" w:code="1"/>
      <w:pgMar w:top="1440" w:right="1080" w:bottom="1152" w:left="1080" w:header="576" w:footer="576" w:gutter="0"/>
      <w:paperSrc w:first="15" w:other="1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0F78" w:rsidRDefault="00B60F78">
      <w:r>
        <w:separator/>
      </w:r>
    </w:p>
  </w:endnote>
  <w:endnote w:type="continuationSeparator" w:id="0">
    <w:p w:rsidR="00B60F78" w:rsidRDefault="00B60F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
    <w:panose1 w:val="020B0604020202030204"/>
    <w:charset w:val="00"/>
    <w:family w:val="swiss"/>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3F1F" w:rsidRDefault="00483F1F">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sidR="00523157">
      <w:rPr>
        <w:bCs/>
        <w:color w:val="000000"/>
      </w:rPr>
      <w:t xml:space="preserve"> </w:t>
    </w:r>
    <w:r w:rsidR="00523157">
      <w:rPr>
        <w:bCs/>
        <w:color w:val="000000"/>
      </w:rPr>
      <w:sym w:font="Symbol" w:char="F0D3"/>
    </w:r>
    <w:r w:rsidR="00523157">
      <w:rPr>
        <w:bCs/>
        <w:color w:val="000000"/>
      </w:rPr>
      <w:t xml:space="preserve"> 2018 Open Mobile Alliance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sidR="00523157">
      <w:rPr>
        <w:rFonts w:ascii="Arial Narrow" w:hAnsi="Arial Narrow" w:cs="Arial"/>
        <w:lang w:val="en-US"/>
      </w:rPr>
      <w:t>Used with the permission of the Open Mobile Alliance under the terms as stated in this document.</w:t>
    </w:r>
    <w:r w:rsidR="00523157">
      <w:rPr>
        <w:rFonts w:cs="Arial"/>
        <w:color w:val="999999"/>
        <w:sz w:val="10"/>
      </w:rPr>
      <w:tab/>
    </w:r>
    <w:r w:rsidR="00523157">
      <w:rPr>
        <w:rFonts w:cs="Arial"/>
        <w:color w:val="969696"/>
        <w:sz w:val="10"/>
      </w:rPr>
      <w:t>[OMA-Template-ArchDoc-20180411-I]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3F1F" w:rsidRDefault="00483F1F">
    <w:pPr>
      <w:pStyle w:val="Footer"/>
      <w:pBdr>
        <w:top w:val="single" w:sz="4" w:space="1" w:color="auto"/>
      </w:pBdr>
      <w:tabs>
        <w:tab w:val="right" w:pos="10080"/>
      </w:tabs>
      <w:spacing w:before="120"/>
      <w:rPr>
        <w:bCs/>
        <w:color w:val="969696"/>
        <w:sz w:val="10"/>
      </w:rPr>
    </w:pPr>
    <w:bookmarkStart w:id="116" w:name="FootText1"/>
    <w:r>
      <w:rPr>
        <w:bCs/>
        <w:color w:val="000000"/>
      </w:rPr>
      <w:t xml:space="preserve"> </w:t>
    </w:r>
    <w:r>
      <w:rPr>
        <w:bCs/>
        <w:color w:val="000000"/>
      </w:rPr>
      <w:sym w:font="Symbol" w:char="F0D3"/>
    </w:r>
    <w:r>
      <w:rPr>
        <w:bCs/>
        <w:color w:val="000000"/>
      </w:rPr>
      <w:t xml:space="preserve"> 201</w:t>
    </w:r>
    <w:r w:rsidR="00A941AB">
      <w:rPr>
        <w:bCs/>
        <w:color w:val="000000"/>
      </w:rPr>
      <w:t xml:space="preserve">8 </w:t>
    </w:r>
    <w:r>
      <w:rPr>
        <w:bCs/>
        <w:color w:val="000000"/>
      </w:rPr>
      <w:t>Open Mobile Alliance All Rights Reserved.</w:t>
    </w:r>
    <w:bookmarkEnd w:id="116"/>
    <w:r>
      <w:rPr>
        <w:bCs/>
        <w:color w:val="000000"/>
        <w:sz w:val="16"/>
      </w:rPr>
      <w:br/>
    </w:r>
    <w:bookmarkStart w:id="117" w:name="FootText2"/>
    <w:r>
      <w:rPr>
        <w:rFonts w:ascii="Arial Narrow" w:hAnsi="Arial Narrow" w:cs="Arial"/>
        <w:lang w:val="en-US"/>
      </w:rPr>
      <w:t>Used with the permission of the Open Mobile Alliance under the terms as stated in this document.</w:t>
    </w:r>
    <w:r>
      <w:rPr>
        <w:rFonts w:cs="Arial"/>
        <w:color w:val="999999"/>
        <w:sz w:val="10"/>
      </w:rPr>
      <w:tab/>
    </w:r>
    <w:bookmarkStart w:id="118" w:name="TemplateName"/>
    <w:r>
      <w:rPr>
        <w:rFonts w:cs="Arial"/>
        <w:color w:val="969696"/>
        <w:sz w:val="10"/>
      </w:rPr>
      <w:t>[OMA-Template-ArchDoc-201</w:t>
    </w:r>
    <w:r w:rsidR="00A941AB">
      <w:rPr>
        <w:rFonts w:cs="Arial"/>
        <w:color w:val="969696"/>
        <w:sz w:val="10"/>
      </w:rPr>
      <w:t>80411</w:t>
    </w:r>
    <w:r>
      <w:rPr>
        <w:rFonts w:cs="Arial"/>
        <w:color w:val="969696"/>
        <w:sz w:val="10"/>
      </w:rPr>
      <w:t>-I]</w:t>
    </w:r>
    <w:bookmarkEnd w:id="117"/>
    <w:bookmarkEnd w:id="118"/>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0F78" w:rsidRDefault="00B60F78">
      <w:r>
        <w:separator/>
      </w:r>
    </w:p>
  </w:footnote>
  <w:footnote w:type="continuationSeparator" w:id="0">
    <w:p w:rsidR="00B60F78" w:rsidRDefault="00B60F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3F1F" w:rsidRDefault="00483F1F">
    <w:pPr>
      <w:pStyle w:val="Header"/>
      <w:pBdr>
        <w:bottom w:val="single" w:sz="4" w:space="1" w:color="auto"/>
      </w:pBdr>
      <w:tabs>
        <w:tab w:val="clear" w:pos="4320"/>
        <w:tab w:val="clear" w:pos="8640"/>
        <w:tab w:val="right" w:pos="10080"/>
      </w:tabs>
      <w:spacing w:after="60"/>
    </w:pPr>
    <w:fldSimple w:instr=" STYLEREF ZDID \* MERGEFORMAT ">
      <w:r w:rsidR="00523157">
        <w:rPr>
          <w:noProof/>
        </w:rPr>
        <w:t>OMA-AD-CAB-V1_1-20180621-A</w:t>
      </w:r>
    </w:fldSimple>
    <w:r>
      <w:tab/>
      <w:t xml:space="preserve">Page </w:t>
    </w:r>
    <w:r>
      <w:rPr>
        <w:lang w:val="en-US"/>
      </w:rPr>
      <w:fldChar w:fldCharType="begin"/>
    </w:r>
    <w:r>
      <w:rPr>
        <w:lang w:val="en-US"/>
      </w:rPr>
      <w:instrText xml:space="preserve"> PAGE </w:instrText>
    </w:r>
    <w:r>
      <w:rPr>
        <w:lang w:val="en-US"/>
      </w:rPr>
      <w:fldChar w:fldCharType="separate"/>
    </w:r>
    <w:r w:rsidR="00523157">
      <w:rPr>
        <w:noProof/>
        <w:lang w:val="en-US"/>
      </w:rPr>
      <w:t>6</w:t>
    </w:r>
    <w:r>
      <w:rPr>
        <w:lang w:val="en-US"/>
      </w:rPr>
      <w:fldChar w:fldCharType="end"/>
    </w:r>
    <w:r>
      <w:t xml:space="preserve"> </w:t>
    </w:r>
    <w:r>
      <w:fldChar w:fldCharType="begin"/>
    </w:r>
    <w:r>
      <w:instrText xml:space="preserve">2AGE </w:instrText>
    </w:r>
    <w:r>
      <w:fldChar w:fldCharType="separate"/>
    </w:r>
    <w:r>
      <w:t xml:space="preserve"> V</w:t>
    </w:r>
    <w:r>
      <w:fldChar w:fldCharType="end"/>
    </w:r>
    <w:r>
      <w:t>(</w:t>
    </w:r>
    <w:r>
      <w:fldChar w:fldCharType="begin"/>
    </w:r>
    <w:r>
      <w:instrText xml:space="preserve"> NUMPAGES </w:instrText>
    </w:r>
    <w:r>
      <w:fldChar w:fldCharType="separate"/>
    </w:r>
    <w:r w:rsidR="00523157">
      <w:rPr>
        <w:noProof/>
      </w:rPr>
      <w:t>21</w:t>
    </w:r>
    <w:r>
      <w:fldChar w:fldCharType="end"/>
    </w:r>
    <w: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477E0AB8"/>
    <w:lvl w:ilvl="0">
      <w:numFmt w:val="bullet"/>
      <w:lvlText w:val="*"/>
      <w:lvlJc w:val="left"/>
    </w:lvl>
  </w:abstractNum>
  <w:abstractNum w:abstractNumId="1">
    <w:nsid w:val="18890610"/>
    <w:multiLevelType w:val="hybridMultilevel"/>
    <w:tmpl w:val="AF8AC6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1C1C0397"/>
    <w:multiLevelType w:val="singleLevel"/>
    <w:tmpl w:val="212CE69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3">
    <w:nsid w:val="1C202BA1"/>
    <w:multiLevelType w:val="hybridMultilevel"/>
    <w:tmpl w:val="D240A152"/>
    <w:lvl w:ilvl="0">
      <w:start w:val="1"/>
      <w:numFmt w:val="bullet"/>
      <w:lvlText w:val=""/>
      <w:lvlJc w:val="left"/>
      <w:pPr>
        <w:ind w:left="810" w:hanging="360"/>
      </w:pPr>
      <w:rPr>
        <w:rFonts w:ascii="Symbol" w:hAnsi="Symbol" w:hint="default"/>
      </w:rPr>
    </w:lvl>
    <w:lvl w:ilvl="1" w:tentative="1">
      <w:start w:val="1"/>
      <w:numFmt w:val="bullet"/>
      <w:lvlText w:val="o"/>
      <w:lvlJc w:val="left"/>
      <w:pPr>
        <w:ind w:left="1530" w:hanging="360"/>
      </w:pPr>
      <w:rPr>
        <w:rFonts w:ascii="Courier New" w:hAnsi="Courier New" w:cs="Courier New" w:hint="default"/>
      </w:rPr>
    </w:lvl>
    <w:lvl w:ilvl="2" w:tentative="1">
      <w:start w:val="1"/>
      <w:numFmt w:val="bullet"/>
      <w:lvlText w:val=""/>
      <w:lvlJc w:val="left"/>
      <w:pPr>
        <w:ind w:left="2250" w:hanging="360"/>
      </w:pPr>
      <w:rPr>
        <w:rFonts w:ascii="Wingdings" w:hAnsi="Wingdings" w:hint="default"/>
      </w:rPr>
    </w:lvl>
    <w:lvl w:ilvl="3" w:tentative="1">
      <w:start w:val="1"/>
      <w:numFmt w:val="bullet"/>
      <w:lvlText w:val=""/>
      <w:lvlJc w:val="left"/>
      <w:pPr>
        <w:ind w:left="2970" w:hanging="360"/>
      </w:pPr>
      <w:rPr>
        <w:rFonts w:ascii="Symbol" w:hAnsi="Symbol" w:hint="default"/>
      </w:rPr>
    </w:lvl>
    <w:lvl w:ilvl="4" w:tentative="1">
      <w:start w:val="1"/>
      <w:numFmt w:val="bullet"/>
      <w:lvlText w:val="o"/>
      <w:lvlJc w:val="left"/>
      <w:pPr>
        <w:ind w:left="3690" w:hanging="360"/>
      </w:pPr>
      <w:rPr>
        <w:rFonts w:ascii="Courier New" w:hAnsi="Courier New" w:cs="Courier New" w:hint="default"/>
      </w:rPr>
    </w:lvl>
    <w:lvl w:ilvl="5" w:tentative="1">
      <w:start w:val="1"/>
      <w:numFmt w:val="bullet"/>
      <w:lvlText w:val=""/>
      <w:lvlJc w:val="left"/>
      <w:pPr>
        <w:ind w:left="4410" w:hanging="360"/>
      </w:pPr>
      <w:rPr>
        <w:rFonts w:ascii="Wingdings" w:hAnsi="Wingdings" w:hint="default"/>
      </w:rPr>
    </w:lvl>
    <w:lvl w:ilvl="6" w:tentative="1">
      <w:start w:val="1"/>
      <w:numFmt w:val="bullet"/>
      <w:lvlText w:val=""/>
      <w:lvlJc w:val="left"/>
      <w:pPr>
        <w:ind w:left="5130" w:hanging="360"/>
      </w:pPr>
      <w:rPr>
        <w:rFonts w:ascii="Symbol" w:hAnsi="Symbol" w:hint="default"/>
      </w:rPr>
    </w:lvl>
    <w:lvl w:ilvl="7" w:tentative="1">
      <w:start w:val="1"/>
      <w:numFmt w:val="bullet"/>
      <w:lvlText w:val="o"/>
      <w:lvlJc w:val="left"/>
      <w:pPr>
        <w:ind w:left="5850" w:hanging="360"/>
      </w:pPr>
      <w:rPr>
        <w:rFonts w:ascii="Courier New" w:hAnsi="Courier New" w:cs="Courier New" w:hint="default"/>
      </w:rPr>
    </w:lvl>
    <w:lvl w:ilvl="8" w:tentative="1">
      <w:start w:val="1"/>
      <w:numFmt w:val="bullet"/>
      <w:lvlText w:val=""/>
      <w:lvlJc w:val="left"/>
      <w:pPr>
        <w:ind w:left="6570" w:hanging="360"/>
      </w:pPr>
      <w:rPr>
        <w:rFonts w:ascii="Wingdings" w:hAnsi="Wingdings" w:hint="default"/>
      </w:rPr>
    </w:lvl>
  </w:abstractNum>
  <w:abstractNum w:abstractNumId="4">
    <w:nsid w:val="416E54EC"/>
    <w:multiLevelType w:val="multilevel"/>
    <w:tmpl w:val="2884D694"/>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5">
    <w:nsid w:val="4BB356B8"/>
    <w:multiLevelType w:val="multilevel"/>
    <w:tmpl w:val="EF10FF88"/>
    <w:lvl w:ilvl="0">
      <w:start w:val="1"/>
      <w:numFmt w:val="decimal"/>
      <w:lvlText w:val="%1)"/>
      <w:lvlJc w:val="left"/>
      <w:pPr>
        <w:tabs>
          <w:tab w:val="num" w:pos="720"/>
        </w:tabs>
        <w:ind w:left="720" w:hanging="360"/>
      </w:pPr>
      <w:rPr>
        <w:rFonts w:ascii="Times New Roman" w:hAnsi="Times New Roman" w:cs="Times New Roman"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4D9A60DD"/>
    <w:multiLevelType w:val="hybridMultilevel"/>
    <w:tmpl w:val="D5B2C476"/>
    <w:lvl w:ilvl="0">
      <w:start w:val="1"/>
      <w:numFmt w:val="bullet"/>
      <w:lvlText w:val=""/>
      <w:lvlJc w:val="left"/>
      <w:pPr>
        <w:tabs>
          <w:tab w:val="num" w:pos="786"/>
        </w:tabs>
        <w:ind w:left="786" w:hanging="360"/>
      </w:pPr>
      <w:rPr>
        <w:rFonts w:ascii="Symbol" w:hAnsi="Symbol" w:hint="default"/>
      </w:rPr>
    </w:lvl>
    <w:lvl w:ilvl="1">
      <w:start w:val="1"/>
      <w:numFmt w:val="bullet"/>
      <w:lvlText w:val="o"/>
      <w:lvlJc w:val="left"/>
      <w:pPr>
        <w:tabs>
          <w:tab w:val="num" w:pos="1506"/>
        </w:tabs>
        <w:ind w:left="1506" w:hanging="360"/>
      </w:pPr>
      <w:rPr>
        <w:rFonts w:ascii="Courier New" w:hAnsi="Courier New" w:cs="Courier New" w:hint="default"/>
      </w:rPr>
    </w:lvl>
    <w:lvl w:ilvl="2">
      <w:start w:val="1"/>
      <w:numFmt w:val="bullet"/>
      <w:lvlText w:val=""/>
      <w:lvlJc w:val="left"/>
      <w:pPr>
        <w:tabs>
          <w:tab w:val="num" w:pos="2226"/>
        </w:tabs>
        <w:ind w:left="2226" w:hanging="360"/>
      </w:pPr>
      <w:rPr>
        <w:rFonts w:ascii="Wingdings" w:hAnsi="Wingdings" w:hint="default"/>
      </w:rPr>
    </w:lvl>
    <w:lvl w:ilvl="3" w:tentative="1">
      <w:start w:val="1"/>
      <w:numFmt w:val="bullet"/>
      <w:lvlText w:val=""/>
      <w:lvlJc w:val="left"/>
      <w:pPr>
        <w:tabs>
          <w:tab w:val="num" w:pos="2946"/>
        </w:tabs>
        <w:ind w:left="2946" w:hanging="360"/>
      </w:pPr>
      <w:rPr>
        <w:rFonts w:ascii="Symbol" w:hAnsi="Symbol" w:hint="default"/>
      </w:rPr>
    </w:lvl>
    <w:lvl w:ilvl="4" w:tentative="1">
      <w:start w:val="1"/>
      <w:numFmt w:val="bullet"/>
      <w:lvlText w:val="o"/>
      <w:lvlJc w:val="left"/>
      <w:pPr>
        <w:tabs>
          <w:tab w:val="num" w:pos="3666"/>
        </w:tabs>
        <w:ind w:left="3666" w:hanging="360"/>
      </w:pPr>
      <w:rPr>
        <w:rFonts w:ascii="Courier New" w:hAnsi="Courier New" w:cs="Courier New" w:hint="default"/>
      </w:rPr>
    </w:lvl>
    <w:lvl w:ilvl="5" w:tentative="1">
      <w:start w:val="1"/>
      <w:numFmt w:val="bullet"/>
      <w:lvlText w:val=""/>
      <w:lvlJc w:val="left"/>
      <w:pPr>
        <w:tabs>
          <w:tab w:val="num" w:pos="4386"/>
        </w:tabs>
        <w:ind w:left="4386" w:hanging="360"/>
      </w:pPr>
      <w:rPr>
        <w:rFonts w:ascii="Wingdings" w:hAnsi="Wingdings" w:hint="default"/>
      </w:rPr>
    </w:lvl>
    <w:lvl w:ilvl="6" w:tentative="1">
      <w:start w:val="1"/>
      <w:numFmt w:val="bullet"/>
      <w:lvlText w:val=""/>
      <w:lvlJc w:val="left"/>
      <w:pPr>
        <w:tabs>
          <w:tab w:val="num" w:pos="5106"/>
        </w:tabs>
        <w:ind w:left="5106" w:hanging="360"/>
      </w:pPr>
      <w:rPr>
        <w:rFonts w:ascii="Symbol" w:hAnsi="Symbol" w:hint="default"/>
      </w:rPr>
    </w:lvl>
    <w:lvl w:ilvl="7" w:tentative="1">
      <w:start w:val="1"/>
      <w:numFmt w:val="bullet"/>
      <w:lvlText w:val="o"/>
      <w:lvlJc w:val="left"/>
      <w:pPr>
        <w:tabs>
          <w:tab w:val="num" w:pos="5826"/>
        </w:tabs>
        <w:ind w:left="5826" w:hanging="360"/>
      </w:pPr>
      <w:rPr>
        <w:rFonts w:ascii="Courier New" w:hAnsi="Courier New" w:cs="Courier New" w:hint="default"/>
      </w:rPr>
    </w:lvl>
    <w:lvl w:ilvl="8" w:tentative="1">
      <w:start w:val="1"/>
      <w:numFmt w:val="bullet"/>
      <w:lvlText w:val=""/>
      <w:lvlJc w:val="left"/>
      <w:pPr>
        <w:tabs>
          <w:tab w:val="num" w:pos="6546"/>
        </w:tabs>
        <w:ind w:left="6546" w:hanging="360"/>
      </w:pPr>
      <w:rPr>
        <w:rFonts w:ascii="Wingdings" w:hAnsi="Wingdings" w:hint="default"/>
      </w:rPr>
    </w:lvl>
  </w:abstractNum>
  <w:abstractNum w:abstractNumId="7">
    <w:nsid w:val="535F3532"/>
    <w:multiLevelType w:val="hybridMultilevel"/>
    <w:tmpl w:val="D822162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nsid w:val="73746E28"/>
    <w:multiLevelType w:val="hybridMultilevel"/>
    <w:tmpl w:val="97BA664C"/>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614292B"/>
    <w:multiLevelType w:val="hybridMultilevel"/>
    <w:tmpl w:val="D5F24BE0"/>
    <w:lvl w:ilvl="0" w:tplc="08090001">
      <w:start w:val="1"/>
      <w:numFmt w:val="bullet"/>
      <w:pStyle w:val="Bullet2"/>
      <w:lvlText w:val="o"/>
      <w:lvlJc w:val="left"/>
      <w:pPr>
        <w:tabs>
          <w:tab w:val="num" w:pos="720"/>
        </w:tabs>
        <w:ind w:left="720" w:hanging="360"/>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nsid w:val="797C54BC"/>
    <w:multiLevelType w:val="multilevel"/>
    <w:tmpl w:val="EEF0ED58"/>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4"/>
  </w:num>
  <w:num w:numId="2">
    <w:abstractNumId w:val="2"/>
  </w:num>
  <w:num w:numId="3">
    <w:abstractNumId w:val="10"/>
  </w:num>
  <w:num w:numId="4">
    <w:abstractNumId w:val="9"/>
  </w:num>
  <w:num w:numId="5">
    <w:abstractNumId w:val="10"/>
  </w:num>
  <w:num w:numId="6">
    <w:abstractNumId w:val="4"/>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6"/>
  </w:num>
  <w:num w:numId="9">
    <w:abstractNumId w:val="0"/>
    <w:lvlOverride w:ilvl="0">
      <w:lvl w:ilvl="0">
        <w:numFmt w:val="bullet"/>
        <w:lvlText w:val="•"/>
        <w:legacy w:legacy="1" w:legacySpace="0" w:legacyIndent="0"/>
        <w:lvlJc w:val="left"/>
        <w:rPr>
          <w:rFonts w:ascii="Helv" w:hAnsi="Helv" w:hint="default"/>
        </w:rPr>
      </w:lvl>
    </w:lvlOverride>
  </w:num>
  <w:num w:numId="10">
    <w:abstractNumId w:val="8"/>
  </w:num>
  <w:num w:numId="11">
    <w:abstractNumId w:val="7"/>
  </w:num>
  <w:num w:numId="12">
    <w:abstractNumId w:val="3"/>
  </w:num>
  <w:num w:numId="13">
    <w:abstractNumId w:val="4"/>
  </w:num>
  <w:num w:numId="14">
    <w:abstractNumId w:val="4"/>
  </w:num>
  <w:num w:numId="15">
    <w:abstractNumId w:val="1"/>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205B"/>
    <w:rsid w:val="0000633E"/>
    <w:rsid w:val="0004095D"/>
    <w:rsid w:val="000431F2"/>
    <w:rsid w:val="00047EEA"/>
    <w:rsid w:val="00062C66"/>
    <w:rsid w:val="00062D1A"/>
    <w:rsid w:val="0006398A"/>
    <w:rsid w:val="0006423B"/>
    <w:rsid w:val="00066BCC"/>
    <w:rsid w:val="0007527A"/>
    <w:rsid w:val="00075ACA"/>
    <w:rsid w:val="000829C0"/>
    <w:rsid w:val="000851D1"/>
    <w:rsid w:val="0008674E"/>
    <w:rsid w:val="00092E94"/>
    <w:rsid w:val="000A2613"/>
    <w:rsid w:val="000A2DF0"/>
    <w:rsid w:val="000A48FB"/>
    <w:rsid w:val="000B1F34"/>
    <w:rsid w:val="000B382C"/>
    <w:rsid w:val="000C5002"/>
    <w:rsid w:val="000D7820"/>
    <w:rsid w:val="000E1668"/>
    <w:rsid w:val="000F34CA"/>
    <w:rsid w:val="00102AB0"/>
    <w:rsid w:val="00102D95"/>
    <w:rsid w:val="00103A86"/>
    <w:rsid w:val="00106B0F"/>
    <w:rsid w:val="00115656"/>
    <w:rsid w:val="0012246B"/>
    <w:rsid w:val="00123F0A"/>
    <w:rsid w:val="00134832"/>
    <w:rsid w:val="00135501"/>
    <w:rsid w:val="001405AE"/>
    <w:rsid w:val="0014237E"/>
    <w:rsid w:val="00146294"/>
    <w:rsid w:val="0018250A"/>
    <w:rsid w:val="0019780D"/>
    <w:rsid w:val="001A259C"/>
    <w:rsid w:val="001A4D9C"/>
    <w:rsid w:val="001A5409"/>
    <w:rsid w:val="001B50C9"/>
    <w:rsid w:val="001B7264"/>
    <w:rsid w:val="001E4336"/>
    <w:rsid w:val="001E463C"/>
    <w:rsid w:val="001E5774"/>
    <w:rsid w:val="001F0E8A"/>
    <w:rsid w:val="001F191A"/>
    <w:rsid w:val="0020777D"/>
    <w:rsid w:val="0021544C"/>
    <w:rsid w:val="0024206E"/>
    <w:rsid w:val="00251EE7"/>
    <w:rsid w:val="00252571"/>
    <w:rsid w:val="00256BC8"/>
    <w:rsid w:val="0027205B"/>
    <w:rsid w:val="00273A77"/>
    <w:rsid w:val="0027594A"/>
    <w:rsid w:val="002804F4"/>
    <w:rsid w:val="00284E70"/>
    <w:rsid w:val="0028762C"/>
    <w:rsid w:val="002A62DE"/>
    <w:rsid w:val="002D15F6"/>
    <w:rsid w:val="002D1B63"/>
    <w:rsid w:val="002D5A01"/>
    <w:rsid w:val="002D658D"/>
    <w:rsid w:val="002E5F90"/>
    <w:rsid w:val="002F5F29"/>
    <w:rsid w:val="002F787C"/>
    <w:rsid w:val="00311DDF"/>
    <w:rsid w:val="00313BEA"/>
    <w:rsid w:val="00317AF9"/>
    <w:rsid w:val="00322B03"/>
    <w:rsid w:val="003328B9"/>
    <w:rsid w:val="003514F1"/>
    <w:rsid w:val="00370339"/>
    <w:rsid w:val="00392C83"/>
    <w:rsid w:val="003A0328"/>
    <w:rsid w:val="003A0F78"/>
    <w:rsid w:val="003A1886"/>
    <w:rsid w:val="003A458B"/>
    <w:rsid w:val="003B45A1"/>
    <w:rsid w:val="003C054E"/>
    <w:rsid w:val="003C1B3F"/>
    <w:rsid w:val="003C7555"/>
    <w:rsid w:val="003D0ED1"/>
    <w:rsid w:val="003D1BB8"/>
    <w:rsid w:val="003F1246"/>
    <w:rsid w:val="003F1959"/>
    <w:rsid w:val="003F2B2A"/>
    <w:rsid w:val="00403D24"/>
    <w:rsid w:val="00410344"/>
    <w:rsid w:val="004166D8"/>
    <w:rsid w:val="00422F77"/>
    <w:rsid w:val="00425DD3"/>
    <w:rsid w:val="00425F33"/>
    <w:rsid w:val="0043147B"/>
    <w:rsid w:val="00440088"/>
    <w:rsid w:val="004418CD"/>
    <w:rsid w:val="00447D04"/>
    <w:rsid w:val="00456E9D"/>
    <w:rsid w:val="0045765F"/>
    <w:rsid w:val="00466716"/>
    <w:rsid w:val="0046724A"/>
    <w:rsid w:val="00470488"/>
    <w:rsid w:val="00472FBC"/>
    <w:rsid w:val="00483F1F"/>
    <w:rsid w:val="004A6D72"/>
    <w:rsid w:val="004A6D9C"/>
    <w:rsid w:val="004C2A56"/>
    <w:rsid w:val="004C4E34"/>
    <w:rsid w:val="004C5BE7"/>
    <w:rsid w:val="004D3977"/>
    <w:rsid w:val="004D647D"/>
    <w:rsid w:val="004D6CE3"/>
    <w:rsid w:val="004E5F42"/>
    <w:rsid w:val="004F102F"/>
    <w:rsid w:val="004F223F"/>
    <w:rsid w:val="004F5364"/>
    <w:rsid w:val="00514DDE"/>
    <w:rsid w:val="00523157"/>
    <w:rsid w:val="00551C96"/>
    <w:rsid w:val="0055295E"/>
    <w:rsid w:val="00556E22"/>
    <w:rsid w:val="00564915"/>
    <w:rsid w:val="00573400"/>
    <w:rsid w:val="005758D2"/>
    <w:rsid w:val="00593989"/>
    <w:rsid w:val="00596326"/>
    <w:rsid w:val="005963EA"/>
    <w:rsid w:val="005A50F8"/>
    <w:rsid w:val="005B04B5"/>
    <w:rsid w:val="005B3786"/>
    <w:rsid w:val="005B4827"/>
    <w:rsid w:val="005C767C"/>
    <w:rsid w:val="005E6D41"/>
    <w:rsid w:val="005F0812"/>
    <w:rsid w:val="005F5EE6"/>
    <w:rsid w:val="006017D7"/>
    <w:rsid w:val="00601875"/>
    <w:rsid w:val="00613FE4"/>
    <w:rsid w:val="00617756"/>
    <w:rsid w:val="006250DA"/>
    <w:rsid w:val="0063675F"/>
    <w:rsid w:val="00653247"/>
    <w:rsid w:val="00655017"/>
    <w:rsid w:val="00656594"/>
    <w:rsid w:val="00667BD1"/>
    <w:rsid w:val="00673497"/>
    <w:rsid w:val="00675F48"/>
    <w:rsid w:val="006810B8"/>
    <w:rsid w:val="006F263C"/>
    <w:rsid w:val="006F4A91"/>
    <w:rsid w:val="007025BF"/>
    <w:rsid w:val="0071165B"/>
    <w:rsid w:val="0074399C"/>
    <w:rsid w:val="007468C0"/>
    <w:rsid w:val="00754FD5"/>
    <w:rsid w:val="007574D4"/>
    <w:rsid w:val="007605B3"/>
    <w:rsid w:val="0076706F"/>
    <w:rsid w:val="00767836"/>
    <w:rsid w:val="00771453"/>
    <w:rsid w:val="00772F35"/>
    <w:rsid w:val="00777212"/>
    <w:rsid w:val="0078547A"/>
    <w:rsid w:val="00786122"/>
    <w:rsid w:val="00794A89"/>
    <w:rsid w:val="00796D46"/>
    <w:rsid w:val="007B65CC"/>
    <w:rsid w:val="007C79BD"/>
    <w:rsid w:val="007D012C"/>
    <w:rsid w:val="007D206C"/>
    <w:rsid w:val="007D5FF9"/>
    <w:rsid w:val="007E2F85"/>
    <w:rsid w:val="00800361"/>
    <w:rsid w:val="00805D48"/>
    <w:rsid w:val="00810777"/>
    <w:rsid w:val="00811E71"/>
    <w:rsid w:val="00822374"/>
    <w:rsid w:val="00824017"/>
    <w:rsid w:val="0083349C"/>
    <w:rsid w:val="008402A5"/>
    <w:rsid w:val="00872AFC"/>
    <w:rsid w:val="00887D05"/>
    <w:rsid w:val="00896A3D"/>
    <w:rsid w:val="008A7149"/>
    <w:rsid w:val="008B7400"/>
    <w:rsid w:val="008B7703"/>
    <w:rsid w:val="008C1C63"/>
    <w:rsid w:val="008C56F3"/>
    <w:rsid w:val="008D1727"/>
    <w:rsid w:val="008D2F7E"/>
    <w:rsid w:val="008E229B"/>
    <w:rsid w:val="008F2327"/>
    <w:rsid w:val="008F7057"/>
    <w:rsid w:val="00905CF3"/>
    <w:rsid w:val="00917CF3"/>
    <w:rsid w:val="00931B81"/>
    <w:rsid w:val="00966275"/>
    <w:rsid w:val="00967474"/>
    <w:rsid w:val="009679F6"/>
    <w:rsid w:val="00997A71"/>
    <w:rsid w:val="00997F45"/>
    <w:rsid w:val="009A5465"/>
    <w:rsid w:val="009B60B1"/>
    <w:rsid w:val="009C732F"/>
    <w:rsid w:val="009C7EA9"/>
    <w:rsid w:val="009E3AE8"/>
    <w:rsid w:val="009E565E"/>
    <w:rsid w:val="009F4175"/>
    <w:rsid w:val="00A15386"/>
    <w:rsid w:val="00A47E05"/>
    <w:rsid w:val="00A54F00"/>
    <w:rsid w:val="00A55D23"/>
    <w:rsid w:val="00A71C0A"/>
    <w:rsid w:val="00A86A58"/>
    <w:rsid w:val="00A941AB"/>
    <w:rsid w:val="00A9728A"/>
    <w:rsid w:val="00AB0032"/>
    <w:rsid w:val="00AB0C65"/>
    <w:rsid w:val="00AC3D0B"/>
    <w:rsid w:val="00AC4336"/>
    <w:rsid w:val="00AD2CD4"/>
    <w:rsid w:val="00AD5BA8"/>
    <w:rsid w:val="00AF315A"/>
    <w:rsid w:val="00AF5AAD"/>
    <w:rsid w:val="00AF5FCA"/>
    <w:rsid w:val="00AF7904"/>
    <w:rsid w:val="00B06238"/>
    <w:rsid w:val="00B37133"/>
    <w:rsid w:val="00B43FD2"/>
    <w:rsid w:val="00B4784A"/>
    <w:rsid w:val="00B60F78"/>
    <w:rsid w:val="00B63FF8"/>
    <w:rsid w:val="00B65BCF"/>
    <w:rsid w:val="00B74446"/>
    <w:rsid w:val="00B8093F"/>
    <w:rsid w:val="00B80D0E"/>
    <w:rsid w:val="00BA66BA"/>
    <w:rsid w:val="00BB1FF3"/>
    <w:rsid w:val="00BC31A8"/>
    <w:rsid w:val="00BC5503"/>
    <w:rsid w:val="00BD6542"/>
    <w:rsid w:val="00BD754D"/>
    <w:rsid w:val="00BE7B15"/>
    <w:rsid w:val="00BE7EAB"/>
    <w:rsid w:val="00C0197C"/>
    <w:rsid w:val="00C0287D"/>
    <w:rsid w:val="00C028D0"/>
    <w:rsid w:val="00C134A4"/>
    <w:rsid w:val="00C16A1E"/>
    <w:rsid w:val="00C21463"/>
    <w:rsid w:val="00C25ABF"/>
    <w:rsid w:val="00C33A45"/>
    <w:rsid w:val="00C4362D"/>
    <w:rsid w:val="00C57769"/>
    <w:rsid w:val="00C723D6"/>
    <w:rsid w:val="00C817CA"/>
    <w:rsid w:val="00C84C17"/>
    <w:rsid w:val="00C922E7"/>
    <w:rsid w:val="00CA74F7"/>
    <w:rsid w:val="00CB63E6"/>
    <w:rsid w:val="00CD5B69"/>
    <w:rsid w:val="00CE1BB3"/>
    <w:rsid w:val="00CE3A52"/>
    <w:rsid w:val="00CF354E"/>
    <w:rsid w:val="00CF3823"/>
    <w:rsid w:val="00D129BF"/>
    <w:rsid w:val="00D2147F"/>
    <w:rsid w:val="00D21FFF"/>
    <w:rsid w:val="00D30C0F"/>
    <w:rsid w:val="00D36C1E"/>
    <w:rsid w:val="00D40F33"/>
    <w:rsid w:val="00D422DD"/>
    <w:rsid w:val="00D42ACB"/>
    <w:rsid w:val="00D555BB"/>
    <w:rsid w:val="00D6110F"/>
    <w:rsid w:val="00D612EF"/>
    <w:rsid w:val="00D66DD8"/>
    <w:rsid w:val="00D84F82"/>
    <w:rsid w:val="00DA1ABE"/>
    <w:rsid w:val="00DC15DD"/>
    <w:rsid w:val="00DD3370"/>
    <w:rsid w:val="00DD4CA6"/>
    <w:rsid w:val="00DE2B5D"/>
    <w:rsid w:val="00DE52EB"/>
    <w:rsid w:val="00DE7ABE"/>
    <w:rsid w:val="00E01729"/>
    <w:rsid w:val="00E130B6"/>
    <w:rsid w:val="00E14021"/>
    <w:rsid w:val="00E217C3"/>
    <w:rsid w:val="00E23C45"/>
    <w:rsid w:val="00E36F16"/>
    <w:rsid w:val="00E478C9"/>
    <w:rsid w:val="00E527B7"/>
    <w:rsid w:val="00E57493"/>
    <w:rsid w:val="00E626BF"/>
    <w:rsid w:val="00E62BDC"/>
    <w:rsid w:val="00E64676"/>
    <w:rsid w:val="00E712EA"/>
    <w:rsid w:val="00E85C2F"/>
    <w:rsid w:val="00EA729E"/>
    <w:rsid w:val="00ED2464"/>
    <w:rsid w:val="00EF0321"/>
    <w:rsid w:val="00EF2218"/>
    <w:rsid w:val="00EF5781"/>
    <w:rsid w:val="00EF7013"/>
    <w:rsid w:val="00F035BE"/>
    <w:rsid w:val="00F211EF"/>
    <w:rsid w:val="00F3143F"/>
    <w:rsid w:val="00F4222C"/>
    <w:rsid w:val="00F46D4A"/>
    <w:rsid w:val="00F64933"/>
    <w:rsid w:val="00F74EDA"/>
    <w:rsid w:val="00F75197"/>
    <w:rsid w:val="00F86682"/>
    <w:rsid w:val="00F90775"/>
    <w:rsid w:val="00F921EA"/>
    <w:rsid w:val="00F92933"/>
    <w:rsid w:val="00FA2AEF"/>
    <w:rsid w:val="00FB1416"/>
    <w:rsid w:val="00FB3492"/>
    <w:rsid w:val="00FB5BCF"/>
    <w:rsid w:val="00FC3A70"/>
    <w:rsid w:val="00FE6547"/>
    <w:rsid w:val="00FF68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martTagType w:namespaceuri="urn:schemas-microsoft-com:office:smarttags" w:name="chsdate"/>
  <w:smartTagType w:namespaceuri="urn:schemas-microsoft-com:office:smarttags" w:name="PlaceTyp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F4175"/>
    <w:pPr>
      <w:spacing w:before="60" w:after="120"/>
    </w:pPr>
    <w:rPr>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
    <w:basedOn w:val="Normal"/>
    <w:next w:val="Normal"/>
    <w:qFormat/>
    <w:pPr>
      <w:keepNext/>
      <w:pageBreakBefore/>
      <w:numPr>
        <w:numId w:val="1"/>
      </w:numPr>
      <w:tabs>
        <w:tab w:val="right" w:pos="10080"/>
      </w:tabs>
      <w:spacing w:before="0"/>
      <w:outlineLvl w:val="0"/>
    </w:pPr>
    <w:rPr>
      <w:rFonts w:ascii="Arial" w:hAnsi="Arial"/>
      <w:b/>
      <w:sz w:val="36"/>
    </w:rPr>
  </w:style>
  <w:style w:type="paragraph" w:styleId="Heading2">
    <w:name w:val="heading 2"/>
    <w:aliases w:val="H2,UNDERRUBRIK 1-2,h2,2nd level,H21,H22,H23,H24,H25,R2,2,E2,heading 2,†berschrift 2,õberschrift 2,H2-Heading 2,Header 2,l2,Header2,22,heading2,list2,A,A.B.C.,list 2,Heading2,Heading Indent No L2,no numbering"/>
    <w:basedOn w:val="Heading1"/>
    <w:next w:val="Normal"/>
    <w:qFormat/>
    <w:pPr>
      <w:pageBreakBefore w:val="0"/>
      <w:numPr>
        <w:ilvl w:val="1"/>
      </w:numPr>
      <w:spacing w:before="12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qFormat/>
    <w:rsid w:val="002D5A01"/>
    <w:pPr>
      <w:numPr>
        <w:ilvl w:val="2"/>
      </w:numPr>
      <w:spacing w:before="60"/>
      <w:outlineLvl w:val="2"/>
    </w:pPr>
    <w:rPr>
      <w:sz w:val="28"/>
    </w:rPr>
  </w:style>
  <w:style w:type="paragraph" w:styleId="Heading4">
    <w:name w:val="heading 4"/>
    <w:basedOn w:val="Heading3"/>
    <w:next w:val="Normal"/>
    <w:qFormat/>
    <w:rsid w:val="002D5A01"/>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1"/>
      </w:numPr>
      <w:outlineLvl w:val="5"/>
    </w:pPr>
    <w:rPr>
      <w:b/>
    </w:rPr>
  </w:style>
  <w:style w:type="paragraph" w:styleId="Heading7">
    <w:name w:val="heading 7"/>
    <w:basedOn w:val="Normal"/>
    <w:next w:val="Normal"/>
    <w:qFormat/>
    <w:pPr>
      <w:keepNext/>
      <w:numPr>
        <w:ilvl w:val="6"/>
        <w:numId w:val="1"/>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1"/>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1"/>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after="180"/>
    </w:pPr>
    <w:rPr>
      <w:rFonts w:ascii="Arial" w:hAnsi="Arial"/>
      <w:b/>
      <w:sz w:val="18"/>
    </w:rPr>
  </w:style>
  <w:style w:type="paragraph" w:styleId="TOC1">
    <w:name w:val="toc 1"/>
    <w:basedOn w:val="Normal"/>
    <w:next w:val="Normal"/>
    <w:uiPriority w:val="39"/>
    <w:pPr>
      <w:spacing w:after="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after="60"/>
    </w:pPr>
  </w:style>
  <w:style w:type="paragraph" w:customStyle="1" w:styleId="EditorsNote">
    <w:name w:val="Editor's Note"/>
    <w:aliases w:val="EN,Editor's Noteormal"/>
    <w:basedOn w:val="Normal"/>
    <w:link w:val="EditorsNoteChar"/>
    <w:pPr>
      <w:keepLines/>
      <w:pBdr>
        <w:top w:val="single" w:sz="6" w:space="1" w:color="auto"/>
        <w:left w:val="single" w:sz="6" w:space="1" w:color="auto"/>
        <w:bottom w:val="single" w:sz="6" w:space="1" w:color="auto"/>
        <w:right w:val="single" w:sz="6" w:space="1" w:color="auto"/>
      </w:pBdr>
      <w:shd w:val="pct20" w:color="auto" w:fill="auto"/>
      <w:spacing w:after="180"/>
    </w:pPr>
    <w:rPr>
      <w:color w:val="FF0000"/>
      <w:lang w:eastAsia="x-none"/>
    </w:rPr>
  </w:style>
  <w:style w:type="character" w:styleId="FootnoteReference">
    <w:name w:val="footnote reference"/>
    <w:semiHidden/>
    <w:rPr>
      <w:vertAlign w:val="superscript"/>
    </w:rPr>
  </w:style>
  <w:style w:type="paragraph" w:styleId="FootnoteText">
    <w:name w:val="footnote text"/>
    <w:basedOn w:val="Normal"/>
    <w:semiHidden/>
  </w:style>
  <w:style w:type="character" w:styleId="Hyperlink">
    <w:name w:val="Hyperlink"/>
    <w:uiPriority w:val="99"/>
    <w:rPr>
      <w:color w:val="0000FF"/>
      <w:u w:val="single"/>
    </w:rPr>
  </w:style>
  <w:style w:type="paragraph" w:customStyle="1" w:styleId="NormalBullet">
    <w:name w:val="Normal Bullet"/>
    <w:basedOn w:val="Normal"/>
    <w:pPr>
      <w:numPr>
        <w:numId w:val="2"/>
      </w:numPr>
      <w:spacing w:before="0" w:after="60"/>
    </w:pPr>
  </w:style>
  <w:style w:type="paragraph" w:styleId="NormalIndent">
    <w:name w:val="Normal Indent"/>
    <w:basedOn w:val="Normal"/>
    <w:next w:val="Normal"/>
    <w:pPr>
      <w:ind w:left="567"/>
    </w:pPr>
  </w:style>
  <w:style w:type="paragraph" w:styleId="Subtitle">
    <w:name w:val="Subtitle"/>
    <w:basedOn w:val="Normal"/>
    <w:qFormat/>
    <w:pPr>
      <w:spacing w:after="60"/>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rPr>
  </w:style>
  <w:style w:type="paragraph" w:styleId="Title">
    <w:name w:val="Title"/>
    <w:basedOn w:val="Normal"/>
    <w:next w:val="Subtitle"/>
    <w:qFormat/>
    <w:pPr>
      <w:spacing w:before="360" w:after="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Label">
    <w:name w:val="AbbrLabel"/>
    <w:basedOn w:val="Normal"/>
    <w:rsid w:val="00D84F82"/>
    <w:pPr>
      <w:spacing w:after="60"/>
    </w:pPr>
    <w:rPr>
      <w:b/>
      <w:bCs/>
      <w:sz w:val="18"/>
    </w:r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customStyle="1" w:styleId="Approval">
    <w:name w:val="Approval"/>
    <w:basedOn w:val="ZVERSION"/>
    <w:rPr>
      <w:sz w:val="20"/>
    </w:r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paragraph" w:customStyle="1" w:styleId="EX">
    <w:name w:val="EX"/>
    <w:basedOn w:val="Normal"/>
    <w:pPr>
      <w:keepLines/>
      <w:overflowPunct w:val="0"/>
      <w:autoSpaceDE w:val="0"/>
      <w:autoSpaceDN w:val="0"/>
      <w:adjustRightInd w:val="0"/>
      <w:spacing w:before="0" w:after="180"/>
      <w:ind w:left="1702" w:hanging="1418"/>
      <w:textAlignment w:val="baseline"/>
    </w:pPr>
  </w:style>
  <w:style w:type="character" w:styleId="CommentReference">
    <w:name w:val="annotation reference"/>
    <w:semiHidden/>
    <w:rPr>
      <w:sz w:val="16"/>
    </w:rPr>
  </w:style>
  <w:style w:type="paragraph" w:customStyle="1" w:styleId="TH">
    <w:name w:val="TH"/>
    <w:basedOn w:val="Normal"/>
    <w:pPr>
      <w:keepNext/>
      <w:keepLines/>
      <w:overflowPunct w:val="0"/>
      <w:autoSpaceDE w:val="0"/>
      <w:autoSpaceDN w:val="0"/>
      <w:adjustRightInd w:val="0"/>
      <w:spacing w:after="180"/>
      <w:jc w:val="center"/>
      <w:textAlignment w:val="baseline"/>
    </w:pPr>
    <w:rPr>
      <w:rFonts w:ascii="Arial" w:hAnsi="Arial"/>
      <w:b/>
    </w:rPr>
  </w:style>
  <w:style w:type="paragraph" w:customStyle="1" w:styleId="NO">
    <w:name w:val="NO"/>
    <w:basedOn w:val="Normal"/>
    <w:pPr>
      <w:keepLines/>
      <w:overflowPunct w:val="0"/>
      <w:autoSpaceDE w:val="0"/>
      <w:autoSpaceDN w:val="0"/>
      <w:adjustRightInd w:val="0"/>
      <w:spacing w:before="0" w:after="180"/>
      <w:ind w:left="1135" w:hanging="851"/>
      <w:textAlignment w:val="baseline"/>
    </w:pPr>
  </w:style>
  <w:style w:type="paragraph" w:styleId="BodyText">
    <w:name w:val="Body Text"/>
    <w:basedOn w:val="Normal"/>
    <w:pPr>
      <w:overflowPunct w:val="0"/>
      <w:autoSpaceDE w:val="0"/>
      <w:autoSpaceDN w:val="0"/>
      <w:adjustRightInd w:val="0"/>
      <w:spacing w:before="0" w:after="180"/>
      <w:textAlignment w:val="baseline"/>
    </w:pPr>
  </w:style>
  <w:style w:type="paragraph" w:styleId="NoteHeading">
    <w:name w:val="Note Heading"/>
    <w:basedOn w:val="Normal"/>
    <w:next w:val="Normal"/>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overflowPunct w:val="0"/>
      <w:autoSpaceDE w:val="0"/>
      <w:autoSpaceDN w:val="0"/>
      <w:adjustRightInd w:val="0"/>
      <w:spacing w:before="0" w:after="0"/>
      <w:textAlignment w:val="baseline"/>
    </w:pPr>
    <w:rPr>
      <w:rFonts w:ascii="Arial" w:hAnsi="Arial"/>
      <w:sz w:val="18"/>
    </w:rPr>
  </w:style>
  <w:style w:type="paragraph" w:customStyle="1" w:styleId="TAN">
    <w:name w:val="TAN"/>
    <w:basedOn w:val="TAL"/>
    <w:pPr>
      <w:ind w:left="851" w:hanging="851"/>
    </w:pPr>
  </w:style>
  <w:style w:type="paragraph" w:customStyle="1" w:styleId="B1">
    <w:name w:val="B1"/>
    <w:basedOn w:val="List"/>
  </w:style>
  <w:style w:type="paragraph" w:styleId="List">
    <w:name w:val="List"/>
    <w:basedOn w:val="Normal"/>
    <w:pPr>
      <w:overflowPunct w:val="0"/>
      <w:autoSpaceDE w:val="0"/>
      <w:autoSpaceDN w:val="0"/>
      <w:adjustRightInd w:val="0"/>
      <w:spacing w:before="0" w:after="180"/>
      <w:ind w:left="568" w:hanging="284"/>
      <w:textAlignment w:val="baseline"/>
    </w:pPr>
  </w:style>
  <w:style w:type="paragraph" w:styleId="Closing">
    <w:name w:val="Closing"/>
    <w:basedOn w:val="Normal"/>
    <w:next w:val="Normal"/>
    <w:pPr>
      <w:spacing w:before="0" w:after="0" w:line="220" w:lineRule="atLeast"/>
    </w:pPr>
    <w:rPr>
      <w:rFonts w:ascii="Garamond" w:hAnsi="Garamond"/>
      <w:sz w:val="22"/>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clear" w:pos="2160"/>
        <w:tab w:val="num" w:pos="1980"/>
        <w:tab w:val="right" w:pos="10080"/>
      </w:tabs>
      <w:spacing w:before="0" w:after="60"/>
      <w:ind w:left="1980" w:hanging="198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864"/>
        <w:tab w:val="clear" w:pos="10080"/>
      </w:tabs>
      <w:spacing w:before="180"/>
      <w:ind w:left="900" w:hanging="900"/>
      <w:outlineLvl w:val="1"/>
    </w:pPr>
    <w:rPr>
      <w:rFonts w:ascii="Arial" w:hAnsi="Arial" w:cs="Arial"/>
      <w:sz w:val="32"/>
    </w:rPr>
  </w:style>
  <w:style w:type="paragraph" w:customStyle="1" w:styleId="App3">
    <w:name w:val="App3"/>
    <w:basedOn w:val="App2"/>
    <w:pPr>
      <w:numPr>
        <w:ilvl w:val="2"/>
      </w:numPr>
      <w:tabs>
        <w:tab w:val="clear" w:pos="1080"/>
      </w:tabs>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DefLabel">
    <w:name w:val="DefLabel"/>
    <w:basedOn w:val="TableHead"/>
    <w:pPr>
      <w:spacing w:before="60" w:after="60"/>
      <w:jc w:val="left"/>
    </w:pPr>
  </w:style>
  <w:style w:type="paragraph" w:customStyle="1" w:styleId="DefDesc">
    <w:name w:val="DefDesc"/>
    <w:basedOn w:val="AbbrLabel"/>
    <w:rPr>
      <w:b w:val="0"/>
      <w:bCs w:val="0"/>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Normal"/>
    <w:pPr>
      <w:spacing w:before="0" w:after="0"/>
    </w:pPr>
    <w:rPr>
      <w:b/>
      <w:sz w:val="8"/>
    </w:rPr>
  </w:style>
  <w:style w:type="paragraph" w:customStyle="1" w:styleId="RefLabel">
    <w:name w:val="RefLabel"/>
    <w:basedOn w:val="Normal"/>
    <w:rsid w:val="00D84F82"/>
    <w:pPr>
      <w:spacing w:after="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551C96"/>
    <w:pPr>
      <w:numPr>
        <w:ilvl w:val="0"/>
        <w:numId w:val="0"/>
      </w:numPr>
      <w:tabs>
        <w:tab w:val="num" w:pos="1296"/>
      </w:tabs>
      <w:ind w:left="1296" w:hanging="1296"/>
      <w:outlineLvl w:val="3"/>
    </w:pPr>
    <w:rPr>
      <w:sz w:val="24"/>
    </w:rPr>
  </w:style>
  <w:style w:type="paragraph" w:customStyle="1" w:styleId="StyleCommentTextBefore6pt">
    <w:name w:val="Style Comment Text + Before:  6 pt"/>
    <w:basedOn w:val="CommentText"/>
    <w:rsid w:val="009F4175"/>
    <w:pPr>
      <w:spacing w:before="120"/>
    </w:pPr>
  </w:style>
  <w:style w:type="paragraph" w:styleId="BalloonText">
    <w:name w:val="Balloon Text"/>
    <w:basedOn w:val="Normal"/>
    <w:semiHidden/>
    <w:rsid w:val="0018250A"/>
    <w:rPr>
      <w:rFonts w:ascii="Tahoma" w:hAnsi="Tahoma" w:cs="Tahoma"/>
      <w:sz w:val="16"/>
      <w:szCs w:val="16"/>
    </w:rPr>
  </w:style>
  <w:style w:type="paragraph" w:customStyle="1" w:styleId="p0">
    <w:name w:val="p0"/>
    <w:basedOn w:val="Normal"/>
    <w:rsid w:val="009E565E"/>
    <w:pPr>
      <w:spacing w:before="120" w:after="0"/>
    </w:pPr>
    <w:rPr>
      <w:rFonts w:eastAsia="宋体"/>
      <w:lang w:val="en-US" w:eastAsia="zh-CN"/>
    </w:rPr>
  </w:style>
  <w:style w:type="paragraph" w:customStyle="1" w:styleId="AltNormal">
    <w:name w:val="AltNormal"/>
    <w:basedOn w:val="Normal"/>
    <w:link w:val="AltNormalChar"/>
    <w:rsid w:val="009E565E"/>
    <w:pPr>
      <w:spacing w:before="120"/>
    </w:pPr>
    <w:rPr>
      <w:rFonts w:ascii="Arial" w:eastAsia="宋体" w:hAnsi="Arial"/>
    </w:rPr>
  </w:style>
  <w:style w:type="character" w:customStyle="1" w:styleId="AltNormalChar">
    <w:name w:val="AltNormal Char"/>
    <w:link w:val="AltNormal"/>
    <w:rsid w:val="009E565E"/>
    <w:rPr>
      <w:rFonts w:ascii="Arial" w:eastAsia="宋体" w:hAnsi="Arial"/>
      <w:lang w:val="en-GB" w:eastAsia="en-US" w:bidi="ar-SA"/>
    </w:rPr>
  </w:style>
  <w:style w:type="paragraph" w:styleId="ListParagraph">
    <w:name w:val="List Paragraph"/>
    <w:basedOn w:val="Normal"/>
    <w:uiPriority w:val="34"/>
    <w:qFormat/>
    <w:rsid w:val="00997F45"/>
    <w:pPr>
      <w:ind w:left="720"/>
    </w:pPr>
  </w:style>
  <w:style w:type="paragraph" w:customStyle="1" w:styleId="CharChar1">
    <w:name w:val=" Char Char1"/>
    <w:basedOn w:val="Normal"/>
    <w:rsid w:val="009A5465"/>
    <w:pPr>
      <w:spacing w:before="0" w:after="160" w:line="240" w:lineRule="exact"/>
    </w:pPr>
    <w:rPr>
      <w:rFonts w:ascii="Verdana" w:eastAsia="Batang" w:hAnsi="Verdana"/>
      <w:lang w:val="en-US"/>
    </w:rPr>
  </w:style>
  <w:style w:type="character" w:customStyle="1" w:styleId="EditorsNoteChar">
    <w:name w:val="Editor's Note Char"/>
    <w:aliases w:val="EN Char"/>
    <w:link w:val="EditorsNote"/>
    <w:rsid w:val="009A5465"/>
    <w:rPr>
      <w:color w:val="FF0000"/>
      <w:shd w:val="pct20" w:color="auto" w:fill="auto"/>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F4175"/>
    <w:pPr>
      <w:spacing w:before="60" w:after="120"/>
    </w:pPr>
    <w:rPr>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
    <w:basedOn w:val="Normal"/>
    <w:next w:val="Normal"/>
    <w:qFormat/>
    <w:pPr>
      <w:keepNext/>
      <w:pageBreakBefore/>
      <w:numPr>
        <w:numId w:val="1"/>
      </w:numPr>
      <w:tabs>
        <w:tab w:val="right" w:pos="10080"/>
      </w:tabs>
      <w:spacing w:before="0"/>
      <w:outlineLvl w:val="0"/>
    </w:pPr>
    <w:rPr>
      <w:rFonts w:ascii="Arial" w:hAnsi="Arial"/>
      <w:b/>
      <w:sz w:val="36"/>
    </w:rPr>
  </w:style>
  <w:style w:type="paragraph" w:styleId="Heading2">
    <w:name w:val="heading 2"/>
    <w:aliases w:val="H2,UNDERRUBRIK 1-2,h2,2nd level,H21,H22,H23,H24,H25,R2,2,E2,heading 2,†berschrift 2,õberschrift 2,H2-Heading 2,Header 2,l2,Header2,22,heading2,list2,A,A.B.C.,list 2,Heading2,Heading Indent No L2,no numbering"/>
    <w:basedOn w:val="Heading1"/>
    <w:next w:val="Normal"/>
    <w:qFormat/>
    <w:pPr>
      <w:pageBreakBefore w:val="0"/>
      <w:numPr>
        <w:ilvl w:val="1"/>
      </w:numPr>
      <w:spacing w:before="12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qFormat/>
    <w:rsid w:val="002D5A01"/>
    <w:pPr>
      <w:numPr>
        <w:ilvl w:val="2"/>
      </w:numPr>
      <w:spacing w:before="60"/>
      <w:outlineLvl w:val="2"/>
    </w:pPr>
    <w:rPr>
      <w:sz w:val="28"/>
    </w:rPr>
  </w:style>
  <w:style w:type="paragraph" w:styleId="Heading4">
    <w:name w:val="heading 4"/>
    <w:basedOn w:val="Heading3"/>
    <w:next w:val="Normal"/>
    <w:qFormat/>
    <w:rsid w:val="002D5A01"/>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1"/>
      </w:numPr>
      <w:outlineLvl w:val="5"/>
    </w:pPr>
    <w:rPr>
      <w:b/>
    </w:rPr>
  </w:style>
  <w:style w:type="paragraph" w:styleId="Heading7">
    <w:name w:val="heading 7"/>
    <w:basedOn w:val="Normal"/>
    <w:next w:val="Normal"/>
    <w:qFormat/>
    <w:pPr>
      <w:keepNext/>
      <w:numPr>
        <w:ilvl w:val="6"/>
        <w:numId w:val="1"/>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1"/>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1"/>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after="180"/>
    </w:pPr>
    <w:rPr>
      <w:rFonts w:ascii="Arial" w:hAnsi="Arial"/>
      <w:b/>
      <w:sz w:val="18"/>
    </w:rPr>
  </w:style>
  <w:style w:type="paragraph" w:styleId="TOC1">
    <w:name w:val="toc 1"/>
    <w:basedOn w:val="Normal"/>
    <w:next w:val="Normal"/>
    <w:uiPriority w:val="39"/>
    <w:pPr>
      <w:spacing w:after="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after="60"/>
    </w:pPr>
  </w:style>
  <w:style w:type="paragraph" w:customStyle="1" w:styleId="EditorsNote">
    <w:name w:val="Editor's Note"/>
    <w:aliases w:val="EN,Editor's Noteormal"/>
    <w:basedOn w:val="Normal"/>
    <w:link w:val="EditorsNoteChar"/>
    <w:pPr>
      <w:keepLines/>
      <w:pBdr>
        <w:top w:val="single" w:sz="6" w:space="1" w:color="auto"/>
        <w:left w:val="single" w:sz="6" w:space="1" w:color="auto"/>
        <w:bottom w:val="single" w:sz="6" w:space="1" w:color="auto"/>
        <w:right w:val="single" w:sz="6" w:space="1" w:color="auto"/>
      </w:pBdr>
      <w:shd w:val="pct20" w:color="auto" w:fill="auto"/>
      <w:spacing w:after="180"/>
    </w:pPr>
    <w:rPr>
      <w:color w:val="FF0000"/>
      <w:lang w:eastAsia="x-none"/>
    </w:rPr>
  </w:style>
  <w:style w:type="character" w:styleId="FootnoteReference">
    <w:name w:val="footnote reference"/>
    <w:semiHidden/>
    <w:rPr>
      <w:vertAlign w:val="superscript"/>
    </w:rPr>
  </w:style>
  <w:style w:type="paragraph" w:styleId="FootnoteText">
    <w:name w:val="footnote text"/>
    <w:basedOn w:val="Normal"/>
    <w:semiHidden/>
  </w:style>
  <w:style w:type="character" w:styleId="Hyperlink">
    <w:name w:val="Hyperlink"/>
    <w:uiPriority w:val="99"/>
    <w:rPr>
      <w:color w:val="0000FF"/>
      <w:u w:val="single"/>
    </w:rPr>
  </w:style>
  <w:style w:type="paragraph" w:customStyle="1" w:styleId="NormalBullet">
    <w:name w:val="Normal Bullet"/>
    <w:basedOn w:val="Normal"/>
    <w:pPr>
      <w:numPr>
        <w:numId w:val="2"/>
      </w:numPr>
      <w:spacing w:before="0" w:after="60"/>
    </w:pPr>
  </w:style>
  <w:style w:type="paragraph" w:styleId="NormalIndent">
    <w:name w:val="Normal Indent"/>
    <w:basedOn w:val="Normal"/>
    <w:next w:val="Normal"/>
    <w:pPr>
      <w:ind w:left="567"/>
    </w:pPr>
  </w:style>
  <w:style w:type="paragraph" w:styleId="Subtitle">
    <w:name w:val="Subtitle"/>
    <w:basedOn w:val="Normal"/>
    <w:qFormat/>
    <w:pPr>
      <w:spacing w:after="60"/>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rPr>
  </w:style>
  <w:style w:type="paragraph" w:styleId="Title">
    <w:name w:val="Title"/>
    <w:basedOn w:val="Normal"/>
    <w:next w:val="Subtitle"/>
    <w:qFormat/>
    <w:pPr>
      <w:spacing w:before="360" w:after="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Label">
    <w:name w:val="AbbrLabel"/>
    <w:basedOn w:val="Normal"/>
    <w:rsid w:val="00D84F82"/>
    <w:pPr>
      <w:spacing w:after="60"/>
    </w:pPr>
    <w:rPr>
      <w:b/>
      <w:bCs/>
      <w:sz w:val="18"/>
    </w:r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customStyle="1" w:styleId="Approval">
    <w:name w:val="Approval"/>
    <w:basedOn w:val="ZVERSION"/>
    <w:rPr>
      <w:sz w:val="20"/>
    </w:r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paragraph" w:customStyle="1" w:styleId="EX">
    <w:name w:val="EX"/>
    <w:basedOn w:val="Normal"/>
    <w:pPr>
      <w:keepLines/>
      <w:overflowPunct w:val="0"/>
      <w:autoSpaceDE w:val="0"/>
      <w:autoSpaceDN w:val="0"/>
      <w:adjustRightInd w:val="0"/>
      <w:spacing w:before="0" w:after="180"/>
      <w:ind w:left="1702" w:hanging="1418"/>
      <w:textAlignment w:val="baseline"/>
    </w:pPr>
  </w:style>
  <w:style w:type="character" w:styleId="CommentReference">
    <w:name w:val="annotation reference"/>
    <w:semiHidden/>
    <w:rPr>
      <w:sz w:val="16"/>
    </w:rPr>
  </w:style>
  <w:style w:type="paragraph" w:customStyle="1" w:styleId="TH">
    <w:name w:val="TH"/>
    <w:basedOn w:val="Normal"/>
    <w:pPr>
      <w:keepNext/>
      <w:keepLines/>
      <w:overflowPunct w:val="0"/>
      <w:autoSpaceDE w:val="0"/>
      <w:autoSpaceDN w:val="0"/>
      <w:adjustRightInd w:val="0"/>
      <w:spacing w:after="180"/>
      <w:jc w:val="center"/>
      <w:textAlignment w:val="baseline"/>
    </w:pPr>
    <w:rPr>
      <w:rFonts w:ascii="Arial" w:hAnsi="Arial"/>
      <w:b/>
    </w:rPr>
  </w:style>
  <w:style w:type="paragraph" w:customStyle="1" w:styleId="NO">
    <w:name w:val="NO"/>
    <w:basedOn w:val="Normal"/>
    <w:pPr>
      <w:keepLines/>
      <w:overflowPunct w:val="0"/>
      <w:autoSpaceDE w:val="0"/>
      <w:autoSpaceDN w:val="0"/>
      <w:adjustRightInd w:val="0"/>
      <w:spacing w:before="0" w:after="180"/>
      <w:ind w:left="1135" w:hanging="851"/>
      <w:textAlignment w:val="baseline"/>
    </w:pPr>
  </w:style>
  <w:style w:type="paragraph" w:styleId="BodyText">
    <w:name w:val="Body Text"/>
    <w:basedOn w:val="Normal"/>
    <w:pPr>
      <w:overflowPunct w:val="0"/>
      <w:autoSpaceDE w:val="0"/>
      <w:autoSpaceDN w:val="0"/>
      <w:adjustRightInd w:val="0"/>
      <w:spacing w:before="0" w:after="180"/>
      <w:textAlignment w:val="baseline"/>
    </w:pPr>
  </w:style>
  <w:style w:type="paragraph" w:styleId="NoteHeading">
    <w:name w:val="Note Heading"/>
    <w:basedOn w:val="Normal"/>
    <w:next w:val="Normal"/>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overflowPunct w:val="0"/>
      <w:autoSpaceDE w:val="0"/>
      <w:autoSpaceDN w:val="0"/>
      <w:adjustRightInd w:val="0"/>
      <w:spacing w:before="0" w:after="0"/>
      <w:textAlignment w:val="baseline"/>
    </w:pPr>
    <w:rPr>
      <w:rFonts w:ascii="Arial" w:hAnsi="Arial"/>
      <w:sz w:val="18"/>
    </w:rPr>
  </w:style>
  <w:style w:type="paragraph" w:customStyle="1" w:styleId="TAN">
    <w:name w:val="TAN"/>
    <w:basedOn w:val="TAL"/>
    <w:pPr>
      <w:ind w:left="851" w:hanging="851"/>
    </w:pPr>
  </w:style>
  <w:style w:type="paragraph" w:customStyle="1" w:styleId="B1">
    <w:name w:val="B1"/>
    <w:basedOn w:val="List"/>
  </w:style>
  <w:style w:type="paragraph" w:styleId="List">
    <w:name w:val="List"/>
    <w:basedOn w:val="Normal"/>
    <w:pPr>
      <w:overflowPunct w:val="0"/>
      <w:autoSpaceDE w:val="0"/>
      <w:autoSpaceDN w:val="0"/>
      <w:adjustRightInd w:val="0"/>
      <w:spacing w:before="0" w:after="180"/>
      <w:ind w:left="568" w:hanging="284"/>
      <w:textAlignment w:val="baseline"/>
    </w:pPr>
  </w:style>
  <w:style w:type="paragraph" w:styleId="Closing">
    <w:name w:val="Closing"/>
    <w:basedOn w:val="Normal"/>
    <w:next w:val="Normal"/>
    <w:pPr>
      <w:spacing w:before="0" w:after="0" w:line="220" w:lineRule="atLeast"/>
    </w:pPr>
    <w:rPr>
      <w:rFonts w:ascii="Garamond" w:hAnsi="Garamond"/>
      <w:sz w:val="22"/>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clear" w:pos="2160"/>
        <w:tab w:val="num" w:pos="1980"/>
        <w:tab w:val="right" w:pos="10080"/>
      </w:tabs>
      <w:spacing w:before="0" w:after="60"/>
      <w:ind w:left="1980" w:hanging="198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864"/>
        <w:tab w:val="clear" w:pos="10080"/>
      </w:tabs>
      <w:spacing w:before="180"/>
      <w:ind w:left="900" w:hanging="900"/>
      <w:outlineLvl w:val="1"/>
    </w:pPr>
    <w:rPr>
      <w:rFonts w:ascii="Arial" w:hAnsi="Arial" w:cs="Arial"/>
      <w:sz w:val="32"/>
    </w:rPr>
  </w:style>
  <w:style w:type="paragraph" w:customStyle="1" w:styleId="App3">
    <w:name w:val="App3"/>
    <w:basedOn w:val="App2"/>
    <w:pPr>
      <w:numPr>
        <w:ilvl w:val="2"/>
      </w:numPr>
      <w:tabs>
        <w:tab w:val="clear" w:pos="1080"/>
      </w:tabs>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DefLabel">
    <w:name w:val="DefLabel"/>
    <w:basedOn w:val="TableHead"/>
    <w:pPr>
      <w:spacing w:before="60" w:after="60"/>
      <w:jc w:val="left"/>
    </w:pPr>
  </w:style>
  <w:style w:type="paragraph" w:customStyle="1" w:styleId="DefDesc">
    <w:name w:val="DefDesc"/>
    <w:basedOn w:val="AbbrLabel"/>
    <w:rPr>
      <w:b w:val="0"/>
      <w:bCs w:val="0"/>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Normal"/>
    <w:pPr>
      <w:spacing w:before="0" w:after="0"/>
    </w:pPr>
    <w:rPr>
      <w:b/>
      <w:sz w:val="8"/>
    </w:rPr>
  </w:style>
  <w:style w:type="paragraph" w:customStyle="1" w:styleId="RefLabel">
    <w:name w:val="RefLabel"/>
    <w:basedOn w:val="Normal"/>
    <w:rsid w:val="00D84F82"/>
    <w:pPr>
      <w:spacing w:after="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551C96"/>
    <w:pPr>
      <w:numPr>
        <w:ilvl w:val="0"/>
        <w:numId w:val="0"/>
      </w:numPr>
      <w:tabs>
        <w:tab w:val="num" w:pos="1296"/>
      </w:tabs>
      <w:ind w:left="1296" w:hanging="1296"/>
      <w:outlineLvl w:val="3"/>
    </w:pPr>
    <w:rPr>
      <w:sz w:val="24"/>
    </w:rPr>
  </w:style>
  <w:style w:type="paragraph" w:customStyle="1" w:styleId="StyleCommentTextBefore6pt">
    <w:name w:val="Style Comment Text + Before:  6 pt"/>
    <w:basedOn w:val="CommentText"/>
    <w:rsid w:val="009F4175"/>
    <w:pPr>
      <w:spacing w:before="120"/>
    </w:pPr>
  </w:style>
  <w:style w:type="paragraph" w:styleId="BalloonText">
    <w:name w:val="Balloon Text"/>
    <w:basedOn w:val="Normal"/>
    <w:semiHidden/>
    <w:rsid w:val="0018250A"/>
    <w:rPr>
      <w:rFonts w:ascii="Tahoma" w:hAnsi="Tahoma" w:cs="Tahoma"/>
      <w:sz w:val="16"/>
      <w:szCs w:val="16"/>
    </w:rPr>
  </w:style>
  <w:style w:type="paragraph" w:customStyle="1" w:styleId="p0">
    <w:name w:val="p0"/>
    <w:basedOn w:val="Normal"/>
    <w:rsid w:val="009E565E"/>
    <w:pPr>
      <w:spacing w:before="120" w:after="0"/>
    </w:pPr>
    <w:rPr>
      <w:rFonts w:eastAsia="宋体"/>
      <w:lang w:val="en-US" w:eastAsia="zh-CN"/>
    </w:rPr>
  </w:style>
  <w:style w:type="paragraph" w:customStyle="1" w:styleId="AltNormal">
    <w:name w:val="AltNormal"/>
    <w:basedOn w:val="Normal"/>
    <w:link w:val="AltNormalChar"/>
    <w:rsid w:val="009E565E"/>
    <w:pPr>
      <w:spacing w:before="120"/>
    </w:pPr>
    <w:rPr>
      <w:rFonts w:ascii="Arial" w:eastAsia="宋体" w:hAnsi="Arial"/>
    </w:rPr>
  </w:style>
  <w:style w:type="character" w:customStyle="1" w:styleId="AltNormalChar">
    <w:name w:val="AltNormal Char"/>
    <w:link w:val="AltNormal"/>
    <w:rsid w:val="009E565E"/>
    <w:rPr>
      <w:rFonts w:ascii="Arial" w:eastAsia="宋体" w:hAnsi="Arial"/>
      <w:lang w:val="en-GB" w:eastAsia="en-US" w:bidi="ar-SA"/>
    </w:rPr>
  </w:style>
  <w:style w:type="paragraph" w:styleId="ListParagraph">
    <w:name w:val="List Paragraph"/>
    <w:basedOn w:val="Normal"/>
    <w:uiPriority w:val="34"/>
    <w:qFormat/>
    <w:rsid w:val="00997F45"/>
    <w:pPr>
      <w:ind w:left="720"/>
    </w:pPr>
  </w:style>
  <w:style w:type="paragraph" w:customStyle="1" w:styleId="CharChar1">
    <w:name w:val=" Char Char1"/>
    <w:basedOn w:val="Normal"/>
    <w:rsid w:val="009A5465"/>
    <w:pPr>
      <w:spacing w:before="0" w:after="160" w:line="240" w:lineRule="exact"/>
    </w:pPr>
    <w:rPr>
      <w:rFonts w:ascii="Verdana" w:eastAsia="Batang" w:hAnsi="Verdana"/>
      <w:lang w:val="en-US"/>
    </w:rPr>
  </w:style>
  <w:style w:type="character" w:customStyle="1" w:styleId="EditorsNoteChar">
    <w:name w:val="Editor's Note Char"/>
    <w:aliases w:val="EN Char"/>
    <w:link w:val="EditorsNote"/>
    <w:rsid w:val="009A5465"/>
    <w:rPr>
      <w:color w:val="FF0000"/>
      <w:shd w:val="pct20" w:color="auto" w:fill="auto"/>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6166576">
      <w:bodyDiv w:val="1"/>
      <w:marLeft w:val="0"/>
      <w:marRight w:val="0"/>
      <w:marTop w:val="0"/>
      <w:marBottom w:val="0"/>
      <w:divBdr>
        <w:top w:val="none" w:sz="0" w:space="0" w:color="auto"/>
        <w:left w:val="none" w:sz="0" w:space="0" w:color="auto"/>
        <w:bottom w:val="none" w:sz="0" w:space="0" w:color="auto"/>
        <w:right w:val="none" w:sz="0" w:space="0" w:color="auto"/>
      </w:divBdr>
    </w:div>
    <w:div w:id="48420554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targetScreenSz w:val="800x600"/>
</w:webSettings>
</file>

<file path=word/_rels/document.xml.rels><?xml version="1.0" encoding="UTF-8" standalone="yes"?>
<Relationships xmlns="http://schemas.openxmlformats.org/package/2006/relationships"><Relationship Id="rId13" Type="http://schemas.openxmlformats.org/officeDocument/2006/relationships/hyperlink" Target="http://www.openmobilealliance.org/" TargetMode="External"/><Relationship Id="rId18" Type="http://schemas.openxmlformats.org/officeDocument/2006/relationships/hyperlink" Target="http://www.openmobilealliance.org/" TargetMode="External"/><Relationship Id="rId26" Type="http://schemas.openxmlformats.org/officeDocument/2006/relationships/image" Target="media/image3.emf"/><Relationship Id="rId3" Type="http://schemas.microsoft.com/office/2007/relationships/stylesWithEffects" Target="stylesWithEffects.xml"/><Relationship Id="rId21" Type="http://schemas.openxmlformats.org/officeDocument/2006/relationships/hyperlink" Target="http://www.openmobilealliance.org/" TargetMode="External"/><Relationship Id="rId34"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www.openmobilealliance.org/" TargetMode="External"/><Relationship Id="rId17" Type="http://schemas.openxmlformats.org/officeDocument/2006/relationships/hyperlink" Target="http://www.openmobilealliance.org/" TargetMode="External"/><Relationship Id="rId25" Type="http://schemas.openxmlformats.org/officeDocument/2006/relationships/oleObject" Target="embeddings/oleObject1.bin"/><Relationship Id="rId33"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www.openmobilealliance.org/" TargetMode="External"/><Relationship Id="rId20" Type="http://schemas.openxmlformats.org/officeDocument/2006/relationships/hyperlink" Target="http://www.ietf.org/rfc/rfc2119.txt" TargetMode="External"/><Relationship Id="rId29" Type="http://schemas.openxmlformats.org/officeDocument/2006/relationships/oleObject" Target="embeddings/oleObject3.bin"/><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openmobilealliance.org/" TargetMode="External"/><Relationship Id="rId24" Type="http://schemas.openxmlformats.org/officeDocument/2006/relationships/image" Target="media/image2.emf"/><Relationship Id="rId32"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www.openmobilealliance.org/" TargetMode="External"/><Relationship Id="rId23" Type="http://schemas.openxmlformats.org/officeDocument/2006/relationships/hyperlink" Target="URL:http://www.openmobilealliance.org/" TargetMode="External"/><Relationship Id="rId28" Type="http://schemas.openxmlformats.org/officeDocument/2006/relationships/image" Target="media/image4.emf"/><Relationship Id="rId36" Type="http://schemas.openxmlformats.org/officeDocument/2006/relationships/theme" Target="theme/theme1.xml"/><Relationship Id="rId10" Type="http://schemas.openxmlformats.org/officeDocument/2006/relationships/hyperlink" Target="http://www.openmobilealliance.org/ipr.html" TargetMode="External"/><Relationship Id="rId19" Type="http://schemas.openxmlformats.org/officeDocument/2006/relationships/hyperlink" Target="http://www.openmobilealliance.org/" TargetMode="External"/><Relationship Id="rId31"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hyperlink" Target="http://www.openmobilealliance.org/" TargetMode="External"/><Relationship Id="rId22" Type="http://schemas.openxmlformats.org/officeDocument/2006/relationships/hyperlink" Target="http://www.openmobilealliance.org/" TargetMode="External"/><Relationship Id="rId27" Type="http://schemas.openxmlformats.org/officeDocument/2006/relationships/oleObject" Target="embeddings/oleObject2.bin"/><Relationship Id="rId30" Type="http://schemas.openxmlformats.org/officeDocument/2006/relationships/image" Target="media/image5.emf"/><Relationship Id="rId35" Type="http://schemas.openxmlformats.org/officeDocument/2006/relationships/fontTable" Target="fontTable.xml"/><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21</Pages>
  <Words>5730</Words>
  <Characters>32667</Characters>
  <Application>Microsoft Office Word</Application>
  <DocSecurity>0</DocSecurity>
  <Lines>272</Lines>
  <Paragraphs>76</Paragraphs>
  <ScaleCrop>false</ScaleCrop>
  <HeadingPairs>
    <vt:vector size="2" baseType="variant">
      <vt:variant>
        <vt:lpstr>Title</vt:lpstr>
      </vt:variant>
      <vt:variant>
        <vt:i4>1</vt:i4>
      </vt:variant>
    </vt:vector>
  </HeadingPairs>
  <TitlesOfParts>
    <vt:vector size="1" baseType="lpstr">
      <vt:lpstr>OMA Template</vt:lpstr>
    </vt:vector>
  </TitlesOfParts>
  <Company>OMA</Company>
  <LinksUpToDate>false</LinksUpToDate>
  <CharactersWithSpaces>38321</CharactersWithSpaces>
  <SharedDoc>false</SharedDoc>
  <HLinks>
    <vt:vector size="258" baseType="variant">
      <vt:variant>
        <vt:i4>196695</vt:i4>
      </vt:variant>
      <vt:variant>
        <vt:i4>234</vt:i4>
      </vt:variant>
      <vt:variant>
        <vt:i4>0</vt:i4>
      </vt:variant>
      <vt:variant>
        <vt:i4>5</vt:i4>
      </vt:variant>
      <vt:variant>
        <vt:lpwstr/>
      </vt:variant>
      <vt:variant>
        <vt:lpwstr>_Version_1.1</vt:lpwstr>
      </vt:variant>
      <vt:variant>
        <vt:i4>1376261</vt:i4>
      </vt:variant>
      <vt:variant>
        <vt:i4>213</vt:i4>
      </vt:variant>
      <vt:variant>
        <vt:i4>0</vt:i4>
      </vt:variant>
      <vt:variant>
        <vt:i4>5</vt:i4>
      </vt:variant>
      <vt:variant>
        <vt:lpwstr/>
      </vt:variant>
      <vt:variant>
        <vt:lpwstr>_CAB_XDMS(s)</vt:lpwstr>
      </vt:variant>
      <vt:variant>
        <vt:i4>6619250</vt:i4>
      </vt:variant>
      <vt:variant>
        <vt:i4>210</vt:i4>
      </vt:variant>
      <vt:variant>
        <vt:i4>0</vt:i4>
      </vt:variant>
      <vt:variant>
        <vt:i4>5</vt:i4>
      </vt:variant>
      <vt:variant>
        <vt:lpwstr/>
      </vt:variant>
      <vt:variant>
        <vt:lpwstr>_CAB_Server</vt:lpwstr>
      </vt:variant>
      <vt:variant>
        <vt:i4>4063275</vt:i4>
      </vt:variant>
      <vt:variant>
        <vt:i4>198</vt:i4>
      </vt:variant>
      <vt:variant>
        <vt:i4>0</vt:i4>
      </vt:variant>
      <vt:variant>
        <vt:i4>5</vt:i4>
      </vt:variant>
      <vt:variant>
        <vt:lpwstr>http://www.openmobilealliance.org/</vt:lpwstr>
      </vt:variant>
      <vt:variant>
        <vt:lpwstr/>
      </vt:variant>
      <vt:variant>
        <vt:i4>4063275</vt:i4>
      </vt:variant>
      <vt:variant>
        <vt:i4>195</vt:i4>
      </vt:variant>
      <vt:variant>
        <vt:i4>0</vt:i4>
      </vt:variant>
      <vt:variant>
        <vt:i4>5</vt:i4>
      </vt:variant>
      <vt:variant>
        <vt:lpwstr>http://www.openmobilealliance.org/</vt:lpwstr>
      </vt:variant>
      <vt:variant>
        <vt:lpwstr/>
      </vt:variant>
      <vt:variant>
        <vt:i4>4063275</vt:i4>
      </vt:variant>
      <vt:variant>
        <vt:i4>192</vt:i4>
      </vt:variant>
      <vt:variant>
        <vt:i4>0</vt:i4>
      </vt:variant>
      <vt:variant>
        <vt:i4>5</vt:i4>
      </vt:variant>
      <vt:variant>
        <vt:lpwstr>http://www.openmobilealliance.org/</vt:lpwstr>
      </vt:variant>
      <vt:variant>
        <vt:lpwstr/>
      </vt:variant>
      <vt:variant>
        <vt:i4>4128807</vt:i4>
      </vt:variant>
      <vt:variant>
        <vt:i4>189</vt:i4>
      </vt:variant>
      <vt:variant>
        <vt:i4>0</vt:i4>
      </vt:variant>
      <vt:variant>
        <vt:i4>5</vt:i4>
      </vt:variant>
      <vt:variant>
        <vt:lpwstr>http://www.ietf.org/rfc/rfc2119.txt</vt:lpwstr>
      </vt:variant>
      <vt:variant>
        <vt:lpwstr/>
      </vt:variant>
      <vt:variant>
        <vt:i4>4063275</vt:i4>
      </vt:variant>
      <vt:variant>
        <vt:i4>186</vt:i4>
      </vt:variant>
      <vt:variant>
        <vt:i4>0</vt:i4>
      </vt:variant>
      <vt:variant>
        <vt:i4>5</vt:i4>
      </vt:variant>
      <vt:variant>
        <vt:lpwstr>http://www.openmobilealliance.org/</vt:lpwstr>
      </vt:variant>
      <vt:variant>
        <vt:lpwstr/>
      </vt:variant>
      <vt:variant>
        <vt:i4>4063275</vt:i4>
      </vt:variant>
      <vt:variant>
        <vt:i4>183</vt:i4>
      </vt:variant>
      <vt:variant>
        <vt:i4>0</vt:i4>
      </vt:variant>
      <vt:variant>
        <vt:i4>5</vt:i4>
      </vt:variant>
      <vt:variant>
        <vt:lpwstr>http://www.openmobilealliance.org/</vt:lpwstr>
      </vt:variant>
      <vt:variant>
        <vt:lpwstr/>
      </vt:variant>
      <vt:variant>
        <vt:i4>4063275</vt:i4>
      </vt:variant>
      <vt:variant>
        <vt:i4>180</vt:i4>
      </vt:variant>
      <vt:variant>
        <vt:i4>0</vt:i4>
      </vt:variant>
      <vt:variant>
        <vt:i4>5</vt:i4>
      </vt:variant>
      <vt:variant>
        <vt:lpwstr>http://www.openmobilealliance.org/</vt:lpwstr>
      </vt:variant>
      <vt:variant>
        <vt:lpwstr/>
      </vt:variant>
      <vt:variant>
        <vt:i4>4063275</vt:i4>
      </vt:variant>
      <vt:variant>
        <vt:i4>177</vt:i4>
      </vt:variant>
      <vt:variant>
        <vt:i4>0</vt:i4>
      </vt:variant>
      <vt:variant>
        <vt:i4>5</vt:i4>
      </vt:variant>
      <vt:variant>
        <vt:lpwstr>http://www.openmobilealliance.org/</vt:lpwstr>
      </vt:variant>
      <vt:variant>
        <vt:lpwstr/>
      </vt:variant>
      <vt:variant>
        <vt:i4>4063275</vt:i4>
      </vt:variant>
      <vt:variant>
        <vt:i4>174</vt:i4>
      </vt:variant>
      <vt:variant>
        <vt:i4>0</vt:i4>
      </vt:variant>
      <vt:variant>
        <vt:i4>5</vt:i4>
      </vt:variant>
      <vt:variant>
        <vt:lpwstr>http://www.openmobilealliance.org/</vt:lpwstr>
      </vt:variant>
      <vt:variant>
        <vt:lpwstr/>
      </vt:variant>
      <vt:variant>
        <vt:i4>4063275</vt:i4>
      </vt:variant>
      <vt:variant>
        <vt:i4>171</vt:i4>
      </vt:variant>
      <vt:variant>
        <vt:i4>0</vt:i4>
      </vt:variant>
      <vt:variant>
        <vt:i4>5</vt:i4>
      </vt:variant>
      <vt:variant>
        <vt:lpwstr>http://www.openmobilealliance.org/</vt:lpwstr>
      </vt:variant>
      <vt:variant>
        <vt:lpwstr/>
      </vt:variant>
      <vt:variant>
        <vt:i4>4063275</vt:i4>
      </vt:variant>
      <vt:variant>
        <vt:i4>168</vt:i4>
      </vt:variant>
      <vt:variant>
        <vt:i4>0</vt:i4>
      </vt:variant>
      <vt:variant>
        <vt:i4>5</vt:i4>
      </vt:variant>
      <vt:variant>
        <vt:lpwstr>http://www.openmobilealliance.org/</vt:lpwstr>
      </vt:variant>
      <vt:variant>
        <vt:lpwstr/>
      </vt:variant>
      <vt:variant>
        <vt:i4>4063275</vt:i4>
      </vt:variant>
      <vt:variant>
        <vt:i4>165</vt:i4>
      </vt:variant>
      <vt:variant>
        <vt:i4>0</vt:i4>
      </vt:variant>
      <vt:variant>
        <vt:i4>5</vt:i4>
      </vt:variant>
      <vt:variant>
        <vt:lpwstr>http://www.openmobilealliance.org/</vt:lpwstr>
      </vt:variant>
      <vt:variant>
        <vt:lpwstr/>
      </vt:variant>
      <vt:variant>
        <vt:i4>4063275</vt:i4>
      </vt:variant>
      <vt:variant>
        <vt:i4>162</vt:i4>
      </vt:variant>
      <vt:variant>
        <vt:i4>0</vt:i4>
      </vt:variant>
      <vt:variant>
        <vt:i4>5</vt:i4>
      </vt:variant>
      <vt:variant>
        <vt:lpwstr>http://www.openmobilealliance.org/</vt:lpwstr>
      </vt:variant>
      <vt:variant>
        <vt:lpwstr/>
      </vt:variant>
      <vt:variant>
        <vt:i4>1114168</vt:i4>
      </vt:variant>
      <vt:variant>
        <vt:i4>155</vt:i4>
      </vt:variant>
      <vt:variant>
        <vt:i4>0</vt:i4>
      </vt:variant>
      <vt:variant>
        <vt:i4>5</vt:i4>
      </vt:variant>
      <vt:variant>
        <vt:lpwstr/>
      </vt:variant>
      <vt:variant>
        <vt:lpwstr>_Toc324772814</vt:lpwstr>
      </vt:variant>
      <vt:variant>
        <vt:i4>1114168</vt:i4>
      </vt:variant>
      <vt:variant>
        <vt:i4>149</vt:i4>
      </vt:variant>
      <vt:variant>
        <vt:i4>0</vt:i4>
      </vt:variant>
      <vt:variant>
        <vt:i4>5</vt:i4>
      </vt:variant>
      <vt:variant>
        <vt:lpwstr/>
      </vt:variant>
      <vt:variant>
        <vt:lpwstr>_Toc324772813</vt:lpwstr>
      </vt:variant>
      <vt:variant>
        <vt:i4>1114168</vt:i4>
      </vt:variant>
      <vt:variant>
        <vt:i4>143</vt:i4>
      </vt:variant>
      <vt:variant>
        <vt:i4>0</vt:i4>
      </vt:variant>
      <vt:variant>
        <vt:i4>5</vt:i4>
      </vt:variant>
      <vt:variant>
        <vt:lpwstr/>
      </vt:variant>
      <vt:variant>
        <vt:lpwstr>_Toc324772812</vt:lpwstr>
      </vt:variant>
      <vt:variant>
        <vt:i4>1376304</vt:i4>
      </vt:variant>
      <vt:variant>
        <vt:i4>134</vt:i4>
      </vt:variant>
      <vt:variant>
        <vt:i4>0</vt:i4>
      </vt:variant>
      <vt:variant>
        <vt:i4>5</vt:i4>
      </vt:variant>
      <vt:variant>
        <vt:lpwstr/>
      </vt:variant>
      <vt:variant>
        <vt:lpwstr>_Toc330210232</vt:lpwstr>
      </vt:variant>
      <vt:variant>
        <vt:i4>1376304</vt:i4>
      </vt:variant>
      <vt:variant>
        <vt:i4>128</vt:i4>
      </vt:variant>
      <vt:variant>
        <vt:i4>0</vt:i4>
      </vt:variant>
      <vt:variant>
        <vt:i4>5</vt:i4>
      </vt:variant>
      <vt:variant>
        <vt:lpwstr/>
      </vt:variant>
      <vt:variant>
        <vt:lpwstr>_Toc330210231</vt:lpwstr>
      </vt:variant>
      <vt:variant>
        <vt:i4>1376304</vt:i4>
      </vt:variant>
      <vt:variant>
        <vt:i4>122</vt:i4>
      </vt:variant>
      <vt:variant>
        <vt:i4>0</vt:i4>
      </vt:variant>
      <vt:variant>
        <vt:i4>5</vt:i4>
      </vt:variant>
      <vt:variant>
        <vt:lpwstr/>
      </vt:variant>
      <vt:variant>
        <vt:lpwstr>_Toc330210230</vt:lpwstr>
      </vt:variant>
      <vt:variant>
        <vt:i4>1310768</vt:i4>
      </vt:variant>
      <vt:variant>
        <vt:i4>116</vt:i4>
      </vt:variant>
      <vt:variant>
        <vt:i4>0</vt:i4>
      </vt:variant>
      <vt:variant>
        <vt:i4>5</vt:i4>
      </vt:variant>
      <vt:variant>
        <vt:lpwstr/>
      </vt:variant>
      <vt:variant>
        <vt:lpwstr>_Toc330210229</vt:lpwstr>
      </vt:variant>
      <vt:variant>
        <vt:i4>1310768</vt:i4>
      </vt:variant>
      <vt:variant>
        <vt:i4>110</vt:i4>
      </vt:variant>
      <vt:variant>
        <vt:i4>0</vt:i4>
      </vt:variant>
      <vt:variant>
        <vt:i4>5</vt:i4>
      </vt:variant>
      <vt:variant>
        <vt:lpwstr/>
      </vt:variant>
      <vt:variant>
        <vt:lpwstr>_Toc330210228</vt:lpwstr>
      </vt:variant>
      <vt:variant>
        <vt:i4>1310768</vt:i4>
      </vt:variant>
      <vt:variant>
        <vt:i4>104</vt:i4>
      </vt:variant>
      <vt:variant>
        <vt:i4>0</vt:i4>
      </vt:variant>
      <vt:variant>
        <vt:i4>5</vt:i4>
      </vt:variant>
      <vt:variant>
        <vt:lpwstr/>
      </vt:variant>
      <vt:variant>
        <vt:lpwstr>_Toc330210227</vt:lpwstr>
      </vt:variant>
      <vt:variant>
        <vt:i4>1310768</vt:i4>
      </vt:variant>
      <vt:variant>
        <vt:i4>98</vt:i4>
      </vt:variant>
      <vt:variant>
        <vt:i4>0</vt:i4>
      </vt:variant>
      <vt:variant>
        <vt:i4>5</vt:i4>
      </vt:variant>
      <vt:variant>
        <vt:lpwstr/>
      </vt:variant>
      <vt:variant>
        <vt:lpwstr>_Toc330210226</vt:lpwstr>
      </vt:variant>
      <vt:variant>
        <vt:i4>1310768</vt:i4>
      </vt:variant>
      <vt:variant>
        <vt:i4>92</vt:i4>
      </vt:variant>
      <vt:variant>
        <vt:i4>0</vt:i4>
      </vt:variant>
      <vt:variant>
        <vt:i4>5</vt:i4>
      </vt:variant>
      <vt:variant>
        <vt:lpwstr/>
      </vt:variant>
      <vt:variant>
        <vt:lpwstr>_Toc330210225</vt:lpwstr>
      </vt:variant>
      <vt:variant>
        <vt:i4>1310768</vt:i4>
      </vt:variant>
      <vt:variant>
        <vt:i4>86</vt:i4>
      </vt:variant>
      <vt:variant>
        <vt:i4>0</vt:i4>
      </vt:variant>
      <vt:variant>
        <vt:i4>5</vt:i4>
      </vt:variant>
      <vt:variant>
        <vt:lpwstr/>
      </vt:variant>
      <vt:variant>
        <vt:lpwstr>_Toc330210224</vt:lpwstr>
      </vt:variant>
      <vt:variant>
        <vt:i4>1310768</vt:i4>
      </vt:variant>
      <vt:variant>
        <vt:i4>80</vt:i4>
      </vt:variant>
      <vt:variant>
        <vt:i4>0</vt:i4>
      </vt:variant>
      <vt:variant>
        <vt:i4>5</vt:i4>
      </vt:variant>
      <vt:variant>
        <vt:lpwstr/>
      </vt:variant>
      <vt:variant>
        <vt:lpwstr>_Toc330210223</vt:lpwstr>
      </vt:variant>
      <vt:variant>
        <vt:i4>1310768</vt:i4>
      </vt:variant>
      <vt:variant>
        <vt:i4>74</vt:i4>
      </vt:variant>
      <vt:variant>
        <vt:i4>0</vt:i4>
      </vt:variant>
      <vt:variant>
        <vt:i4>5</vt:i4>
      </vt:variant>
      <vt:variant>
        <vt:lpwstr/>
      </vt:variant>
      <vt:variant>
        <vt:lpwstr>_Toc330210222</vt:lpwstr>
      </vt:variant>
      <vt:variant>
        <vt:i4>1310768</vt:i4>
      </vt:variant>
      <vt:variant>
        <vt:i4>68</vt:i4>
      </vt:variant>
      <vt:variant>
        <vt:i4>0</vt:i4>
      </vt:variant>
      <vt:variant>
        <vt:i4>5</vt:i4>
      </vt:variant>
      <vt:variant>
        <vt:lpwstr/>
      </vt:variant>
      <vt:variant>
        <vt:lpwstr>_Toc330210221</vt:lpwstr>
      </vt:variant>
      <vt:variant>
        <vt:i4>1310768</vt:i4>
      </vt:variant>
      <vt:variant>
        <vt:i4>62</vt:i4>
      </vt:variant>
      <vt:variant>
        <vt:i4>0</vt:i4>
      </vt:variant>
      <vt:variant>
        <vt:i4>5</vt:i4>
      </vt:variant>
      <vt:variant>
        <vt:lpwstr/>
      </vt:variant>
      <vt:variant>
        <vt:lpwstr>_Toc330210220</vt:lpwstr>
      </vt:variant>
      <vt:variant>
        <vt:i4>1507376</vt:i4>
      </vt:variant>
      <vt:variant>
        <vt:i4>56</vt:i4>
      </vt:variant>
      <vt:variant>
        <vt:i4>0</vt:i4>
      </vt:variant>
      <vt:variant>
        <vt:i4>5</vt:i4>
      </vt:variant>
      <vt:variant>
        <vt:lpwstr/>
      </vt:variant>
      <vt:variant>
        <vt:lpwstr>_Toc330210219</vt:lpwstr>
      </vt:variant>
      <vt:variant>
        <vt:i4>1507376</vt:i4>
      </vt:variant>
      <vt:variant>
        <vt:i4>50</vt:i4>
      </vt:variant>
      <vt:variant>
        <vt:i4>0</vt:i4>
      </vt:variant>
      <vt:variant>
        <vt:i4>5</vt:i4>
      </vt:variant>
      <vt:variant>
        <vt:lpwstr/>
      </vt:variant>
      <vt:variant>
        <vt:lpwstr>_Toc330210218</vt:lpwstr>
      </vt:variant>
      <vt:variant>
        <vt:i4>1507376</vt:i4>
      </vt:variant>
      <vt:variant>
        <vt:i4>44</vt:i4>
      </vt:variant>
      <vt:variant>
        <vt:i4>0</vt:i4>
      </vt:variant>
      <vt:variant>
        <vt:i4>5</vt:i4>
      </vt:variant>
      <vt:variant>
        <vt:lpwstr/>
      </vt:variant>
      <vt:variant>
        <vt:lpwstr>_Toc330210217</vt:lpwstr>
      </vt:variant>
      <vt:variant>
        <vt:i4>1507376</vt:i4>
      </vt:variant>
      <vt:variant>
        <vt:i4>38</vt:i4>
      </vt:variant>
      <vt:variant>
        <vt:i4>0</vt:i4>
      </vt:variant>
      <vt:variant>
        <vt:i4>5</vt:i4>
      </vt:variant>
      <vt:variant>
        <vt:lpwstr/>
      </vt:variant>
      <vt:variant>
        <vt:lpwstr>_Toc330210216</vt:lpwstr>
      </vt:variant>
      <vt:variant>
        <vt:i4>1507376</vt:i4>
      </vt:variant>
      <vt:variant>
        <vt:i4>32</vt:i4>
      </vt:variant>
      <vt:variant>
        <vt:i4>0</vt:i4>
      </vt:variant>
      <vt:variant>
        <vt:i4>5</vt:i4>
      </vt:variant>
      <vt:variant>
        <vt:lpwstr/>
      </vt:variant>
      <vt:variant>
        <vt:lpwstr>_Toc330210215</vt:lpwstr>
      </vt:variant>
      <vt:variant>
        <vt:i4>1507376</vt:i4>
      </vt:variant>
      <vt:variant>
        <vt:i4>26</vt:i4>
      </vt:variant>
      <vt:variant>
        <vt:i4>0</vt:i4>
      </vt:variant>
      <vt:variant>
        <vt:i4>5</vt:i4>
      </vt:variant>
      <vt:variant>
        <vt:lpwstr/>
      </vt:variant>
      <vt:variant>
        <vt:lpwstr>_Toc330210214</vt:lpwstr>
      </vt:variant>
      <vt:variant>
        <vt:i4>1507376</vt:i4>
      </vt:variant>
      <vt:variant>
        <vt:i4>20</vt:i4>
      </vt:variant>
      <vt:variant>
        <vt:i4>0</vt:i4>
      </vt:variant>
      <vt:variant>
        <vt:i4>5</vt:i4>
      </vt:variant>
      <vt:variant>
        <vt:lpwstr/>
      </vt:variant>
      <vt:variant>
        <vt:lpwstr>_Toc330210213</vt:lpwstr>
      </vt:variant>
      <vt:variant>
        <vt:i4>1507376</vt:i4>
      </vt:variant>
      <vt:variant>
        <vt:i4>14</vt:i4>
      </vt:variant>
      <vt:variant>
        <vt:i4>0</vt:i4>
      </vt:variant>
      <vt:variant>
        <vt:i4>5</vt:i4>
      </vt:variant>
      <vt:variant>
        <vt:lpwstr/>
      </vt:variant>
      <vt:variant>
        <vt:lpwstr>_Toc330210212</vt:lpwstr>
      </vt:variant>
      <vt:variant>
        <vt:i4>1507376</vt:i4>
      </vt:variant>
      <vt:variant>
        <vt:i4>8</vt:i4>
      </vt:variant>
      <vt:variant>
        <vt:i4>0</vt:i4>
      </vt:variant>
      <vt:variant>
        <vt:i4>5</vt:i4>
      </vt:variant>
      <vt:variant>
        <vt:lpwstr/>
      </vt:variant>
      <vt:variant>
        <vt:lpwstr>_Toc330210211</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Architecture Document</dc:subject>
  <dc:creator>OMA</dc:creator>
  <cp:lastModifiedBy>OMA DSO1</cp:lastModifiedBy>
  <cp:revision>4</cp:revision>
  <cp:lastPrinted>2018-06-15T05:37:00Z</cp:lastPrinted>
  <dcterms:created xsi:type="dcterms:W3CDTF">2018-06-15T05:31:00Z</dcterms:created>
  <dcterms:modified xsi:type="dcterms:W3CDTF">2018-06-15T05:40:00Z</dcterms:modified>
</cp:coreProperties>
</file>